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611"/>
      <w:bookmarkStart w:id="2" w:name="_Tocd19e7611"/>
      <w:r>
        <w:t>Volume III-Parts 201 to 253</w:t>
      </w:r>
      <w:bookmarkEnd w:id="1"/>
      <w:bookmarkEnd w:id="2"/>
    </w:p>
    <!--Topic unique_4-->
    <w:p>
      <w:pPr>
        <w:pStyle w:val="Heading2"/>
      </w:pPr>
      <w:bookmarkStart w:id="3" w:name="_Refd19e7616"/>
      <w:bookmarkStart w:id="4" w:name="_Tocd19e7616"/>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33"/>
      <w:bookmarkStart w:id="6" w:name="_Tocd19e7633"/>
      <w:r>
        <w:t>PGI SUBCHAPTER A—GENERAL</w:t>
      </w:r>
      <w:bookmarkEnd w:id="5"/>
      <w:bookmarkEnd w:id="6"/>
    </w:p>
    <!--Topic unique_8-->
    <w:p>
      <w:pPr>
        <w:pStyle w:val="Heading2"/>
      </w:pPr>
      <w:bookmarkStart w:id="7" w:name="_Refd19e7638"/>
      <w:bookmarkStart w:id="8" w:name="_Tocd19e7638"/>
      <w:r>
        <w:t>Defense Federal Acquisition Regulation</w:t>
      </w:r>
      <w:bookmarkEnd w:id="7"/>
      <w:bookmarkEnd w:id="8"/>
    </w:p>
    <!--Topic unique_10-->
    <w:p>
      <w:pPr>
        <w:pStyle w:val="Heading3"/>
      </w:pPr>
      <w:bookmarkStart w:id="9" w:name="_Refd19e7643"/>
      <w:bookmarkStart w:id="10" w:name="_Tocd19e7643"/>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77"/>
      <w:bookmarkStart w:id="12" w:name="_Tocd19e7777"/>
      <w:r>
        <w:t/>
      </w:r>
      <w:r>
        <w:t>PGI 201.1</w:t>
      </w:r>
      <w:r>
        <w:t xml:space="preserve"> —PURPOSE, AUTHORITY, ISSUANCE</w:t>
      </w:r>
      <w:bookmarkEnd w:id="11"/>
      <w:bookmarkEnd w:id="12"/>
    </w:p>
    <!--Topic unique_12-->
    <w:p>
      <w:pPr>
        <w:pStyle w:val="Heading5"/>
      </w:pPr>
      <w:bookmarkStart w:id="13" w:name="_Refd19e7785"/>
      <w:bookmarkStart w:id="14" w:name="_Tocd19e7785"/>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245.604-3(b)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38"/>
      <w:bookmarkStart w:id="16" w:name="_Tocd19e9538"/>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50"/>
      <w:bookmarkStart w:id="18" w:name="_Tocd19e9550"/>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66"/>
      <w:bookmarkStart w:id="20" w:name="_Tocd19e9566"/>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86"/>
      <w:bookmarkStart w:id="22" w:name="_Tocd19e9586"/>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610"/>
      <w:bookmarkStart w:id="24" w:name="_Tocd19e9610"/>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30"/>
      <w:bookmarkStart w:id="26" w:name="_Tocd19e9630"/>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44"/>
      <w:bookmarkStart w:id="28" w:name="_Tocd19e9744"/>
      <w:r>
        <w:t/>
      </w:r>
      <w:r>
        <w:t>PGI 201.3</w:t>
      </w:r>
      <w:r>
        <w:t xml:space="preserve"> —AGENCY ACQUISITION REGULATIONS</w:t>
      </w:r>
      <w:bookmarkEnd w:id="27"/>
      <w:bookmarkEnd w:id="28"/>
    </w:p>
    <!--Topic unique_20-->
    <w:p>
      <w:pPr>
        <w:pStyle w:val="Heading5"/>
      </w:pPr>
      <w:bookmarkStart w:id="29" w:name="_Refd19e9752"/>
      <w:bookmarkStart w:id="30" w:name="_Tocd19e9752"/>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13"/>
      <w:bookmarkStart w:id="32" w:name="_Tocd19e9813"/>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23"/>
      <w:bookmarkStart w:id="34" w:name="_Tocd19e10023"/>
      <w:r>
        <w:t/>
      </w:r>
      <w:r>
        <w:t>PGI 201.6</w:t>
      </w:r>
      <w:r>
        <w:t xml:space="preserve"> —CAREER DEVELOPMENT, CONTRACTING AUTHORITY, AND RESPONSIBILITIES</w:t>
      </w:r>
      <w:bookmarkEnd w:id="33"/>
      <w:bookmarkEnd w:id="34"/>
    </w:p>
    <!--Topic unique_23-->
    <w:p>
      <w:pPr>
        <w:pStyle w:val="Heading5"/>
      </w:pPr>
      <w:bookmarkStart w:id="35" w:name="_Refd19e10031"/>
      <w:bookmarkStart w:id="36" w:name="_Tocd19e10031"/>
      <w:r>
        <w:t/>
      </w:r>
      <w:r>
        <w:t>PGI 201.602</w:t>
      </w:r>
      <w:r>
        <w:t xml:space="preserve"> Contracting officers.</w:t>
      </w:r>
      <w:bookmarkEnd w:id="35"/>
      <w:bookmarkEnd w:id="36"/>
    </w:p>
    <!--Topic unique_24-->
    <w:p>
      <w:pPr>
        <w:pStyle w:val="Heading6"/>
      </w:pPr>
      <w:bookmarkStart w:id="37" w:name="_Refd19e10039"/>
      <w:bookmarkStart w:id="38" w:name="_Tocd19e10039"/>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1-->
    <w:p>
      <w:pPr>
        <w:pStyle w:val="Heading3"/>
      </w:pPr>
      <w:bookmarkStart w:id="39" w:name="_Refd19e10097"/>
      <w:bookmarkStart w:id="40" w:name="_Tocd19e10097"/>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2-->
    <w:p>
      <w:pPr>
        <w:pStyle w:val="Heading4"/>
      </w:pPr>
      <w:bookmarkStart w:id="41" w:name="_Refd19e10127"/>
      <w:bookmarkStart w:id="42" w:name="_Tocd19e10127"/>
      <w:r>
        <w:t/>
      </w:r>
      <w:r>
        <w:t>PGI 202.1</w:t>
      </w:r>
      <w:r>
        <w:t xml:space="preserve"> —DEFINITIONS</w:t>
      </w:r>
      <w:bookmarkEnd w:id="41"/>
      <w:bookmarkEnd w:id="42"/>
    </w:p>
    <!--Topic unique_153-->
    <w:p>
      <w:pPr>
        <w:pStyle w:val="Heading5"/>
      </w:pPr>
      <w:bookmarkStart w:id="43" w:name="_Refd19e10135"/>
      <w:bookmarkStart w:id="44" w:name="_Tocd19e10135"/>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7-->
    <w:p>
      <w:pPr>
        <w:pStyle w:val="Heading3"/>
      </w:pPr>
      <w:bookmarkStart w:id="45" w:name="_Refd19e10324"/>
      <w:bookmarkStart w:id="46" w:name="_Tocd19e10324"/>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8-->
    <w:p>
      <w:pPr>
        <w:pStyle w:val="Heading4"/>
      </w:pPr>
      <w:bookmarkStart w:id="47" w:name="_Refd19e10388"/>
      <w:bookmarkStart w:id="48" w:name="_Tocd19e10388"/>
      <w:r>
        <w:t/>
      </w:r>
      <w:r>
        <w:t>PGI 203.1</w:t>
      </w:r>
      <w:r>
        <w:t xml:space="preserve"> —SAFEGUARDS</w:t>
      </w:r>
      <w:bookmarkEnd w:id="47"/>
      <w:bookmarkEnd w:id="48"/>
    </w:p>
    <w:p>
      <w:pPr>
        <w:pStyle w:val="BodyText"/>
      </w:pPr>
      <w:r>
        <w:t>No Current PGI Text.</w:t>
      </w:r>
    </w:p>
    <!--Topic unique_159-->
    <w:p>
      <w:pPr>
        <w:pStyle w:val="Heading4"/>
      </w:pPr>
      <w:bookmarkStart w:id="49" w:name="_Refd19e10400"/>
      <w:bookmarkStart w:id="50" w:name="_Tocd19e10400"/>
      <w:r>
        <w:t/>
      </w:r>
      <w:r>
        <w:t>PGI 203.5</w:t>
      </w:r>
      <w:r>
        <w:t xml:space="preserve"> —OTHER IMPROPER BUSINESS PRACTICES</w:t>
      </w:r>
      <w:bookmarkEnd w:id="49"/>
      <w:bookmarkEnd w:id="50"/>
    </w:p>
    <!--Topic unique_160-->
    <w:p>
      <w:pPr>
        <w:pStyle w:val="Heading5"/>
      </w:pPr>
      <w:bookmarkStart w:id="51" w:name="_Refd19e10408"/>
      <w:bookmarkStart w:id="52" w:name="_Tocd19e10408"/>
      <w:r>
        <w:t/>
      </w:r>
      <w:r>
        <w:t>PGI 203.570</w:t>
      </w:r>
      <w:r>
        <w:t xml:space="preserve"> Prohibition on persons convicted of fraud or other defense-contract-related felonies.</w:t>
      </w:r>
      <w:bookmarkEnd w:id="51"/>
      <w:bookmarkEnd w:id="52"/>
    </w:p>
    <!--Topic unique_161-->
    <w:p>
      <w:pPr>
        <w:pStyle w:val="Heading6"/>
      </w:pPr>
      <w:bookmarkStart w:id="53" w:name="_Refd19e10416"/>
      <w:bookmarkStart w:id="54" w:name="_Tocd19e10416"/>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2-->
    <w:p>
      <w:pPr>
        <w:pStyle w:val="Heading6"/>
      </w:pPr>
      <w:bookmarkStart w:id="55" w:name="_Refd19e10428"/>
      <w:bookmarkStart w:id="56" w:name="_Tocd19e10428"/>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3-->
    <w:p>
      <w:pPr>
        <w:pStyle w:val="Heading4"/>
      </w:pPr>
      <w:bookmarkStart w:id="57" w:name="_Refd19e10456"/>
      <w:bookmarkStart w:id="58" w:name="_Tocd19e10456"/>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2-->
    <w:p>
      <w:pPr>
        <w:pStyle w:val="Heading3"/>
      </w:pPr>
      <w:bookmarkStart w:id="59" w:name="_Refd19e10470"/>
      <w:bookmarkStart w:id="60" w:name="_Tocd19e10470"/>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3-->
    <w:p>
      <w:pPr>
        <w:pStyle w:val="Heading4"/>
      </w:pPr>
      <w:bookmarkStart w:id="61" w:name="_Refd19e10896"/>
      <w:bookmarkStart w:id="62" w:name="_Tocd19e10896"/>
      <w:r>
        <w:t/>
      </w:r>
      <w:r>
        <w:t>PGI 204.1</w:t>
      </w:r>
      <w:r>
        <w:t xml:space="preserve"> —CONTRACT EXECUTION</w:t>
      </w:r>
      <w:bookmarkEnd w:id="61"/>
      <w:bookmarkEnd w:id="62"/>
    </w:p>
    <!--Topic unique_174-->
    <w:p>
      <w:pPr>
        <w:pStyle w:val="Heading5"/>
      </w:pPr>
      <w:bookmarkStart w:id="63" w:name="_Refd19e10904"/>
      <w:bookmarkStart w:id="64" w:name="_Tocd19e10904"/>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5-->
    <w:p>
      <w:pPr>
        <w:pStyle w:val="Heading4"/>
      </w:pPr>
      <w:bookmarkStart w:id="65" w:name="_Refd19e10918"/>
      <w:bookmarkStart w:id="66" w:name="_Tocd19e10918"/>
      <w:r>
        <w:t/>
      </w:r>
      <w:r>
        <w:t>PGI 204.2</w:t>
      </w:r>
      <w:r>
        <w:t xml:space="preserve"> —CONTRACT DISTRIBUTION</w:t>
      </w:r>
      <w:bookmarkEnd w:id="65"/>
      <w:bookmarkEnd w:id="66"/>
    </w:p>
    <!--Topic unique_176-->
    <w:p>
      <w:pPr>
        <w:pStyle w:val="Heading5"/>
      </w:pPr>
      <w:bookmarkStart w:id="67" w:name="_Refd19e10926"/>
      <w:bookmarkStart w:id="68" w:name="_Tocd19e10926"/>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7-->
    <w:p>
      <w:pPr>
        <w:pStyle w:val="Heading5"/>
      </w:pPr>
      <w:bookmarkStart w:id="69" w:name="_Refd19e11040"/>
      <w:bookmarkStart w:id="70" w:name="_Tocd19e11040"/>
      <w:r>
        <w:t/>
      </w:r>
      <w:r>
        <w:t>PGI 204.270</w:t>
      </w:r>
      <w:r>
        <w:t xml:space="preserve"> </w:t>
      </w:r>
      <w:r>
        <w:rPr>
          <w:b w:val="true"/>
        </w:rPr>
        <w:t xml:space="preserve">Electronic Document Access. </w:t>
      </w:r>
      <w:r>
        <w:t/>
      </w:r>
      <w:bookmarkEnd w:id="69"/>
      <w:bookmarkEnd w:id="70"/>
    </w:p>
    <!--Topic unique_178-->
    <w:p>
      <w:pPr>
        <w:pStyle w:val="Heading6"/>
      </w:pPr>
      <w:bookmarkStart w:id="71" w:name="_Refd19e11051"/>
      <w:bookmarkStart w:id="72" w:name="_Tocd19e11051"/>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79-->
    <w:p>
      <w:pPr>
        <w:pStyle w:val="Heading4"/>
      </w:pPr>
      <w:bookmarkStart w:id="73" w:name="_Refd19e11132"/>
      <w:bookmarkStart w:id="74" w:name="_Tocd19e11132"/>
      <w:r>
        <w:t/>
      </w:r>
      <w:r>
        <w:t>PGI 204.4</w:t>
      </w:r>
      <w:r>
        <w:t xml:space="preserve"> —SAFEGUARDING CLASSIFIED INFORMATION WITHIN INDUSTRY</w:t>
      </w:r>
      <w:bookmarkEnd w:id="73"/>
      <w:bookmarkEnd w:id="74"/>
    </w:p>
    <!--Topic unique_180-->
    <w:p>
      <w:pPr>
        <w:pStyle w:val="Heading5"/>
      </w:pPr>
      <w:bookmarkStart w:id="75" w:name="_Refd19e11140"/>
      <w:bookmarkStart w:id="76" w:name="_Tocd19e11140"/>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1-->
    <w:p>
      <w:pPr>
        <w:pStyle w:val="Heading5"/>
      </w:pPr>
      <w:bookmarkStart w:id="77" w:name="_Refd19e11154"/>
      <w:bookmarkStart w:id="78" w:name="_Tocd19e11154"/>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2-->
    <w:p>
      <w:pPr>
        <w:pStyle w:val="Heading4"/>
      </w:pPr>
      <w:bookmarkStart w:id="79" w:name="_Refd19e11199"/>
      <w:bookmarkStart w:id="80" w:name="_Tocd19e11199"/>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3-->
    <w:p>
      <w:pPr>
        <w:pStyle w:val="Heading5"/>
      </w:pPr>
      <w:bookmarkStart w:id="81" w:name="_Refd19e11211"/>
      <w:bookmarkStart w:id="82" w:name="_Tocd19e11211"/>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4-->
    <w:p>
      <w:pPr>
        <w:pStyle w:val="Heading5"/>
      </w:pPr>
      <w:bookmarkStart w:id="83" w:name="_Refd19e11276"/>
      <w:bookmarkStart w:id="84" w:name="_Tocd19e11276"/>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5-->
    <w:p>
      <w:pPr>
        <w:pStyle w:val="Heading5"/>
      </w:pPr>
      <w:bookmarkStart w:id="85" w:name="_Refd19e11290"/>
      <w:bookmarkStart w:id="86" w:name="_Tocd19e11290"/>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w:t>
      </w:r>
      <w:r>
        <w:t xml:space="preserve"> $35,000</w:t>
      </w:r>
      <w:r>
        <w:t xml:space="preserve">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Architect-Engineer FAR 6.102</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6-->
    <w:p>
      <w:pPr>
        <w:pStyle w:val="Heading4"/>
      </w:pPr>
      <w:bookmarkStart w:id="87" w:name="_Refd19e12631"/>
      <w:bookmarkStart w:id="88" w:name="_Tocd19e12631"/>
      <w:r>
        <w:t/>
      </w:r>
      <w:r>
        <w:t>PGI 204.8</w:t>
      </w:r>
      <w:r>
        <w:t xml:space="preserve"> —CONTRACT FILES</w:t>
      </w:r>
      <w:bookmarkEnd w:id="87"/>
      <w:bookmarkEnd w:id="88"/>
    </w:p>
    <!--Topic unique_187-->
    <w:p>
      <w:pPr>
        <w:pStyle w:val="Heading5"/>
      </w:pPr>
      <w:bookmarkStart w:id="89" w:name="_Refd19e12639"/>
      <w:bookmarkStart w:id="90" w:name="_Tocd19e12639"/>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8-->
    <w:p>
      <w:pPr>
        <w:pStyle w:val="Heading6"/>
      </w:pPr>
      <w:bookmarkStart w:id="91" w:name="_Refd19e12659"/>
      <w:bookmarkStart w:id="92" w:name="_Tocd19e12659"/>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89-->
    <w:p>
      <w:pPr>
        <w:pStyle w:val="Heading6"/>
      </w:pPr>
      <w:bookmarkStart w:id="93" w:name="_Refd19e12677"/>
      <w:bookmarkStart w:id="94" w:name="_Tocd19e12677"/>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0-->
    <w:p>
      <w:pPr>
        <w:pStyle w:val="Heading6"/>
      </w:pPr>
      <w:bookmarkStart w:id="95" w:name="_Refd19e12709"/>
      <w:bookmarkStart w:id="96" w:name="_Tocd19e12709"/>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1-->
    <w:p>
      <w:pPr>
        <w:pStyle w:val="Heading4"/>
      </w:pPr>
      <w:bookmarkStart w:id="97" w:name="_Refd19e12755"/>
      <w:bookmarkStart w:id="98" w:name="_Tocd19e12755"/>
      <w:r>
        <w:t/>
      </w:r>
      <w:r>
        <w:t>PGI 204.11</w:t>
      </w:r>
      <w:r>
        <w:t xml:space="preserve"> —SYSTEM FOR AWARD MANAGEMENT</w:t>
      </w:r>
      <w:bookmarkEnd w:id="97"/>
      <w:bookmarkEnd w:id="98"/>
    </w:p>
    <!--Topic unique_192-->
    <w:p>
      <w:pPr>
        <w:pStyle w:val="Heading5"/>
      </w:pPr>
      <w:bookmarkStart w:id="99" w:name="_Refd19e12763"/>
      <w:bookmarkStart w:id="100" w:name="_Tocd19e12763"/>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3-->
    <w:p>
      <w:pPr>
        <w:pStyle w:val="Heading4"/>
      </w:pPr>
      <w:bookmarkStart w:id="101" w:name="_Refd19e12799"/>
      <w:bookmarkStart w:id="102" w:name="_Tocd19e12799"/>
      <w:r>
        <w:t/>
      </w:r>
      <w:r>
        <w:t>PGI 204.16</w:t>
      </w:r>
      <w:r>
        <w:t xml:space="preserve"> —UNIFORM PROCUREMENT INSTRUMENT IDENTIFIERS</w:t>
      </w:r>
      <w:bookmarkEnd w:id="101"/>
      <w:bookmarkEnd w:id="102"/>
    </w:p>
    <!--Topic unique_194-->
    <w:p>
      <w:pPr>
        <w:pStyle w:val="Heading5"/>
      </w:pPr>
      <w:bookmarkStart w:id="103" w:name="_Refd19e12807"/>
      <w:bookmarkStart w:id="104" w:name="_Tocd19e12807"/>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5-->
    <w:p>
      <w:pPr>
        <w:pStyle w:val="Heading5"/>
      </w:pPr>
      <w:bookmarkStart w:id="105" w:name="_Refd19e12874"/>
      <w:bookmarkStart w:id="106" w:name="_Tocd19e12874"/>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6-->
    <w:p>
      <w:pPr>
        <w:pStyle w:val="Heading5"/>
      </w:pPr>
      <w:bookmarkStart w:id="107" w:name="_Refd19e13538"/>
      <w:bookmarkStart w:id="108" w:name="_Tocd19e13538"/>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7-->
    <w:p>
      <w:pPr>
        <w:pStyle w:val="Heading4"/>
      </w:pPr>
      <w:bookmarkStart w:id="109" w:name="_Refd19e14545"/>
      <w:bookmarkStart w:id="110" w:name="_Tocd19e14545"/>
      <w:r>
        <w:t>PGI 204.17 - SERVICE CONTRACT INVENTORY</w:t>
      </w:r>
      <w:bookmarkEnd w:id="109"/>
      <w:bookmarkEnd w:id="110"/>
    </w:p>
    <!--Topic unique_198-->
    <w:p>
      <w:pPr>
        <w:pStyle w:val="Heading5"/>
      </w:pPr>
      <w:bookmarkStart w:id="111" w:name="_Refd19e14552"/>
      <w:bookmarkStart w:id="112" w:name="_Tocd19e14552"/>
      <w:r>
        <w:t>PGI 204.1703 Reporting requirements.</w:t>
      </w:r>
      <w:bookmarkEnd w:id="111"/>
      <w:bookmarkEnd w:id="112"/>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199-->
    <w:p>
      <w:pPr>
        <w:pStyle w:val="Heading4"/>
      </w:pPr>
      <w:bookmarkStart w:id="113" w:name="_Refd19e15822"/>
      <w:bookmarkStart w:id="114" w:name="_Tocd19e15822"/>
      <w:r>
        <w:t/>
      </w:r>
      <w:r>
        <w:t>PGI 204.18</w:t>
      </w:r>
      <w:r>
        <w:t xml:space="preserve"> —COMMERCIAL AND GOVERNMENT ENTITY CODE</w:t>
      </w:r>
      <w:bookmarkEnd w:id="113"/>
      <w:bookmarkEnd w:id="114"/>
    </w:p>
    <!--Topic unique_200-->
    <w:p>
      <w:pPr>
        <w:pStyle w:val="Heading5"/>
      </w:pPr>
      <w:bookmarkStart w:id="115" w:name="_Refd19e15830"/>
      <w:bookmarkStart w:id="116" w:name="_Tocd19e15830"/>
      <w:r>
        <w:t/>
      </w:r>
      <w:r>
        <w:t>PGI 204.1870</w:t>
      </w:r>
      <w:r>
        <w:t xml:space="preserve"> Procedures.</w:t>
      </w:r>
      <w:bookmarkEnd w:id="115"/>
      <w:bookmarkEnd w:id="116"/>
    </w:p>
    <!--Topic unique_201-->
    <w:p>
      <w:pPr>
        <w:pStyle w:val="Heading6"/>
      </w:pPr>
      <w:bookmarkStart w:id="117" w:name="_Refd19e15838"/>
      <w:bookmarkStart w:id="118" w:name="_Tocd19e15838"/>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2-->
    <w:p>
      <w:pPr>
        <w:pStyle w:val="Heading6"/>
      </w:pPr>
      <w:bookmarkStart w:id="119" w:name="_Refd19e15862"/>
      <w:bookmarkStart w:id="120" w:name="_Tocd19e15862"/>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3-->
    <w:p>
      <w:pPr>
        <w:pStyle w:val="Heading4"/>
      </w:pPr>
      <w:bookmarkStart w:id="121" w:name="_Refd19e15992"/>
      <w:bookmarkStart w:id="122" w:name="_Tocd19e15992"/>
      <w:r>
        <w:t/>
      </w:r>
      <w:r>
        <w:t>PGI 204.70</w:t>
      </w:r>
      <w:r>
        <w:t xml:space="preserve"> —PROCUREMENT ACQUISITION LEAD TIME</w:t>
      </w:r>
      <w:bookmarkEnd w:id="121"/>
      <w:bookmarkEnd w:id="122"/>
    </w:p>
    <!--Topic unique_204-->
    <w:p>
      <w:pPr>
        <w:pStyle w:val="Heading5"/>
      </w:pPr>
      <w:bookmarkStart w:id="123" w:name="_Refd19e16000"/>
      <w:bookmarkStart w:id="124" w:name="_Tocd19e16000"/>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5-->
    <w:p>
      <w:pPr>
        <w:pStyle w:val="Heading4"/>
      </w:pPr>
      <w:bookmarkStart w:id="125" w:name="_Refd19e16045"/>
      <w:bookmarkStart w:id="126" w:name="_Tocd19e16045"/>
      <w:r>
        <w:t/>
      </w:r>
      <w:r>
        <w:t>PGI 204.71</w:t>
      </w:r>
      <w:r>
        <w:t xml:space="preserve"> —UNIFORM CONTRACT LINE ITEM NUMBERING SYSTEM</w:t>
      </w:r>
      <w:bookmarkEnd w:id="125"/>
      <w:bookmarkEnd w:id="126"/>
    </w:p>
    <!--Topic unique_206-->
    <w:p>
      <w:pPr>
        <w:pStyle w:val="Heading5"/>
      </w:pPr>
      <w:bookmarkStart w:id="127" w:name="_Refd19e16053"/>
      <w:bookmarkStart w:id="128" w:name="_Tocd19e16053"/>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7-->
    <w:p>
      <w:pPr>
        <w:pStyle w:val="Heading6"/>
      </w:pPr>
      <w:bookmarkStart w:id="129" w:name="_Refd19e16752"/>
      <w:bookmarkStart w:id="130" w:name="_Tocd19e16752"/>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8-->
    <w:p>
      <w:pPr>
        <w:pStyle w:val="Heading5"/>
      </w:pPr>
      <w:bookmarkStart w:id="131" w:name="_Refd19e16768"/>
      <w:bookmarkStart w:id="132" w:name="_Tocd19e16768"/>
      <w:r>
        <w:t/>
      </w:r>
      <w:r>
        <w:t>PGI 204.7104</w:t>
      </w:r>
      <w:r>
        <w:t xml:space="preserve"> Contract subline items.</w:t>
      </w:r>
      <w:bookmarkEnd w:id="131"/>
      <w:bookmarkEnd w:id="132"/>
    </w:p>
    <!--Topic unique_209-->
    <w:p>
      <w:pPr>
        <w:pStyle w:val="Heading6"/>
      </w:pPr>
      <w:bookmarkStart w:id="133" w:name="_Refd19e16776"/>
      <w:bookmarkStart w:id="134" w:name="_Tocd19e16776"/>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0-->
    <w:p>
      <w:pPr>
        <w:pStyle w:val="Heading5"/>
      </w:pPr>
      <w:bookmarkStart w:id="135" w:name="_Refd19e18349"/>
      <w:bookmarkStart w:id="136" w:name="_Tocd19e18349"/>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1-->
    <w:p>
      <w:pPr>
        <w:pStyle w:val="Heading5"/>
      </w:pPr>
      <w:bookmarkStart w:id="137" w:name="_Refd19e18789"/>
      <w:bookmarkStart w:id="138" w:name="_Tocd19e18789"/>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2-->
    <w:p>
      <w:pPr>
        <w:pStyle w:val="Heading5"/>
      </w:pPr>
      <w:bookmarkStart w:id="139" w:name="_Refd19e18962"/>
      <w:bookmarkStart w:id="140" w:name="_Tocd19e18962"/>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3-->
    <w:p>
      <w:pPr>
        <w:pStyle w:val="Heading4"/>
      </w:pPr>
      <w:bookmarkStart w:id="141" w:name="_Refd19e19329"/>
      <w:bookmarkStart w:id="142" w:name="_Tocd19e19329"/>
      <w:r>
        <w:t/>
      </w:r>
      <w:r>
        <w:t>PGI 204.72</w:t>
      </w:r>
      <w:r>
        <w:t xml:space="preserve"> —CONTRACTOR IDENTIFICATION</w:t>
      </w:r>
      <w:bookmarkEnd w:id="141"/>
      <w:bookmarkEnd w:id="142"/>
    </w:p>
    <w:p>
      <w:pPr>
        <w:pStyle w:val="BodyText"/>
      </w:pPr>
      <w:r>
        <w:t>No Current PGI Text.</w:t>
      </w:r>
    </w:p>
    <!--Topic unique_214-->
    <w:p>
      <w:pPr>
        <w:pStyle w:val="Heading4"/>
      </w:pPr>
      <w:bookmarkStart w:id="143" w:name="_Refd19e19341"/>
      <w:bookmarkStart w:id="144" w:name="_Tocd19e19341"/>
      <w:r>
        <w:t/>
      </w:r>
      <w:r>
        <w:t>PGI 204.73</w:t>
      </w:r>
      <w:r>
        <w:t xml:space="preserve"> —SAFEGUARDING COVERED DEFENSE INFORMATION AND CYBER INCIDENT REPORTING</w:t>
      </w:r>
      <w:bookmarkEnd w:id="143"/>
      <w:bookmarkEnd w:id="144"/>
    </w:p>
    <!--Topic unique_215-->
    <w:p>
      <w:pPr>
        <w:pStyle w:val="Heading5"/>
      </w:pPr>
      <w:bookmarkStart w:id="145" w:name="_Refd19e19349"/>
      <w:bookmarkStart w:id="146" w:name="_Tocd19e19349"/>
      <w:r>
        <w:t/>
      </w:r>
      <w:r>
        <w:t>PGI 204.7303</w:t>
      </w:r>
      <w:r>
        <w:t xml:space="preserve"> Procedures.</w:t>
      </w:r>
      <w:bookmarkEnd w:id="145"/>
      <w:bookmarkEnd w:id="146"/>
    </w:p>
    <!--Topic unique_216-->
    <w:p>
      <w:pPr>
        <w:pStyle w:val="Heading6"/>
      </w:pPr>
      <w:bookmarkStart w:id="147" w:name="_Refd19e19357"/>
      <w:bookmarkStart w:id="148" w:name="_Tocd19e19357"/>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7-->
    <w:p>
      <w:pPr>
        <w:pStyle w:val="Heading6"/>
      </w:pPr>
      <w:bookmarkStart w:id="149" w:name="_Refd19e19379"/>
      <w:bookmarkStart w:id="150" w:name="_Tocd19e19379"/>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8-->
    <w:p>
      <w:pPr>
        <w:pStyle w:val="Heading6"/>
      </w:pPr>
      <w:bookmarkStart w:id="151" w:name="_Refd19e19401"/>
      <w:bookmarkStart w:id="152" w:name="_Tocd19e19401"/>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19-->
    <w:p>
      <w:pPr>
        <w:pStyle w:val="Heading6"/>
      </w:pPr>
      <w:bookmarkStart w:id="153" w:name="_Refd19e19439"/>
      <w:bookmarkStart w:id="154" w:name="_Tocd19e19439"/>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79-->
    <w:p>
      <w:pPr>
        <w:pStyle w:val="Heading1"/>
      </w:pPr>
      <w:bookmarkStart w:id="155" w:name="_Refd19e19481"/>
      <w:bookmarkStart w:id="156" w:name="_Tocd19e19481"/>
      <w:r>
        <w:t>PGI SUBCHAPTER B—ACQUISITION PLANNING</w:t>
      </w:r>
      <w:bookmarkEnd w:id="155"/>
      <w:bookmarkEnd w:id="156"/>
    </w:p>
    <!--Topic unique_281-->
    <w:p>
      <w:pPr>
        <w:pStyle w:val="Heading2"/>
      </w:pPr>
      <w:bookmarkStart w:id="157" w:name="_Refd19e19486"/>
      <w:bookmarkStart w:id="158" w:name="_Tocd19e19486"/>
      <w:r>
        <w:t>PGI Defense Federal Acquisition Regulation</w:t>
      </w:r>
      <w:bookmarkEnd w:id="157"/>
      <w:bookmarkEnd w:id="158"/>
    </w:p>
    <!--Topic unique_283-->
    <w:p>
      <w:pPr>
        <w:pStyle w:val="Heading3"/>
      </w:pPr>
      <w:bookmarkStart w:id="159" w:name="_Refd19e19491"/>
      <w:bookmarkStart w:id="160" w:name="_Tocd19e19491"/>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4-->
    <w:p>
      <w:pPr>
        <w:pStyle w:val="Heading4"/>
      </w:pPr>
      <w:bookmarkStart w:id="161" w:name="_Refd19e19521"/>
      <w:bookmarkStart w:id="162" w:name="_Tocd19e19521"/>
      <w:r>
        <w:t/>
      </w:r>
      <w:r>
        <w:t>PGI 205.2</w:t>
      </w:r>
      <w:r>
        <w:t xml:space="preserve"> —SYNOPSES OF PROPOSED CONTRACT ACTIONS</w:t>
      </w:r>
      <w:bookmarkEnd w:id="161"/>
      <w:bookmarkEnd w:id="162"/>
    </w:p>
    <!--Topic unique_285-->
    <w:p>
      <w:pPr>
        <w:pStyle w:val="Heading5"/>
      </w:pPr>
      <w:bookmarkStart w:id="163" w:name="_Refd19e19529"/>
      <w:bookmarkStart w:id="164" w:name="_Tocd19e19529"/>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89-->
    <w:p>
      <w:pPr>
        <w:pStyle w:val="Heading3"/>
      </w:pPr>
      <w:bookmarkStart w:id="165" w:name="_Refd19e19553"/>
      <w:bookmarkStart w:id="166" w:name="_Tocd19e19553"/>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0-->
    <w:p>
      <w:pPr>
        <w:pStyle w:val="Heading4"/>
      </w:pPr>
      <w:bookmarkStart w:id="167" w:name="_Refd19e19661"/>
      <w:bookmarkStart w:id="168" w:name="_Tocd19e19661"/>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1-->
    <w:p>
      <w:pPr>
        <w:pStyle w:val="Heading4"/>
      </w:pPr>
      <w:bookmarkStart w:id="169" w:name="_Refd19e19673"/>
      <w:bookmarkStart w:id="170" w:name="_Tocd19e19673"/>
      <w:r>
        <w:t/>
      </w:r>
      <w:r>
        <w:t>PGI 206.2</w:t>
      </w:r>
      <w:r>
        <w:t xml:space="preserve"> —FULL AND OPEN COMPETITION AFTER EXCLUSION OF SOURCES</w:t>
      </w:r>
      <w:bookmarkEnd w:id="169"/>
      <w:bookmarkEnd w:id="170"/>
    </w:p>
    <!--Topic unique_292-->
    <w:p>
      <w:pPr>
        <w:pStyle w:val="Heading5"/>
      </w:pPr>
      <w:bookmarkStart w:id="171" w:name="_Refd19e19681"/>
      <w:bookmarkStart w:id="172" w:name="_Tocd19e19681"/>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3-->
    <w:p>
      <w:pPr>
        <w:pStyle w:val="Heading4"/>
      </w:pPr>
      <w:bookmarkStart w:id="173" w:name="_Refd19e19876"/>
      <w:bookmarkStart w:id="174" w:name="_Tocd19e19876"/>
      <w:r>
        <w:t/>
      </w:r>
      <w:r>
        <w:t>PGI 206.3</w:t>
      </w:r>
      <w:r>
        <w:t xml:space="preserve"> —OTHER THAN FULL AND OPEN COMPETITION</w:t>
      </w:r>
      <w:bookmarkEnd w:id="173"/>
      <w:bookmarkEnd w:id="174"/>
    </w:p>
    <!--Topic unique_294-->
    <w:p>
      <w:pPr>
        <w:pStyle w:val="Heading5"/>
      </w:pPr>
      <w:bookmarkStart w:id="175" w:name="_Refd19e19884"/>
      <w:bookmarkStart w:id="176" w:name="_Tocd19e19884"/>
      <w:r>
        <w:t/>
      </w:r>
      <w:r>
        <w:t>PGI 206.302</w:t>
      </w:r>
      <w:r>
        <w:t xml:space="preserve"> Circumstances permitting other than full and open competition.</w:t>
      </w:r>
      <w:bookmarkEnd w:id="175"/>
      <w:bookmarkEnd w:id="176"/>
    </w:p>
    <!--Topic unique_295-->
    <w:p>
      <w:pPr>
        <w:pStyle w:val="Heading6"/>
      </w:pPr>
      <w:bookmarkStart w:id="177" w:name="_Refd19e19892"/>
      <w:bookmarkStart w:id="178" w:name="_Tocd19e19892"/>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6-->
    <w:p>
      <w:pPr>
        <w:pStyle w:val="Heading6"/>
      </w:pPr>
      <w:bookmarkStart w:id="179" w:name="_Refd19e19907"/>
      <w:bookmarkStart w:id="180" w:name="_Tocd19e19907"/>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7-->
    <w:p>
      <w:pPr>
        <w:pStyle w:val="Heading5"/>
      </w:pPr>
      <w:bookmarkStart w:id="181" w:name="_Refd19e19936"/>
      <w:bookmarkStart w:id="182" w:name="_Tocd19e19936"/>
      <w:r>
        <w:t/>
      </w:r>
      <w:r>
        <w:t>PGI 206.303</w:t>
      </w:r>
      <w:r>
        <w:t xml:space="preserve"> Justifications.</w:t>
      </w:r>
      <w:bookmarkEnd w:id="181"/>
      <w:bookmarkEnd w:id="182"/>
    </w:p>
    <!--Topic unique_298-->
    <w:p>
      <w:pPr>
        <w:pStyle w:val="Heading6"/>
      </w:pPr>
      <w:bookmarkStart w:id="183" w:name="_Refd19e19944"/>
      <w:bookmarkStart w:id="184" w:name="_Tocd19e19944"/>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299-->
    <w:p>
      <w:pPr>
        <w:pStyle w:val="Heading5"/>
      </w:pPr>
      <w:bookmarkStart w:id="185" w:name="_Refd19e19964"/>
      <w:bookmarkStart w:id="186" w:name="_Tocd19e19964"/>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0-->
    <w:p>
      <w:pPr>
        <w:pStyle w:val="Heading5"/>
      </w:pPr>
      <w:bookmarkStart w:id="187" w:name="_Refd19e19980"/>
      <w:bookmarkStart w:id="188" w:name="_Tocd19e19980"/>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3-->
    <w:p>
      <w:pPr>
        <w:pStyle w:val="Heading3"/>
      </w:pPr>
      <w:bookmarkStart w:id="189" w:name="_Refd19e19992"/>
      <w:bookmarkStart w:id="190" w:name="_Tocd19e19992"/>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4-->
    <w:p>
      <w:pPr>
        <w:pStyle w:val="Heading4"/>
      </w:pPr>
      <w:bookmarkStart w:id="191" w:name="_Refd19e20102"/>
      <w:bookmarkStart w:id="192" w:name="_Tocd19e20102"/>
      <w:r>
        <w:t/>
      </w:r>
      <w:r>
        <w:t>PGI 207.1</w:t>
      </w:r>
      <w:r>
        <w:t xml:space="preserve"> —ACQUISITION PLANS</w:t>
      </w:r>
      <w:bookmarkEnd w:id="191"/>
      <w:bookmarkEnd w:id="192"/>
    </w:p>
    <!--Topic unique_315-->
    <w:p>
      <w:pPr>
        <w:pStyle w:val="Heading5"/>
      </w:pPr>
      <w:bookmarkStart w:id="193" w:name="_Refd19e20110"/>
      <w:bookmarkStart w:id="194" w:name="_Tocd19e20110"/>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6-->
    <w:p>
      <w:pPr>
        <w:pStyle w:val="Heading5"/>
      </w:pPr>
      <w:bookmarkStart w:id="195" w:name="_Refd19e20134"/>
      <w:bookmarkStart w:id="196" w:name="_Tocd19e20134"/>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7-->
    <w:p>
      <w:pPr>
        <w:pStyle w:val="Heading5"/>
      </w:pPr>
      <w:bookmarkStart w:id="197" w:name="_Refd19e20465"/>
      <w:bookmarkStart w:id="198" w:name="_Tocd19e20465"/>
      <w:r>
        <w:t/>
      </w:r>
      <w:r>
        <w:t>PGI 207.171</w:t>
      </w:r>
      <w:r>
        <w:t xml:space="preserve"> Component breakout.</w:t>
      </w:r>
      <w:bookmarkEnd w:id="197"/>
      <w:bookmarkEnd w:id="198"/>
    </w:p>
    <!--Topic unique_318-->
    <w:p>
      <w:pPr>
        <w:pStyle w:val="Heading6"/>
      </w:pPr>
      <w:bookmarkStart w:id="199" w:name="_Refd19e20473"/>
      <w:bookmarkStart w:id="200" w:name="_Tocd19e20473"/>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19-->
    <w:p>
      <w:pPr>
        <w:pStyle w:val="Heading4"/>
      </w:pPr>
      <w:bookmarkStart w:id="201" w:name="_Refd19e20569"/>
      <w:bookmarkStart w:id="202" w:name="_Tocd19e20569"/>
      <w:r>
        <w:t/>
      </w:r>
      <w:r>
        <w:t>PGI 207.3</w:t>
      </w:r>
      <w:r>
        <w:t xml:space="preserve"> —CONTRACTOR VERSUS GOVERNMENT PERFORMANCE</w:t>
      </w:r>
      <w:bookmarkEnd w:id="201"/>
      <w:bookmarkEnd w:id="202"/>
    </w:p>
    <!--Topic unique_237-->
    <w:p>
      <w:pPr>
        <w:pStyle w:val="Heading5"/>
      </w:pPr>
      <w:bookmarkStart w:id="203" w:name="_Refd19e20577"/>
      <w:bookmarkStart w:id="204" w:name="_Tocd19e20577"/>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0-->
    <w:p>
      <w:pPr>
        <w:pStyle w:val="Heading4"/>
      </w:pPr>
      <w:bookmarkStart w:id="205" w:name="_Refd19e20589"/>
      <w:bookmarkStart w:id="206" w:name="_Tocd19e20589"/>
      <w:r>
        <w:t/>
      </w:r>
      <w:r>
        <w:t>PGI 207.4</w:t>
      </w:r>
      <w:r>
        <w:t xml:space="preserve"> —EQUIPMENT LEASE OR PURCHASE</w:t>
      </w:r>
      <w:bookmarkEnd w:id="205"/>
      <w:bookmarkEnd w:id="206"/>
    </w:p>
    <!--Topic unique_321-->
    <w:p>
      <w:pPr>
        <w:pStyle w:val="Heading5"/>
      </w:pPr>
      <w:bookmarkStart w:id="207" w:name="_Refd19e20597"/>
      <w:bookmarkStart w:id="208" w:name="_Tocd19e20597"/>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2-->
    <w:p>
      <w:pPr>
        <w:pStyle w:val="Heading4"/>
      </w:pPr>
      <w:bookmarkStart w:id="209" w:name="_Refd19e20609"/>
      <w:bookmarkStart w:id="210" w:name="_Tocd19e20609"/>
      <w:r>
        <w:t/>
      </w:r>
      <w:r>
        <w:t>PGI 207.5</w:t>
      </w:r>
      <w:r>
        <w:t xml:space="preserve"> —INHERENTLY GOVERNMENTAL FUNCTIONS</w:t>
      </w:r>
      <w:bookmarkEnd w:id="209"/>
      <w:bookmarkEnd w:id="210"/>
    </w:p>
    <!--Topic unique_323-->
    <w:p>
      <w:pPr>
        <w:pStyle w:val="Heading5"/>
      </w:pPr>
      <w:bookmarkStart w:id="211" w:name="_Refd19e20617"/>
      <w:bookmarkStart w:id="212" w:name="_Tocd19e20617"/>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8-->
    <w:p>
      <w:pPr>
        <w:pStyle w:val="Heading3"/>
      </w:pPr>
      <w:bookmarkStart w:id="213" w:name="_Refd19e20629"/>
      <w:bookmarkStart w:id="214" w:name="_Tocd19e20629"/>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49-->
    <w:p>
      <w:pPr>
        <w:pStyle w:val="Heading4"/>
      </w:pPr>
      <w:bookmarkStart w:id="215" w:name="_Refd19e21028"/>
      <w:bookmarkStart w:id="216" w:name="_Tocd19e21028"/>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0-->
    <w:p>
      <w:pPr>
        <w:pStyle w:val="Heading4"/>
      </w:pPr>
      <w:bookmarkStart w:id="217" w:name="_Refd19e21064"/>
      <w:bookmarkStart w:id="218" w:name="_Tocd19e21064"/>
      <w:r>
        <w:t/>
      </w:r>
      <w:r>
        <w:t>PGI 208.4</w:t>
      </w:r>
      <w:r>
        <w:t xml:space="preserve"> —FEDERAL SUPPLY SCHEDULES</w:t>
      </w:r>
      <w:bookmarkEnd w:id="217"/>
      <w:bookmarkEnd w:id="218"/>
    </w:p>
    <!--Topic unique_351-->
    <w:p>
      <w:pPr>
        <w:pStyle w:val="Heading5"/>
      </w:pPr>
      <w:bookmarkStart w:id="219" w:name="_Refd19e21072"/>
      <w:bookmarkStart w:id="220" w:name="_Tocd19e21072"/>
      <w:r>
        <w:t/>
      </w:r>
      <w:r>
        <w:t>PGI 208.405 Reserved</w:t>
      </w:r>
      <w:r>
        <w:t/>
      </w:r>
      <w:bookmarkEnd w:id="219"/>
      <w:bookmarkEnd w:id="220"/>
    </w:p>
    <!--Topic unique_352-->
    <w:p>
      <w:pPr>
        <w:pStyle w:val="Heading6"/>
      </w:pPr>
      <w:bookmarkStart w:id="221" w:name="_Refd19e21080"/>
      <w:bookmarkStart w:id="222" w:name="_Tocd19e21080"/>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3-->
    <w:p>
      <w:pPr>
        <w:pStyle w:val="Heading5"/>
      </w:pPr>
      <w:bookmarkStart w:id="223" w:name="_Refd19e21096"/>
      <w:bookmarkStart w:id="224" w:name="_Tocd19e21096"/>
      <w:r>
        <w:t/>
      </w:r>
      <w:r>
        <w:t>PGI 208.406</w:t>
      </w:r>
      <w:r>
        <w:t xml:space="preserve"> Ordering activity responsibilities.</w:t>
      </w:r>
      <w:bookmarkEnd w:id="223"/>
      <w:bookmarkEnd w:id="224"/>
    </w:p>
    <!--Topic unique_354-->
    <w:p>
      <w:pPr>
        <w:pStyle w:val="Heading6"/>
      </w:pPr>
      <w:bookmarkStart w:id="225" w:name="_Refd19e21104"/>
      <w:bookmarkStart w:id="226" w:name="_Tocd19e21104"/>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5-->
    <w:p>
      <w:pPr>
        <w:pStyle w:val="Heading5"/>
      </w:pPr>
      <w:bookmarkStart w:id="227" w:name="_Refd19e21172"/>
      <w:bookmarkStart w:id="228" w:name="_Tocd19e21172"/>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6-->
    <w:p>
      <w:pPr>
        <w:pStyle w:val="Heading4"/>
      </w:pPr>
      <w:bookmarkStart w:id="229" w:name="_Refd19e21184"/>
      <w:bookmarkStart w:id="230" w:name="_Tocd19e21184"/>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7-->
    <w:p>
      <w:pPr>
        <w:pStyle w:val="Heading4"/>
      </w:pPr>
      <w:bookmarkStart w:id="231" w:name="_Refd19e21200"/>
      <w:bookmarkStart w:id="232" w:name="_Tocd19e21200"/>
      <w:r>
        <w:t/>
      </w:r>
      <w:r>
        <w:t>PGI 208.70</w:t>
      </w:r>
      <w:r>
        <w:t xml:space="preserve"> —COORDINATED ACQUISITION</w:t>
      </w:r>
      <w:bookmarkEnd w:id="231"/>
      <w:bookmarkEnd w:id="232"/>
    </w:p>
    <!--Topic unique_358-->
    <w:p>
      <w:pPr>
        <w:pStyle w:val="Heading5"/>
      </w:pPr>
      <w:bookmarkStart w:id="233" w:name="_Refd19e21208"/>
      <w:bookmarkStart w:id="234" w:name="_Tocd19e21208"/>
      <w:r>
        <w:t/>
      </w:r>
      <w:r>
        <w:t>PGI 208.7002</w:t>
      </w:r>
      <w:r>
        <w:t xml:space="preserve"> Assignment authority.</w:t>
      </w:r>
      <w:bookmarkEnd w:id="233"/>
      <w:bookmarkEnd w:id="234"/>
    </w:p>
    <!--Topic unique_359-->
    <w:p>
      <w:pPr>
        <w:pStyle w:val="Heading6"/>
      </w:pPr>
      <w:bookmarkStart w:id="235" w:name="_Refd19e21216"/>
      <w:bookmarkStart w:id="236" w:name="_Tocd19e21216"/>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0-->
    <w:p>
      <w:pPr>
        <w:pStyle w:val="Heading6"/>
      </w:pPr>
      <w:bookmarkStart w:id="237" w:name="_Refd19e21236"/>
      <w:bookmarkStart w:id="238" w:name="_Tocd19e21236"/>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1-->
    <w:p>
      <w:pPr>
        <w:pStyle w:val="Heading5"/>
      </w:pPr>
      <w:bookmarkStart w:id="239" w:name="_Refd19e21277"/>
      <w:bookmarkStart w:id="240" w:name="_Tocd19e21277"/>
      <w:r>
        <w:t/>
      </w:r>
      <w:r>
        <w:t>PGI 208.7003</w:t>
      </w:r>
      <w:r>
        <w:t xml:space="preserve"> Applicability.</w:t>
      </w:r>
      <w:bookmarkEnd w:id="239"/>
      <w:bookmarkEnd w:id="240"/>
    </w:p>
    <!--Topic unique_362-->
    <w:p>
      <w:pPr>
        <w:pStyle w:val="Heading6"/>
      </w:pPr>
      <w:bookmarkStart w:id="241" w:name="_Refd19e21285"/>
      <w:bookmarkStart w:id="242" w:name="_Tocd19e21285"/>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3-->
    <w:p>
      <w:pPr>
        <w:pStyle w:val="Heading5"/>
      </w:pPr>
      <w:bookmarkStart w:id="243" w:name="_Refd19e21365"/>
      <w:bookmarkStart w:id="244" w:name="_Tocd19e21365"/>
      <w:r>
        <w:t/>
      </w:r>
      <w:r>
        <w:t>PGI 208.7004</w:t>
      </w:r>
      <w:r>
        <w:t xml:space="preserve"> Procedures.</w:t>
      </w:r>
      <w:bookmarkEnd w:id="243"/>
      <w:bookmarkEnd w:id="244"/>
    </w:p>
    <!--Topic unique_364-->
    <w:p>
      <w:pPr>
        <w:pStyle w:val="Heading6"/>
      </w:pPr>
      <w:bookmarkStart w:id="245" w:name="_Refd19e21373"/>
      <w:bookmarkStart w:id="246" w:name="_Tocd19e21373"/>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5-->
    <w:p>
      <w:pPr>
        <w:pStyle w:val="Heading6"/>
      </w:pPr>
      <w:bookmarkStart w:id="247" w:name="_Refd19e21395"/>
      <w:bookmarkStart w:id="248" w:name="_Tocd19e21395"/>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6-->
    <w:p>
      <w:pPr>
        <w:pStyle w:val="Heading6"/>
      </w:pPr>
      <w:bookmarkStart w:id="249" w:name="_Refd19e21452"/>
      <w:bookmarkStart w:id="250" w:name="_Tocd19e21452"/>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7-->
    <w:p>
      <w:pPr>
        <w:pStyle w:val="Heading6"/>
      </w:pPr>
      <w:bookmarkStart w:id="251" w:name="_Refd19e21474"/>
      <w:bookmarkStart w:id="252" w:name="_Tocd19e21474"/>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8-->
    <w:p>
      <w:pPr>
        <w:pStyle w:val="Heading6"/>
      </w:pPr>
      <w:bookmarkStart w:id="253" w:name="_Refd19e21490"/>
      <w:bookmarkStart w:id="254" w:name="_Tocd19e21490"/>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69-->
    <w:p>
      <w:pPr>
        <w:pStyle w:val="Heading6"/>
      </w:pPr>
      <w:bookmarkStart w:id="255" w:name="_Refd19e21502"/>
      <w:bookmarkStart w:id="256" w:name="_Tocd19e21502"/>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0-->
    <w:p>
      <w:pPr>
        <w:pStyle w:val="Heading6"/>
      </w:pPr>
      <w:bookmarkStart w:id="257" w:name="_Refd19e21614"/>
      <w:bookmarkStart w:id="258" w:name="_Tocd19e21614"/>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1-->
    <w:p>
      <w:pPr>
        <w:pStyle w:val="Heading6"/>
      </w:pPr>
      <w:bookmarkStart w:id="259" w:name="_Refd19e21630"/>
      <w:bookmarkStart w:id="260" w:name="_Tocd19e21630"/>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2-->
    <w:p>
      <w:pPr>
        <w:pStyle w:val="Heading6"/>
      </w:pPr>
      <w:bookmarkStart w:id="261" w:name="_Refd19e21643"/>
      <w:bookmarkStart w:id="262" w:name="_Tocd19e21643"/>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3-->
    <w:p>
      <w:pPr>
        <w:pStyle w:val="Heading6"/>
      </w:pPr>
      <w:bookmarkStart w:id="263" w:name="_Refd19e21659"/>
      <w:bookmarkStart w:id="264" w:name="_Tocd19e21659"/>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4-->
    <w:p>
      <w:pPr>
        <w:pStyle w:val="Heading5"/>
      </w:pPr>
      <w:bookmarkStart w:id="265" w:name="_Refd19e21671"/>
      <w:bookmarkStart w:id="266" w:name="_Tocd19e21671"/>
      <w:r>
        <w:t/>
      </w:r>
      <w:r>
        <w:t>PGI 208.7006</w:t>
      </w:r>
      <w:r>
        <w:t xml:space="preserve"> Coordinated acquisition assignments.</w:t>
      </w:r>
      <w:bookmarkEnd w:id="265"/>
      <w:bookmarkEnd w:id="266"/>
    </w:p>
    <!--Topic unique_375-->
    <w:p>
      <w:pPr>
        <w:pStyle w:val="Heading6"/>
      </w:pPr>
      <w:bookmarkStart w:id="267" w:name="_Refd19e21679"/>
      <w:bookmarkStart w:id="268" w:name="_Tocd19e21679"/>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6-->
    <w:p>
      <w:pPr>
        <w:pStyle w:val="Heading6"/>
      </w:pPr>
      <w:bookmarkStart w:id="269" w:name="_Refd19e23186"/>
      <w:bookmarkStart w:id="270" w:name="_Tocd19e23186"/>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7-->
    <w:p>
      <w:pPr>
        <w:pStyle w:val="Heading6"/>
      </w:pPr>
      <w:bookmarkStart w:id="271" w:name="_Refd19e23772"/>
      <w:bookmarkStart w:id="272" w:name="_Tocd19e23772"/>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8-->
    <w:p>
      <w:pPr>
        <w:pStyle w:val="Heading6"/>
      </w:pPr>
      <w:bookmarkStart w:id="273" w:name="_Refd19e24024"/>
      <w:bookmarkStart w:id="274" w:name="_Tocd19e24024"/>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79-->
    <w:p>
      <w:pPr>
        <w:pStyle w:val="Heading6"/>
      </w:pPr>
      <w:bookmarkStart w:id="275" w:name="_Refd19e29146"/>
      <w:bookmarkStart w:id="276" w:name="_Tocd19e29146"/>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0-->
    <w:p>
      <w:pPr>
        <w:pStyle w:val="Heading6"/>
      </w:pPr>
      <w:bookmarkStart w:id="277" w:name="_Refd19e29326"/>
      <w:bookmarkStart w:id="278" w:name="_Tocd19e29326"/>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1-->
    <w:p>
      <w:pPr>
        <w:pStyle w:val="Heading4"/>
      </w:pPr>
      <w:bookmarkStart w:id="279" w:name="_Refd19e30219"/>
      <w:bookmarkStart w:id="280" w:name="_Tocd19e30219"/>
      <w:r>
        <w:t/>
      </w:r>
      <w:r>
        <w:t>PGI 208.71</w:t>
      </w:r>
      <w:r>
        <w:t xml:space="preserve"> —ACQUISITION FOR NATIONAL AERONAUTICS AND SPACE ADMINISTRATION (NASA)</w:t>
      </w:r>
      <w:bookmarkEnd w:id="279"/>
      <w:bookmarkEnd w:id="280"/>
    </w:p>
    <!--Topic unique_382-->
    <w:p>
      <w:pPr>
        <w:pStyle w:val="Heading5"/>
      </w:pPr>
      <w:bookmarkStart w:id="281" w:name="_Refd19e30227"/>
      <w:bookmarkStart w:id="282" w:name="_Tocd19e30227"/>
      <w:r>
        <w:t/>
      </w:r>
      <w:r>
        <w:t>PGI 208.7102</w:t>
      </w:r>
      <w:r>
        <w:t xml:space="preserve"> Procedures.</w:t>
      </w:r>
      <w:bookmarkEnd w:id="281"/>
      <w:bookmarkEnd w:id="282"/>
    </w:p>
    <!--Topic unique_383-->
    <w:p>
      <w:pPr>
        <w:pStyle w:val="Heading6"/>
      </w:pPr>
      <w:bookmarkStart w:id="283" w:name="_Refd19e30235"/>
      <w:bookmarkStart w:id="284" w:name="_Tocd19e30235"/>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4-->
    <w:p>
      <w:pPr>
        <w:pStyle w:val="Heading6"/>
      </w:pPr>
      <w:bookmarkStart w:id="285" w:name="_Refd19e30253"/>
      <w:bookmarkStart w:id="286" w:name="_Tocd19e30253"/>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5-->
    <w:p>
      <w:pPr>
        <w:pStyle w:val="Heading6"/>
      </w:pPr>
      <w:bookmarkStart w:id="287" w:name="_Refd19e30271"/>
      <w:bookmarkStart w:id="288" w:name="_Tocd19e30271"/>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6-->
    <w:p>
      <w:pPr>
        <w:pStyle w:val="Heading6"/>
      </w:pPr>
      <w:bookmarkStart w:id="289" w:name="_Refd19e30283"/>
      <w:bookmarkStart w:id="290" w:name="_Tocd19e30283"/>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7-->
    <w:p>
      <w:pPr>
        <w:pStyle w:val="Heading4"/>
      </w:pPr>
      <w:bookmarkStart w:id="291" w:name="_Refd19e30295"/>
      <w:bookmarkStart w:id="292" w:name="_Tocd19e30295"/>
      <w:r>
        <w:t/>
      </w:r>
      <w:r>
        <w:t>PGI 208.73</w:t>
      </w:r>
      <w:r>
        <w:t xml:space="preserve"> —USE OF GOVERNMENT-OWNED PRECIOUS METALS</w:t>
      </w:r>
      <w:bookmarkEnd w:id="291"/>
      <w:bookmarkEnd w:id="292"/>
    </w:p>
    <!--Topic unique_388-->
    <w:p>
      <w:pPr>
        <w:pStyle w:val="Heading5"/>
      </w:pPr>
      <w:bookmarkStart w:id="293" w:name="_Refd19e30303"/>
      <w:bookmarkStart w:id="294" w:name="_Tocd19e30303"/>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89-->
    <w:p>
      <w:pPr>
        <w:pStyle w:val="Heading5"/>
      </w:pPr>
      <w:bookmarkStart w:id="295" w:name="_Refd19e30319"/>
      <w:bookmarkStart w:id="296" w:name="_Tocd19e30319"/>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0-->
    <w:p>
      <w:pPr>
        <w:pStyle w:val="Heading5"/>
      </w:pPr>
      <w:bookmarkStart w:id="297" w:name="_Refd19e30343"/>
      <w:bookmarkStart w:id="298" w:name="_Tocd19e30343"/>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1-->
    <w:p>
      <w:pPr>
        <w:pStyle w:val="Heading4"/>
      </w:pPr>
      <w:bookmarkStart w:id="299" w:name="_Refd19e30486"/>
      <w:bookmarkStart w:id="300" w:name="_Tocd19e30486"/>
      <w:r>
        <w:t/>
      </w:r>
      <w:r>
        <w:t>PGI 208.74</w:t>
      </w:r>
      <w:r>
        <w:t xml:space="preserve"> —ENTERPRISE SOFTWARE AGREEMENTS</w:t>
      </w:r>
      <w:bookmarkEnd w:id="299"/>
      <w:bookmarkEnd w:id="300"/>
    </w:p>
    <!--Topic unique_392-->
    <w:p>
      <w:pPr>
        <w:pStyle w:val="Heading5"/>
      </w:pPr>
      <w:bookmarkStart w:id="301" w:name="_Refd19e30494"/>
      <w:bookmarkStart w:id="302" w:name="_Tocd19e30494"/>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3-->
    <w:p>
      <w:pPr>
        <w:pStyle w:val="Heading5"/>
      </w:pPr>
      <w:bookmarkStart w:id="303" w:name="_Refd19e30510"/>
      <w:bookmarkStart w:id="304" w:name="_Tocd19e30510"/>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6-->
    <w:p>
      <w:pPr>
        <w:pStyle w:val="Heading3"/>
      </w:pPr>
      <w:bookmarkStart w:id="305" w:name="_Refd19e30558"/>
      <w:bookmarkStart w:id="306" w:name="_Tocd19e30558"/>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7-->
    <w:p>
      <w:pPr>
        <w:pStyle w:val="Heading4"/>
      </w:pPr>
      <w:bookmarkStart w:id="307" w:name="_Refd19e30768"/>
      <w:bookmarkStart w:id="308" w:name="_Tocd19e30768"/>
      <w:r>
        <w:t/>
      </w:r>
      <w:r>
        <w:t>PGI 209.1</w:t>
      </w:r>
      <w:r>
        <w:t xml:space="preserve"> —RESPONSIBLE PROSPECTIVE CONTRACTORS</w:t>
      </w:r>
      <w:bookmarkEnd w:id="307"/>
      <w:bookmarkEnd w:id="308"/>
    </w:p>
    <!--Topic unique_448-->
    <w:p>
      <w:pPr>
        <w:pStyle w:val="Heading5"/>
      </w:pPr>
      <w:bookmarkStart w:id="309" w:name="_Refd19e30776"/>
      <w:bookmarkStart w:id="310" w:name="_Tocd19e30776"/>
      <w:r>
        <w:t/>
      </w:r>
      <w:r>
        <w:t>PGI 209.105</w:t>
      </w:r>
      <w:r>
        <w:t xml:space="preserve"> RESERVED</w:t>
      </w:r>
      <w:bookmarkEnd w:id="309"/>
      <w:bookmarkEnd w:id="310"/>
    </w:p>
    <!--Topic unique_169-->
    <w:p>
      <w:pPr>
        <w:pStyle w:val="Heading6"/>
      </w:pPr>
      <w:bookmarkStart w:id="311" w:name="_Refd19e30784"/>
      <w:bookmarkStart w:id="312" w:name="_Tocd19e30784"/>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49-->
    <w:p>
      <w:pPr>
        <w:pStyle w:val="Heading5"/>
      </w:pPr>
      <w:bookmarkStart w:id="313" w:name="_Refd19e30802"/>
      <w:bookmarkStart w:id="314" w:name="_Tocd19e30802"/>
      <w:r>
        <w:t/>
      </w:r>
      <w:r>
        <w:t>PGI 209.106</w:t>
      </w:r>
      <w:r>
        <w:t xml:space="preserve"> Preaward surveys.</w:t>
      </w:r>
      <w:bookmarkEnd w:id="313"/>
      <w:bookmarkEnd w:id="314"/>
    </w:p>
    <!--Topic unique_450-->
    <w:p>
      <w:pPr>
        <w:pStyle w:val="Heading6"/>
      </w:pPr>
      <w:bookmarkStart w:id="315" w:name="_Refd19e30810"/>
      <w:bookmarkStart w:id="316" w:name="_Tocd19e30810"/>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1-->
    <w:p>
      <w:pPr>
        <w:pStyle w:val="Heading6"/>
      </w:pPr>
      <w:bookmarkStart w:id="317" w:name="_Refd19e30822"/>
      <w:bookmarkStart w:id="318" w:name="_Tocd19e30822"/>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2-->
    <w:p>
      <w:pPr>
        <w:pStyle w:val="Heading4"/>
      </w:pPr>
      <w:bookmarkStart w:id="319" w:name="_Refd19e30863"/>
      <w:bookmarkStart w:id="320" w:name="_Tocd19e30863"/>
      <w:r>
        <w:t/>
      </w:r>
      <w:r>
        <w:t>PGI 209.2</w:t>
      </w:r>
      <w:r>
        <w:t xml:space="preserve"> —QUALIFICATIONS REQUIREMENTS</w:t>
      </w:r>
      <w:bookmarkEnd w:id="319"/>
      <w:bookmarkEnd w:id="320"/>
    </w:p>
    <!--Topic unique_453-->
    <w:p>
      <w:pPr>
        <w:pStyle w:val="Heading5"/>
      </w:pPr>
      <w:bookmarkStart w:id="321" w:name="_Refd19e30871"/>
      <w:bookmarkStart w:id="322" w:name="_Tocd19e30871"/>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4-->
    <w:p>
      <w:pPr>
        <w:pStyle w:val="Heading5"/>
      </w:pPr>
      <w:bookmarkStart w:id="323" w:name="_Refd19e30883"/>
      <w:bookmarkStart w:id="324" w:name="_Tocd19e30883"/>
      <w:r>
        <w:t/>
      </w:r>
      <w:r>
        <w:t>PGI 209.270</w:t>
      </w:r>
      <w:r>
        <w:t xml:space="preserve"> Aviation and ship critical safety items.</w:t>
      </w:r>
      <w:bookmarkEnd w:id="323"/>
      <w:bookmarkEnd w:id="324"/>
    </w:p>
    <!--Topic unique_455-->
    <w:p>
      <w:pPr>
        <w:pStyle w:val="Heading6"/>
      </w:pPr>
      <w:bookmarkStart w:id="325" w:name="_Refd19e30891"/>
      <w:bookmarkStart w:id="326" w:name="_Tocd19e30891"/>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6-->
    <w:p>
      <w:pPr>
        <w:pStyle w:val="Heading4"/>
      </w:pPr>
      <w:bookmarkStart w:id="327" w:name="_Refd19e30905"/>
      <w:bookmarkStart w:id="328" w:name="_Tocd19e30905"/>
      <w:r>
        <w:t/>
      </w:r>
      <w:r>
        <w:t>PGI 209.4</w:t>
      </w:r>
      <w:r>
        <w:t xml:space="preserve"> —DEBARMENT, SUSPENSION, AND INELIGIBILITY</w:t>
      </w:r>
      <w:bookmarkEnd w:id="327"/>
      <w:bookmarkEnd w:id="328"/>
    </w:p>
    <!--Topic unique_457-->
    <w:p>
      <w:pPr>
        <w:pStyle w:val="Heading5"/>
      </w:pPr>
      <w:bookmarkStart w:id="329" w:name="_Refd19e30913"/>
      <w:bookmarkStart w:id="330" w:name="_Tocd19e30913"/>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8-->
    <w:p>
      <w:pPr>
        <w:pStyle w:val="Heading5"/>
      </w:pPr>
      <w:bookmarkStart w:id="331" w:name="_Refd19e30949"/>
      <w:bookmarkStart w:id="332" w:name="_Tocd19e30949"/>
      <w:r>
        <w:t/>
      </w:r>
      <w:r>
        <w:t>PGI 209.406</w:t>
      </w:r>
      <w:r>
        <w:t xml:space="preserve"> Debarment.</w:t>
      </w:r>
      <w:bookmarkEnd w:id="331"/>
      <w:bookmarkEnd w:id="332"/>
    </w:p>
    <!--Topic unique_459-->
    <w:p>
      <w:pPr>
        <w:pStyle w:val="Heading6"/>
      </w:pPr>
      <w:bookmarkStart w:id="333" w:name="_Refd19e30957"/>
      <w:bookmarkStart w:id="334" w:name="_Tocd19e30957"/>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0-->
    <w:p>
      <w:pPr>
        <w:pStyle w:val="Heading5"/>
      </w:pPr>
      <w:bookmarkStart w:id="335" w:name="_Refd19e31053"/>
      <w:bookmarkStart w:id="336" w:name="_Tocd19e31053"/>
      <w:r>
        <w:t/>
      </w:r>
      <w:r>
        <w:t>PGI 209.407</w:t>
      </w:r>
      <w:r>
        <w:t xml:space="preserve"> Suspension.</w:t>
      </w:r>
      <w:bookmarkEnd w:id="335"/>
      <w:bookmarkEnd w:id="336"/>
    </w:p>
    <!--Topic unique_461-->
    <w:p>
      <w:pPr>
        <w:pStyle w:val="Heading6"/>
      </w:pPr>
      <w:bookmarkStart w:id="337" w:name="_Refd19e31061"/>
      <w:bookmarkStart w:id="338" w:name="_Tocd19e31061"/>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2-->
    <w:p>
      <w:pPr>
        <w:pStyle w:val="Heading4"/>
      </w:pPr>
      <w:bookmarkStart w:id="339" w:name="_Refd19e31077"/>
      <w:bookmarkStart w:id="340" w:name="_Tocd19e31077"/>
      <w:r>
        <w:t/>
      </w:r>
      <w:r>
        <w:t>PGI 209.5</w:t>
      </w:r>
      <w:r>
        <w:t xml:space="preserve"> —ORGANIZATIONAL AND CONSULTANT CONFLICTS OF INTEREST</w:t>
      </w:r>
      <w:bookmarkEnd w:id="339"/>
      <w:bookmarkEnd w:id="340"/>
    </w:p>
    <!--Topic unique_463-->
    <w:p>
      <w:pPr>
        <w:pStyle w:val="Heading5"/>
      </w:pPr>
      <w:bookmarkStart w:id="341" w:name="_Refd19e31085"/>
      <w:bookmarkStart w:id="342" w:name="_Tocd19e31085"/>
      <w:r>
        <w:t/>
      </w:r>
      <w:r>
        <w:t>PGI 209.570</w:t>
      </w:r>
      <w:r>
        <w:t xml:space="preserve"> Limitations on contractors acting as lead system integrators.</w:t>
      </w:r>
      <w:bookmarkEnd w:id="341"/>
      <w:bookmarkEnd w:id="342"/>
    </w:p>
    <!--Topic unique_464-->
    <w:p>
      <w:pPr>
        <w:pStyle w:val="Heading6"/>
      </w:pPr>
      <w:bookmarkStart w:id="343" w:name="_Refd19e31093"/>
      <w:bookmarkStart w:id="344" w:name="_Tocd19e31093"/>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5-->
    <w:p>
      <w:pPr>
        <w:pStyle w:val="Heading6"/>
      </w:pPr>
      <w:bookmarkStart w:id="345" w:name="_Refd19e31109"/>
      <w:bookmarkStart w:id="346" w:name="_Tocd19e31109"/>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6-->
    <w:p>
      <w:pPr>
        <w:pStyle w:val="Heading5"/>
      </w:pPr>
      <w:bookmarkStart w:id="347" w:name="_Refd19e31170"/>
      <w:bookmarkStart w:id="348" w:name="_Tocd19e31170"/>
      <w:r>
        <w:t/>
      </w:r>
      <w:r>
        <w:t>PGI 209.571</w:t>
      </w:r>
      <w:r>
        <w:t xml:space="preserve"> Organizational conflicts of interest in major defense acquisition programs.</w:t>
      </w:r>
      <w:bookmarkEnd w:id="347"/>
      <w:bookmarkEnd w:id="348"/>
    </w:p>
    <!--Topic unique_467-->
    <w:p>
      <w:pPr>
        <w:pStyle w:val="Heading6"/>
      </w:pPr>
      <w:bookmarkStart w:id="349" w:name="_Refd19e31178"/>
      <w:bookmarkStart w:id="350" w:name="_Tocd19e31178"/>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5-->
    <w:p>
      <w:pPr>
        <w:pStyle w:val="Heading3"/>
      </w:pPr>
      <w:bookmarkStart w:id="351" w:name="_Refd19e31190"/>
      <w:bookmarkStart w:id="352" w:name="_Tocd19e31190"/>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6-->
    <w:p>
      <w:pPr>
        <w:pStyle w:val="Heading4"/>
      </w:pPr>
      <w:bookmarkStart w:id="353" w:name="_Refd19e31218"/>
      <w:bookmarkStart w:id="354" w:name="_Tocd19e31218"/>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7-->
    <w:p>
      <w:pPr>
        <w:pStyle w:val="Heading4"/>
      </w:pPr>
      <w:bookmarkStart w:id="355" w:name="_Refd19e31244"/>
      <w:bookmarkStart w:id="356" w:name="_Tocd19e31244"/>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2-->
    <w:p>
      <w:pPr>
        <w:pStyle w:val="Heading3"/>
      </w:pPr>
      <w:bookmarkStart w:id="357" w:name="_Refd19e31256"/>
      <w:bookmarkStart w:id="358" w:name="_Tocd19e31256"/>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3-->
    <w:p>
      <w:pPr>
        <w:pStyle w:val="Heading4"/>
      </w:pPr>
      <w:bookmarkStart w:id="359" w:name="_Refd19e31356"/>
      <w:bookmarkStart w:id="360" w:name="_Tocd19e31356"/>
      <w:r>
        <w:t/>
      </w:r>
      <w:r>
        <w:t>PGI 211.1</w:t>
      </w:r>
      <w:r>
        <w:t xml:space="preserve"> —SELECTING AND DEVELOPING REQUIREMENTS DOCUMENTS</w:t>
      </w:r>
      <w:bookmarkEnd w:id="359"/>
      <w:bookmarkEnd w:id="360"/>
    </w:p>
    <!--Topic unique_504-->
    <w:p>
      <w:pPr>
        <w:pStyle w:val="Heading5"/>
      </w:pPr>
      <w:bookmarkStart w:id="361" w:name="_Refd19e31364"/>
      <w:bookmarkStart w:id="362" w:name="_Tocd19e31364"/>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5-->
    <w:p>
      <w:pPr>
        <w:pStyle w:val="Heading4"/>
      </w:pPr>
      <w:bookmarkStart w:id="363" w:name="_Refd19e31378"/>
      <w:bookmarkStart w:id="364" w:name="_Tocd19e31378"/>
      <w:r>
        <w:t/>
      </w:r>
      <w:r>
        <w:t>PGI 211.2</w:t>
      </w:r>
      <w:r>
        <w:t xml:space="preserve"> —USING AND MAINTAINING REQUIREMENTS DOCUMENTS</w:t>
      </w:r>
      <w:bookmarkEnd w:id="363"/>
      <w:bookmarkEnd w:id="364"/>
    </w:p>
    <!--Topic unique_506-->
    <w:p>
      <w:pPr>
        <w:pStyle w:val="Heading5"/>
      </w:pPr>
      <w:bookmarkStart w:id="365" w:name="_Refd19e31386"/>
      <w:bookmarkStart w:id="366" w:name="_Tocd19e31386"/>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7-->
    <w:p>
      <w:pPr>
        <w:pStyle w:val="Heading5"/>
      </w:pPr>
      <w:bookmarkStart w:id="367" w:name="_Refd19e31412"/>
      <w:bookmarkStart w:id="368" w:name="_Tocd19e31412"/>
      <w:r>
        <w:t/>
      </w:r>
      <w:r>
        <w:t>PGI 211.273</w:t>
      </w:r>
      <w:r>
        <w:t xml:space="preserve"> Removed.</w:t>
      </w:r>
      <w:bookmarkEnd w:id="367"/>
      <w:bookmarkEnd w:id="368"/>
    </w:p>
    <!--Topic unique_508-->
    <w:p>
      <w:pPr>
        <w:pStyle w:val="Heading6"/>
      </w:pPr>
      <w:bookmarkStart w:id="369" w:name="_Refd19e31420"/>
      <w:bookmarkStart w:id="370" w:name="_Tocd19e31420"/>
      <w:r>
        <w:t/>
      </w:r>
      <w:r>
        <w:t>PGI 211.273-3</w:t>
      </w:r>
      <w:r>
        <w:t xml:space="preserve"> Removed.</w:t>
      </w:r>
      <w:bookmarkEnd w:id="369"/>
      <w:bookmarkEnd w:id="370"/>
    </w:p>
    <!--Topic unique_509-->
    <w:p>
      <w:pPr>
        <w:pStyle w:val="Heading5"/>
      </w:pPr>
      <w:bookmarkStart w:id="371" w:name="_Refd19e31428"/>
      <w:bookmarkStart w:id="372" w:name="_Tocd19e31428"/>
      <w:r>
        <w:t/>
      </w:r>
      <w:r>
        <w:t>PGI 211.274</w:t>
      </w:r>
      <w:r>
        <w:t xml:space="preserve"> Item identification and valuation requirements.</w:t>
      </w:r>
      <w:bookmarkEnd w:id="371"/>
      <w:bookmarkEnd w:id="372"/>
    </w:p>
    <!--Topic unique_510-->
    <w:p>
      <w:pPr>
        <w:pStyle w:val="Heading6"/>
      </w:pPr>
      <w:bookmarkStart w:id="373" w:name="_Refd19e31436"/>
      <w:bookmarkStart w:id="374" w:name="_Tocd19e31436"/>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1-->
    <w:p>
      <w:pPr>
        <w:pStyle w:val="Heading5"/>
      </w:pPr>
      <w:bookmarkStart w:id="375" w:name="_Refd19e31452"/>
      <w:bookmarkStart w:id="376" w:name="_Tocd19e31452"/>
      <w:r>
        <w:t/>
      </w:r>
      <w:r>
        <w:t>PGI 211.70</w:t>
      </w:r>
      <w:r>
        <w:t xml:space="preserve"> — PURCHASE REQUESTS</w:t>
      </w:r>
      <w:bookmarkEnd w:id="375"/>
      <w:bookmarkEnd w:id="376"/>
    </w:p>
    <!--Topic unique_512-->
    <w:p>
      <w:pPr>
        <w:pStyle w:val="Heading5"/>
      </w:pPr>
      <w:bookmarkStart w:id="377" w:name="_Refd19e31460"/>
      <w:bookmarkStart w:id="378" w:name="_Tocd19e31460"/>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7-->
    <w:p>
      <w:pPr>
        <w:pStyle w:val="Heading3"/>
      </w:pPr>
      <w:bookmarkStart w:id="379" w:name="_Refd19e31525"/>
      <w:bookmarkStart w:id="380" w:name="_Tocd19e31525"/>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8-->
    <w:p>
      <w:pPr>
        <w:pStyle w:val="Heading4"/>
      </w:pPr>
      <w:bookmarkStart w:id="381" w:name="_Refd19e31599"/>
      <w:bookmarkStart w:id="382" w:name="_Tocd19e31599"/>
      <w:r>
        <w:t/>
      </w:r>
      <w:r>
        <w:t>PGI 212.1</w:t>
      </w:r>
      <w:r>
        <w:t xml:space="preserve"> —ACQUISITION OF COMMERCIAL ITEMS—GENERAL</w:t>
      </w:r>
      <w:bookmarkEnd w:id="381"/>
      <w:bookmarkEnd w:id="382"/>
    </w:p>
    <!--Topic unique_529-->
    <w:p>
      <w:pPr>
        <w:pStyle w:val="Heading5"/>
      </w:pPr>
      <w:bookmarkStart w:id="383" w:name="_Refd19e31607"/>
      <w:bookmarkStart w:id="384" w:name="_Tocd19e31607"/>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 xml:space="preserve">(A) </w:t>
      </w:r>
      <w:r>
        <w:rPr>
          <w:i/>
        </w:rPr>
        <w:t>Making the commercial item determination</w:t>
      </w:r>
      <w:r>
        <w:t>.</w:t>
      </w:r>
    </w:p>
    <w:p>
      <w:pPr>
        <w:pStyle w:val="BodyText"/>
      </w:pPr>
      <w:r>
        <w:t>(</w:t>
      </w:r>
      <w:r>
        <w:rPr>
          <w:i/>
        </w:rPr>
        <w:t>1</w:t>
      </w:r>
      <w:r>
        <w:t xml:space="preserve">) Before making a commercial item determination, the contracting officer shall search </w:t>
      </w:r>
      <w:r>
        <w:t xml:space="preserve">the DoD Commercial Item Database at </w:t>
      </w:r>
      <w:hyperlink r:id="rIdHyperlink111">
        <w:r>
          <w:t>h</w:t>
        </w:r>
        <w:r>
          <w:t>ttps://piee.eb.mil</w:t>
        </w:r>
      </w:hyperlink>
      <w:r>
        <w:t xml:space="preserve"> for the item and an associated commercial item determination or the decision that the item is not commercial in accordance with the commercial item definition at FAR </w:t>
      </w:r>
      <w:hyperlink r:id="rIdHyperlink112">
        <w:r>
          <w:t>2.101</w:t>
        </w:r>
      </w:hyperlink>
      <w:r>
        <w:t xml:space="preserve"> </w:t>
      </w:r>
      <w:r>
        <w:t>.</w:t>
      </w:r>
    </w:p>
    <w:p>
      <w:pPr>
        <w:pStyle w:val="BodyText"/>
      </w:pPr>
      <w:r>
        <w:t>(</w:t>
      </w:r>
      <w:r>
        <w:rPr>
          <w:i/>
        </w:rPr>
        <w:t>2</w:t>
      </w:r>
      <w:r>
        <w:t xml:space="preserve">) In accordance with </w:t>
      </w:r>
      <w:hyperlink r:id="rIdHyperlink113">
        <w:r>
          <w:t>10 U.S.C. 2380</w:t>
        </w:r>
      </w:hyperlink>
      <w:r>
        <w:t>(b)(1), the contracting officer may—</w:t>
      </w:r>
    </w:p>
    <w:p>
      <w:pPr>
        <w:pStyle w:val="BodyText"/>
      </w:pPr>
      <w:r>
        <w:t>(</w:t>
      </w:r>
      <w:r>
        <w:rPr>
          <w:i/>
        </w:rPr>
        <w:t>i</w:t>
      </w:r>
      <w:r>
        <w:t xml:space="preserve">) Request support from the Defense Contract Management Agency (DCMA) by sending an email to DCMA Commercial Item Group (CIG) at </w:t>
      </w:r>
      <w:hyperlink r:id="rIdHyperlink114">
        <w:r>
          <w:rPr/>
          <w:t>mailto:dcma.boston-ma.eastern-rc.mbx.Commercial@mail.mil</w:t>
        </w:r>
      </w:hyperlink>
      <w:r>
        <w:t>;</w:t>
      </w:r>
    </w:p>
    <w:p>
      <w:pPr>
        <w:pStyle w:val="BodyText"/>
      </w:pPr>
      <w:r>
        <w:t>(</w:t>
      </w:r>
      <w:r>
        <w:rPr>
          <w:i/>
        </w:rPr>
        <w:t>ii</w:t>
      </w:r>
      <w:r>
        <w:t>) Request support from the cognizant Defense Contract Audit Agency (DCAA) office;</w:t>
      </w:r>
    </w:p>
    <w:p>
      <w:pPr>
        <w:pStyle w:val="BodyText"/>
      </w:pPr>
      <w:r>
        <w:t>(</w:t>
      </w:r>
      <w:r>
        <w:rPr>
          <w:i/>
        </w:rPr>
        <w:t>iii</w:t>
      </w:r>
      <w:r>
        <w:t>) Request support from other appropriate experts in DoD such as program office technical evaluators, program managers, cognizant engineers, or other contracting officers; or</w:t>
      </w:r>
    </w:p>
    <w:p>
      <w:pPr>
        <w:pStyle w:val="BodyText"/>
      </w:pPr>
      <w:r>
        <w:t>(</w:t>
      </w:r>
      <w:r>
        <w:rPr>
          <w:i/>
        </w:rPr>
        <w:t>iv</w:t>
      </w:r>
      <w:r>
        <w:t>) Consider the views of appropriate public and private sector entities such as documents provided by the contractor asserting commerciality to include technical drawings, product or catalog descriptions, or national stock numbers.</w:t>
      </w:r>
    </w:p>
    <w:p>
      <w:pPr>
        <w:pStyle w:val="BodyText"/>
      </w:pPr>
      <w:r>
        <w:t>(</w:t>
      </w:r>
      <w:r>
        <w:rPr>
          <w:i/>
        </w:rPr>
        <w:t>3</w:t>
      </w:r>
      <w:r>
        <w:t xml:space="preserve">) The contracting officer may make the commercial item determination </w:t>
      </w:r>
      <w:r>
        <w:t xml:space="preserve">or the decision that the item is not commercial in accordance with the commercial item definition at FAR </w:t>
      </w:r>
      <w:hyperlink r:id="rIdHyperlink115">
        <w:r>
          <w:t>2.101</w:t>
        </w:r>
      </w:hyperlink>
      <w:r>
        <w:t xml:space="preserve"> </w:t>
      </w:r>
      <w:r>
        <w:t xml:space="preserve"> or request a DCMA CIG contracting officer make the determination </w:t>
      </w:r>
      <w:r>
        <w:t xml:space="preserve">or the decision that the item is not commercial in accordance with the commercial item definition at FAR </w:t>
      </w:r>
      <w:hyperlink r:id="rIdHyperlink116">
        <w:r>
          <w:t>2.101</w:t>
        </w:r>
      </w:hyperlink>
      <w:r>
        <w:t xml:space="preserve"> </w:t>
      </w:r>
      <w:r>
        <w:t xml:space="preserve"> by submitting a request to </w:t>
      </w:r>
      <w:hyperlink r:id="rIdHyperlink117">
        <w:r>
          <w:rPr/>
          <w:t>mailto:dcma.boston-ma.eastern-rc.mbx.Commercial@mail.mil</w:t>
        </w:r>
      </w:hyperlink>
      <w:r>
        <w:t>. The contracting officer may withdraw the request</w:t>
      </w:r>
      <w:r>
        <w:t> </w:t>
      </w:r>
      <w:r>
        <w:t>at any point prior to the determination being made.</w:t>
      </w:r>
    </w:p>
    <w:p>
      <w:pPr>
        <w:pStyle w:val="BodyText"/>
      </w:pPr>
      <w:r>
        <w:t xml:space="preserve">(B) </w:t>
      </w:r>
      <w:r>
        <w:rPr>
          <w:i/>
        </w:rPr>
        <w:t>Documenting the commercial item determination</w:t>
      </w:r>
      <w:r>
        <w:t>.</w:t>
      </w:r>
    </w:p>
    <w:p>
      <w:pPr>
        <w:pStyle w:val="BodyText"/>
      </w:pPr>
      <w:r>
        <w:t>(</w:t>
      </w:r>
      <w:r>
        <w:rPr>
          <w:i/>
        </w:rPr>
        <w:t>1</w:t>
      </w:r>
      <w:r>
        <w:t xml:space="preserve">)The contracting officer making the determination shall document the market research and rationale supporting a conclusion that the item is </w:t>
      </w:r>
      <w:r>
        <w:t>or is not commercial and include it in the contract file</w:t>
      </w:r>
      <w:r>
        <w:t>.</w:t>
      </w:r>
    </w:p>
    <w:p>
      <w:pPr>
        <w:pStyle w:val="BodyText"/>
      </w:pPr>
      <w:r>
        <w:t>(</w:t>
      </w:r>
      <w:r>
        <w:rPr>
          <w:i/>
        </w:rPr>
        <w:t>2</w:t>
      </w:r>
      <w:r>
        <w:t xml:space="preserve">)Particular care must be taken when documenting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w:t>
      </w:r>
      <w:r>
        <w:t>information</w:t>
      </w:r>
      <w:r>
        <w:t>, additional diligence must be given to determinations that prices are fair and reasonable as required by FAR subpart 15.4.</w:t>
      </w:r>
    </w:p>
    <w:p>
      <w:pPr>
        <w:pStyle w:val="BodyText"/>
      </w:pPr>
      <w:r>
        <w:t/>
      </w:r>
      <w:r>
        <w:t>(</w:t>
      </w:r>
      <w:r>
        <w:rPr>
          <w:i/>
        </w:rPr>
        <w:t>3</w:t>
      </w:r>
      <w:r>
        <w:t xml:space="preserve">) The contracting officer shall include the part number, the national stock number, or both, as applicable, in the commercial item determination or the decision that the item does not meet the commercial item definition at FAR </w:t>
      </w:r>
      <w:hyperlink r:id="rIdHyperlink118">
        <w:r>
          <w:t>2.101</w:t>
        </w:r>
      </w:hyperlink>
      <w:r>
        <w:t>.</w:t>
      </w:r>
      <w:r>
        <w:t/>
      </w:r>
    </w:p>
    <w:p>
      <w:pPr>
        <w:pStyle w:val="BodyText"/>
      </w:pPr>
      <w:r>
        <w:t>(</w:t>
      </w:r>
      <w:r>
        <w:rPr>
          <w:i/>
        </w:rPr>
        <w:t>4</w:t>
      </w:r>
      <w:r>
        <w:t xml:space="preserve">) </w:t>
      </w:r>
      <w:r>
        <w:t>The contracting officer shall include the commercial item determination or the decision that the item does not meet the commercial item definition at FAR 2.101 in the contract file.</w:t>
      </w:r>
      <w:r>
        <w:t/>
      </w:r>
    </w:p>
    <w:p>
      <w:pPr>
        <w:pStyle w:val="BodyText"/>
      </w:pPr>
      <w:r>
        <w:t>(</w:t>
      </w:r>
      <w:r>
        <w:t>C</w:t>
      </w:r>
      <w:r>
        <w:t xml:space="preserve">) </w:t>
      </w:r>
      <w:r>
        <w:rPr>
          <w:i/>
        </w:rPr>
        <w:t>DoD commercial item database</w:t>
      </w:r>
      <w:r>
        <w:t xml:space="preserve">. In accordance with </w:t>
      </w:r>
      <w:hyperlink r:id="rIdHyperlink119">
        <w:r>
          <w:t>10 U.S.C. 2380</w:t>
        </w:r>
      </w:hyperlink>
      <w:r>
        <w:t xml:space="preserve">(b)(2), within 30 days of contract award, the contracting officer making the determination shall upload the signed commercial item determination </w:t>
      </w:r>
      <w:r>
        <w:t xml:space="preserve">or the decision that the item does not meet the commercial item definition at FAR </w:t>
      </w:r>
      <w:hyperlink r:id="rIdHyperlink120">
        <w:r>
          <w:t>2.101</w:t>
        </w:r>
      </w:hyperlink>
      <w:r>
        <w:t xml:space="preserve"> </w:t>
      </w:r>
      <w:r>
        <w:t xml:space="preserve"> to the DoD Commercial Item Database at </w:t>
      </w:r>
      <w:hyperlink r:id="rIdHyperlink121">
        <w:r>
          <w:t>h</w:t>
        </w:r>
        <w:r>
          <w:t>ttps://piee.eb.mil</w:t>
        </w:r>
      </w:hyperlink>
      <w:r>
        <w:t xml:space="preserve">. </w:t>
      </w:r>
      <w:r>
        <w:t>The only documentation that is required to be uploaded to the database is the commercial item determination or the decision that the item is not commercial. Contracting officers shall avoid uploading any data marked as proprietary or controlled unclassified information to the Commercial Item Database.</w:t>
      </w:r>
      <w:r>
        <w:t/>
      </w:r>
    </w:p>
    <w:p>
      <w:pPr>
        <w:pStyle w:val="BodyText"/>
      </w:pPr>
      <w:r>
        <w:t xml:space="preserve">(ii) </w:t>
      </w:r>
      <w:r>
        <w:rPr>
          <w:i/>
        </w:rPr>
        <w:t>Prior commercial item determination</w:t>
      </w:r>
      <w:r>
        <w:t>.</w:t>
      </w:r>
    </w:p>
    <w:p>
      <w:pPr>
        <w:pStyle w:val="BodyText"/>
      </w:pPr>
      <w:r>
        <w:t>(</w:t>
      </w:r>
      <w:r>
        <w:t>A</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 xml:space="preserve">(a)(ii)(B)). </w:t>
      </w:r>
      <w:r>
        <w:t>If there is no prior commercial item determination, see PGI 212.102(a)(ii)(B)</w:t>
      </w:r>
      <w:r>
        <w:t>.</w:t>
      </w:r>
    </w:p>
    <w:p>
      <w:pPr>
        <w:pStyle w:val="BodyText"/>
      </w:pPr>
      <w:r>
        <w:t/>
      </w:r>
      <w:r>
        <w:t xml:space="preserve">(B) If the DoD Commercial Item Database contains a prior decision that an item does not meet the definition of a commercial item at FAR </w:t>
      </w:r>
      <w:hyperlink r:id="rIdHyperlink122">
        <w:r>
          <w:t>2.101</w:t>
        </w:r>
      </w:hyperlink>
      <w:r>
        <w:t xml:space="preserve">, the contracting officer may use the prior decision to serve as the decision for subsequent procurements of the same item. To promote consistent acquisition procedures across DoD, contracting officers should consult contracting activities that regularly procure the item to understand the basis for determining that the item does not meet the commercial item definition at FAR </w:t>
      </w:r>
      <w:hyperlink r:id="rIdHyperlink123">
        <w:r>
          <w:t>2.101</w:t>
        </w:r>
      </w:hyperlink>
      <w:r>
        <w:t xml:space="preserve">. If there is no prior commercial item determination or prior decision that an item does not meet the definition of a commercial item at FAR </w:t>
      </w:r>
      <w:hyperlink r:id="rIdHyperlink124">
        <w:r>
          <w:t>2.101</w:t>
        </w:r>
      </w:hyperlink>
      <w:r>
        <w:t>, see PGI 212.102(a)(i)(A).</w:t>
      </w:r>
      <w:r>
        <w:t/>
      </w:r>
    </w:p>
    <w:p>
      <w:pPr>
        <w:pStyle w:val="BodyText"/>
      </w:pPr>
      <w:r>
        <w:t xml:space="preserve">(iv) </w:t>
      </w:r>
      <w:r>
        <w:rPr>
          <w:i/>
        </w:rPr>
        <w:t>Commercial item guidebook</w:t>
      </w:r>
      <w:r>
        <w:t xml:space="preserve">. See the </w:t>
      </w:r>
      <w:hyperlink r:id="rIdHyperlink125">
        <w:r>
          <w:t>D</w:t>
        </w:r>
        <w:r>
          <w:t>epartment of Defense Guidebook for Acquiring Commercial Items, Part A: Commercial Item Determination</w:t>
        </w:r>
      </w:hyperlink>
      <w:r>
        <w:t>, for detailed guidance and practical examples on improving the consistency and timeliness of commercial item determinations to include a template for new commercial item determinations and for general information related to commercial items.</w:t>
      </w:r>
    </w:p>
    <!--Topic unique_530-->
    <w:p>
      <w:pPr>
        <w:pStyle w:val="Heading4"/>
      </w:pPr>
      <w:bookmarkStart w:id="385" w:name="_Refd19e31817"/>
      <w:bookmarkStart w:id="386" w:name="_Tocd19e31817"/>
      <w:r>
        <w:t/>
      </w:r>
      <w:r>
        <w:t>PGI 212.4</w:t>
      </w:r>
      <w:r>
        <w:t xml:space="preserve"> —UNIQUE REQUIREMENTS REGARDING TERMS AND CONDITIONS FOR COMMERCIAL ITEMS</w:t>
      </w:r>
      <w:bookmarkEnd w:id="385"/>
      <w:bookmarkEnd w:id="386"/>
    </w:p>
    <!--Topic unique_531-->
    <w:p>
      <w:pPr>
        <w:pStyle w:val="Heading4"/>
      </w:pPr>
      <w:bookmarkStart w:id="387" w:name="_Refd19e31827"/>
      <w:bookmarkStart w:id="388" w:name="_Tocd19e31827"/>
      <w:r>
        <w:t/>
      </w:r>
      <w:r>
        <w:t>PGI 212.70</w:t>
      </w:r>
      <w:r>
        <w:t xml:space="preserve"> —PILOT PROGRAM FOR TRANSITION TO FOLLOW-ON CONTRACTING AFTER USE OF OTHER TRANSACTION AUTHORITY</w:t>
      </w:r>
      <w:bookmarkEnd w:id="387"/>
      <w:bookmarkEnd w:id="388"/>
    </w:p>
    <!--Topic unique_532-->
    <w:p>
      <w:pPr>
        <w:pStyle w:val="Heading4"/>
      </w:pPr>
      <w:bookmarkStart w:id="389" w:name="_Refd19e31837"/>
      <w:bookmarkStart w:id="390" w:name="_Tocd19e31837"/>
      <w:r>
        <w:t/>
      </w:r>
      <w:r>
        <w:t>PGI 212.71</w:t>
      </w:r>
      <w:r>
        <w:t xml:space="preserve"> —PILOT PROGRAM FOR ACQUISITION OF MILITARY-PURPOSE NONDEVELOPMENTAL ITEMS</w:t>
      </w:r>
      <w:bookmarkEnd w:id="389"/>
      <w:bookmarkEnd w:id="390"/>
    </w:p>
    <!--Topic unique_533-->
    <w:p>
      <w:pPr>
        <w:pStyle w:val="Heading5"/>
      </w:pPr>
      <w:bookmarkStart w:id="391" w:name="_Refd19e31845"/>
      <w:bookmarkStart w:id="392" w:name="_Tocd19e31845"/>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4-->
    <w:p>
      <w:pPr>
        <w:pStyle w:val="Heading6"/>
      </w:pPr>
      <w:bookmarkStart w:id="393" w:name="_Refd19e31861"/>
      <w:bookmarkStart w:id="394" w:name="_Tocd19e31861"/>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5-->
    <w:p>
      <w:pPr>
        <w:pStyle w:val="Heading1"/>
      </w:pPr>
      <w:bookmarkStart w:id="395" w:name="_Refd19e31887"/>
      <w:bookmarkStart w:id="396" w:name="_Tocd19e31887"/>
      <w:r>
        <w:t>PGI SUBCHAPTER C—CONTRACTING METHODS AND CONTRACT TYPES</w:t>
      </w:r>
      <w:bookmarkEnd w:id="395"/>
      <w:bookmarkEnd w:id="396"/>
    </w:p>
    <!--Topic unique_547-->
    <w:p>
      <w:pPr>
        <w:pStyle w:val="Heading2"/>
      </w:pPr>
      <w:bookmarkStart w:id="397" w:name="_Refd19e31892"/>
      <w:bookmarkStart w:id="398" w:name="_Tocd19e31892"/>
      <w:r>
        <w:t>PGI Defense Federal Acquisition Regulation</w:t>
      </w:r>
      <w:bookmarkEnd w:id="397"/>
      <w:bookmarkEnd w:id="398"/>
    </w:p>
    <!--Topic unique_549-->
    <w:p>
      <w:pPr>
        <w:pStyle w:val="Heading3"/>
      </w:pPr>
      <w:bookmarkStart w:id="399" w:name="_Refd19e31897"/>
      <w:bookmarkStart w:id="400" w:name="_Tocd19e31897"/>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0-->
    <w:p>
      <w:pPr>
        <w:pStyle w:val="Heading4"/>
      </w:pPr>
      <w:bookmarkStart w:id="401" w:name="_Refd19e31997"/>
      <w:bookmarkStart w:id="402" w:name="_Tocd19e31997"/>
      <w:r>
        <w:t/>
      </w:r>
      <w:r>
        <w:t>PGI 213.1</w:t>
      </w:r>
      <w:r>
        <w:t xml:space="preserve"> —PROCEDURES</w:t>
      </w:r>
      <w:bookmarkEnd w:id="401"/>
      <w:bookmarkEnd w:id="402"/>
    </w:p>
    <!--Topic unique_551-->
    <w:p>
      <w:pPr>
        <w:pStyle w:val="Heading5"/>
      </w:pPr>
      <w:bookmarkStart w:id="403" w:name="_Refd19e32005"/>
      <w:bookmarkStart w:id="404" w:name="_Tocd19e32005"/>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2-->
    <w:p>
      <w:pPr>
        <w:pStyle w:val="Heading4"/>
      </w:pPr>
      <w:bookmarkStart w:id="405" w:name="_Refd19e32017"/>
      <w:bookmarkStart w:id="406" w:name="_Tocd19e32017"/>
      <w:r>
        <w:t/>
      </w:r>
      <w:r>
        <w:t>PGI 213.2</w:t>
      </w:r>
      <w:r>
        <w:t xml:space="preserve"> —ACTIONS AT OR BELOW THE MICRO-PURCHASE THRESHOLD</w:t>
      </w:r>
      <w:bookmarkEnd w:id="405"/>
      <w:bookmarkEnd w:id="406"/>
    </w:p>
    <!--Topic unique_553-->
    <w:p>
      <w:pPr>
        <w:pStyle w:val="Heading5"/>
      </w:pPr>
      <w:bookmarkStart w:id="407" w:name="_Refd19e32025"/>
      <w:bookmarkStart w:id="408" w:name="_Tocd19e32025"/>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
            </w:r>
            <w:r>
              <w:t>$35,000</w:t>
            </w:r>
            <w:r>
              <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
            </w:r>
            <w:r>
              <w:t>$35,000</w:t>
            </w:r>
            <w:r>
              <w:t/>
            </w:r>
          </w:p>
        </w:tc>
      </w:tr>
    </w:tbl>
    <w:p>
      <w:pPr>
        <w:pStyle w:val="BodyText"/>
      </w:pPr>
      <w:r>
        <w:t xml:space="preserve">(iv)(A) Government purchasers located inside the United States are prohibited from using the </w:t>
      </w:r>
      <w:r>
        <w:t>$35,000</w:t>
      </w:r>
      <w:r>
        <w:t xml:space="preserve">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4-->
    <w:p>
      <w:pPr>
        <w:pStyle w:val="Heading4"/>
      </w:pPr>
      <w:bookmarkStart w:id="409" w:name="_Refd19e32185"/>
      <w:bookmarkStart w:id="410" w:name="_Tocd19e32185"/>
      <w:r>
        <w:t/>
      </w:r>
      <w:r>
        <w:t>PGI 213.3</w:t>
      </w:r>
      <w:r>
        <w:t xml:space="preserve"> —SIMPLIFIED ACQUISITION METHODS</w:t>
      </w:r>
      <w:bookmarkEnd w:id="409"/>
      <w:bookmarkEnd w:id="410"/>
    </w:p>
    <!--Topic unique_555-->
    <w:p>
      <w:pPr>
        <w:pStyle w:val="Heading5"/>
      </w:pPr>
      <w:bookmarkStart w:id="411" w:name="_Refd19e32193"/>
      <w:bookmarkStart w:id="412" w:name="_Tocd19e32193"/>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6-->
    <w:p>
      <w:pPr>
        <w:pStyle w:val="Heading5"/>
      </w:pPr>
      <w:bookmarkStart w:id="413" w:name="_Refd19e32211"/>
      <w:bookmarkStart w:id="414" w:name="_Tocd19e32211"/>
      <w:r>
        <w:t/>
      </w:r>
      <w:r>
        <w:t>PGI 213.302</w:t>
      </w:r>
      <w:r>
        <w:t xml:space="preserve"> Purchase orders.</w:t>
      </w:r>
      <w:bookmarkEnd w:id="413"/>
      <w:bookmarkEnd w:id="414"/>
    </w:p>
    <!--Topic unique_557-->
    <w:p>
      <w:pPr>
        <w:pStyle w:val="Heading6"/>
      </w:pPr>
      <w:bookmarkStart w:id="415" w:name="_Refd19e32219"/>
      <w:bookmarkStart w:id="416" w:name="_Tocd19e32219"/>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8-->
    <w:p>
      <w:pPr>
        <w:pStyle w:val="Heading5"/>
      </w:pPr>
      <w:bookmarkStart w:id="417" w:name="_Refd19e32247"/>
      <w:bookmarkStart w:id="418" w:name="_Tocd19e32247"/>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0-->
    <w:p>
      <w:pPr>
        <w:pStyle w:val="Heading5"/>
      </w:pPr>
      <w:bookmarkStart w:id="419" w:name="_Refd19e32271"/>
      <w:bookmarkStart w:id="420" w:name="_Tocd19e32271"/>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0-->
    <w:p>
      <w:pPr>
        <w:pStyle w:val="Heading3"/>
      </w:pPr>
      <w:bookmarkStart w:id="421" w:name="_Refd19e32353"/>
      <w:bookmarkStart w:id="422" w:name="_Tocd19e32353"/>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1-->
    <w:p>
      <w:pPr>
        <w:pStyle w:val="Heading4"/>
      </w:pPr>
      <w:bookmarkStart w:id="423" w:name="_Refd19e32653"/>
      <w:bookmarkStart w:id="424" w:name="_Tocd19e32653"/>
      <w:r>
        <w:t/>
      </w:r>
      <w:r>
        <w:t>PGI 215.1</w:t>
      </w:r>
      <w:r>
        <w:t xml:space="preserve"> –SOURCE SELECTION PROCESSES AND TECHNIQUES</w:t>
      </w:r>
      <w:bookmarkEnd w:id="423"/>
      <w:bookmarkEnd w:id="424"/>
    </w:p>
    <!--Topic unique_572-->
    <w:p>
      <w:pPr>
        <w:pStyle w:val="Heading5"/>
      </w:pPr>
      <w:bookmarkStart w:id="425" w:name="_Refd19e32661"/>
      <w:bookmarkStart w:id="426" w:name="_Tocd19e32661"/>
      <w:r>
        <w:t/>
      </w:r>
      <w:r>
        <w:t>PGI 215.101</w:t>
      </w:r>
      <w:r>
        <w:t xml:space="preserve"> RESERVED</w:t>
      </w:r>
      <w:bookmarkEnd w:id="425"/>
      <w:bookmarkEnd w:id="426"/>
    </w:p>
    <!--Topic unique_573-->
    <w:p>
      <w:pPr>
        <w:pStyle w:val="Heading6"/>
      </w:pPr>
      <w:bookmarkStart w:id="427" w:name="_Refd19e32669"/>
      <w:bookmarkStart w:id="428" w:name="_Tocd19e32669"/>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4-->
    <w:p>
      <w:pPr>
        <w:pStyle w:val="Heading4"/>
      </w:pPr>
      <w:bookmarkStart w:id="429" w:name="_Refd19e32688"/>
      <w:bookmarkStart w:id="430" w:name="_Tocd19e32688"/>
      <w:r>
        <w:t/>
      </w:r>
      <w:r>
        <w:t>PGI 215.3</w:t>
      </w:r>
      <w:r>
        <w:t xml:space="preserve"> —SOURCE SELECTION</w:t>
      </w:r>
      <w:bookmarkEnd w:id="429"/>
      <w:bookmarkEnd w:id="430"/>
    </w:p>
    <!--Topic unique_575-->
    <w:p>
      <w:pPr>
        <w:pStyle w:val="Heading5"/>
      </w:pPr>
      <w:bookmarkStart w:id="431" w:name="_Refd19e32696"/>
      <w:bookmarkStart w:id="432" w:name="_Tocd19e32696"/>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26">
        <w:r>
          <w:t>Department of Defense Source Selection Procedures</w:t>
        </w:r>
      </w:hyperlink>
      <w:r>
        <w:t>,” which provides the procedures to be used within DoD when conducting negotiated, competitive acquisitions utilizing FAR part 15 procedures.</w:t>
      </w:r>
    </w:p>
    <!--Topic unique_576-->
    <w:p>
      <w:pPr>
        <w:pStyle w:val="Heading5"/>
      </w:pPr>
      <w:bookmarkStart w:id="433" w:name="_Refd19e32712"/>
      <w:bookmarkStart w:id="434" w:name="_Tocd19e32712"/>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7-->
    <w:p>
      <w:pPr>
        <w:pStyle w:val="Heading5"/>
      </w:pPr>
      <w:bookmarkStart w:id="435" w:name="_Refd19e32728"/>
      <w:bookmarkStart w:id="436" w:name="_Tocd19e32728"/>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8-->
    <w:p>
      <w:pPr>
        <w:pStyle w:val="Heading5"/>
      </w:pPr>
      <w:bookmarkStart w:id="437" w:name="_Refd19e32769"/>
      <w:bookmarkStart w:id="438" w:name="_Tocd19e32769"/>
      <w:r>
        <w:t/>
      </w:r>
      <w:r>
        <w:t>PGI 215.370</w:t>
      </w:r>
      <w:r>
        <w:t xml:space="preserve"> Evaluation factor for employing or subcontracting with members of the Selected Reserve.</w:t>
      </w:r>
      <w:bookmarkEnd w:id="437"/>
      <w:bookmarkEnd w:id="438"/>
    </w:p>
    <!--Topic unique_579-->
    <w:p>
      <w:pPr>
        <w:pStyle w:val="Heading6"/>
      </w:pPr>
      <w:bookmarkStart w:id="439" w:name="_Refd19e32777"/>
      <w:bookmarkStart w:id="440" w:name="_Tocd19e32777"/>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0-->
    <w:p>
      <w:pPr>
        <w:pStyle w:val="Heading5"/>
      </w:pPr>
      <w:bookmarkStart w:id="441" w:name="_Refd19e32797"/>
      <w:bookmarkStart w:id="442" w:name="_Tocd19e32797"/>
      <w:r>
        <w:t/>
      </w:r>
      <w:r>
        <w:t>PGI 215.371</w:t>
      </w:r>
      <w:r>
        <w:t xml:space="preserve"> Only one offer.</w:t>
      </w:r>
      <w:bookmarkEnd w:id="441"/>
      <w:bookmarkEnd w:id="442"/>
    </w:p>
    <!--Topic unique_499-->
    <w:p>
      <w:pPr>
        <w:pStyle w:val="Heading6"/>
      </w:pPr>
      <w:bookmarkStart w:id="443" w:name="_Refd19e32805"/>
      <w:bookmarkStart w:id="444" w:name="_Tocd19e32805"/>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1-->
    <w:p>
      <w:pPr>
        <w:pStyle w:val="Heading4"/>
      </w:pPr>
      <w:bookmarkStart w:id="445" w:name="_Refd19e32823"/>
      <w:bookmarkStart w:id="446" w:name="_Tocd19e32823"/>
      <w:r>
        <w:t/>
      </w:r>
      <w:r>
        <w:t>PGI 215.4</w:t>
      </w:r>
      <w:r>
        <w:t xml:space="preserve"> —CONTRACT PRICING</w:t>
      </w:r>
      <w:bookmarkEnd w:id="445"/>
      <w:bookmarkEnd w:id="446"/>
    </w:p>
    <!--Topic unique_582-->
    <w:p>
      <w:pPr>
        <w:pStyle w:val="Heading5"/>
      </w:pPr>
      <w:bookmarkStart w:id="447" w:name="_Refd19e32831"/>
      <w:bookmarkStart w:id="448" w:name="_Tocd19e32831"/>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27">
        <w:r>
          <w:t>Part B: Pricing Commercial Items</w:t>
        </w:r>
      </w:hyperlink>
      <w:r>
        <w:t xml:space="preserve"> , for more detailed procedures and guidance on obtaining data needed to determine fair and reasonable prices.</w:t>
      </w:r>
    </w:p>
    <!--Topic unique_583-->
    <w:p>
      <w:pPr>
        <w:pStyle w:val="Heading5"/>
      </w:pPr>
      <w:bookmarkStart w:id="449" w:name="_Refd19e32857"/>
      <w:bookmarkStart w:id="450" w:name="_Tocd19e32857"/>
      <w:r>
        <w:t/>
      </w:r>
      <w:r>
        <w:t>PGI 215.403</w:t>
      </w:r>
      <w:r>
        <w:t xml:space="preserve"> Obtaining certified cost or pricing data.</w:t>
      </w:r>
      <w:bookmarkEnd w:id="449"/>
      <w:bookmarkEnd w:id="450"/>
    </w:p>
    <!--Topic unique_584-->
    <w:p>
      <w:pPr>
        <w:pStyle w:val="Heading6"/>
      </w:pPr>
      <w:bookmarkStart w:id="451" w:name="_Refd19e32865"/>
      <w:bookmarkStart w:id="452" w:name="_Tocd19e32865"/>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28">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29">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5-->
    <w:p>
      <w:pPr>
        <w:pStyle w:val="Heading6"/>
      </w:pPr>
      <w:bookmarkStart w:id="453" w:name="_Refd19e32955"/>
      <w:bookmarkStart w:id="454" w:name="_Tocd19e32955"/>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6-->
    <w:p>
      <w:pPr>
        <w:pStyle w:val="Heading5"/>
      </w:pPr>
      <w:bookmarkStart w:id="455" w:name="_Refd19e33203"/>
      <w:bookmarkStart w:id="456" w:name="_Tocd19e33203"/>
      <w:r>
        <w:t/>
      </w:r>
      <w:r>
        <w:t>PGI 215.404</w:t>
      </w:r>
      <w:r>
        <w:t xml:space="preserve"> Proposal analysis.</w:t>
      </w:r>
      <w:bookmarkEnd w:id="455"/>
      <w:bookmarkEnd w:id="456"/>
    </w:p>
    <!--Topic unique_587-->
    <w:p>
      <w:pPr>
        <w:pStyle w:val="Heading6"/>
      </w:pPr>
      <w:bookmarkStart w:id="457" w:name="_Refd19e33211"/>
      <w:bookmarkStart w:id="458" w:name="_Tocd19e33211"/>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8-->
    <w:p>
      <w:pPr>
        <w:pStyle w:val="Heading6"/>
      </w:pPr>
      <w:bookmarkStart w:id="459" w:name="_Refd19e33364"/>
      <w:bookmarkStart w:id="460" w:name="_Tocd19e33364"/>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89-->
    <w:p>
      <w:pPr>
        <w:pStyle w:val="Heading6"/>
      </w:pPr>
      <w:bookmarkStart w:id="461" w:name="_Refd19e33425"/>
      <w:bookmarkStart w:id="462" w:name="_Tocd19e33425"/>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0-->
    <w:p>
      <w:pPr>
        <w:pStyle w:val="Heading6"/>
      </w:pPr>
      <w:bookmarkStart w:id="463" w:name="_Refd19e33497"/>
      <w:bookmarkStart w:id="464" w:name="_Tocd19e33497"/>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1-->
    <w:p>
      <w:pPr>
        <w:pStyle w:val="Heading6"/>
      </w:pPr>
      <w:bookmarkStart w:id="465" w:name="_Refd19e33539"/>
      <w:bookmarkStart w:id="466" w:name="_Tocd19e33539"/>
      <w:r>
        <w:t/>
      </w:r>
      <w:r>
        <w:t>PGI 215.404-71</w:t>
      </w:r>
      <w:r>
        <w:t xml:space="preserve"> Weighted guidelines method.</w:t>
      </w:r>
      <w:bookmarkEnd w:id="465"/>
      <w:bookmarkEnd w:id="466"/>
    </w:p>
    <!--Topic unique_592-->
    <w:p>
      <w:pPr>
        <w:pStyle w:val="Heading6"/>
      </w:pPr>
      <w:bookmarkStart w:id="467" w:name="_Refd19e33547"/>
      <w:bookmarkStart w:id="468" w:name="_Tocd19e33547"/>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3-->
    <w:p>
      <w:pPr>
        <w:pStyle w:val="Heading5"/>
      </w:pPr>
      <w:bookmarkStart w:id="469" w:name="_Refd19e33575"/>
      <w:bookmarkStart w:id="470" w:name="_Tocd19e33575"/>
      <w:r>
        <w:t/>
      </w:r>
      <w:r>
        <w:t>PGI 215.406</w:t>
      </w:r>
      <w:r>
        <w:t xml:space="preserve"> RESERVED</w:t>
      </w:r>
      <w:bookmarkEnd w:id="469"/>
      <w:bookmarkEnd w:id="470"/>
    </w:p>
    <!--Topic unique_594-->
    <w:p>
      <w:pPr>
        <w:pStyle w:val="Heading6"/>
      </w:pPr>
      <w:bookmarkStart w:id="471" w:name="_Refd19e33583"/>
      <w:bookmarkStart w:id="472" w:name="_Tocd19e33583"/>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30">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5-->
    <w:p>
      <w:pPr>
        <w:pStyle w:val="Heading6"/>
      </w:pPr>
      <w:bookmarkStart w:id="473" w:name="_Refd19e33631"/>
      <w:bookmarkStart w:id="474" w:name="_Tocd19e33631"/>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6-->
    <w:p>
      <w:pPr>
        <w:pStyle w:val="Heading6"/>
      </w:pPr>
      <w:bookmarkStart w:id="475" w:name="_Refd19e33661"/>
      <w:bookmarkStart w:id="476" w:name="_Tocd19e33661"/>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31">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32">
        <w:r>
          <w:t>Click here</w:t>
        </w:r>
      </w:hyperlink>
      <w:r>
        <w:t>.</w:t>
      </w:r>
    </w:p>
    <!--Topic unique_597-->
    <w:p>
      <w:pPr>
        <w:pStyle w:val="Heading5"/>
      </w:pPr>
      <w:bookmarkStart w:id="477" w:name="_Refd19e33720"/>
      <w:bookmarkStart w:id="478" w:name="_Tocd19e33720"/>
      <w:r>
        <w:t/>
      </w:r>
      <w:r>
        <w:t>PGI 215.407</w:t>
      </w:r>
      <w:r>
        <w:t xml:space="preserve"> RESERVED</w:t>
      </w:r>
      <w:bookmarkEnd w:id="477"/>
      <w:bookmarkEnd w:id="478"/>
    </w:p>
    <!--Topic unique_598-->
    <w:p>
      <w:pPr>
        <w:pStyle w:val="Heading6"/>
      </w:pPr>
      <w:bookmarkStart w:id="479" w:name="_Refd19e33728"/>
      <w:bookmarkStart w:id="480" w:name="_Tocd19e33728"/>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599-->
    <w:p>
      <w:pPr>
        <w:pStyle w:val="Heading6"/>
      </w:pPr>
      <w:bookmarkStart w:id="481" w:name="_Refd19e33792"/>
      <w:bookmarkStart w:id="482" w:name="_Tocd19e33792"/>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0-->
    <w:p>
      <w:pPr>
        <w:pStyle w:val="Heading6"/>
      </w:pPr>
      <w:bookmarkStart w:id="483" w:name="_Refd19e33853"/>
      <w:bookmarkStart w:id="484" w:name="_Tocd19e33853"/>
      <w:r>
        <w:t/>
      </w:r>
      <w:r>
        <w:t>PGI 215.407-5</w:t>
      </w:r>
      <w:r>
        <w:t xml:space="preserve"> Estimating systems.</w:t>
      </w:r>
      <w:bookmarkEnd w:id="483"/>
      <w:bookmarkEnd w:id="484"/>
    </w:p>
    <!--Topic unique_601-->
    <w:p>
      <w:pPr>
        <w:pStyle w:val="Heading7"/>
      </w:pPr>
      <w:bookmarkStart w:id="485" w:name="_Refd19e33861"/>
      <w:bookmarkStart w:id="486" w:name="_Tocd19e33861"/>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2-->
    <w:p>
      <w:pPr>
        <w:pStyle w:val="Heading5"/>
      </w:pPr>
      <w:bookmarkStart w:id="487" w:name="_Refd19e33922"/>
      <w:bookmarkStart w:id="488" w:name="_Tocd19e33922"/>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2-->
    <w:p>
      <w:pPr>
        <w:pStyle w:val="Heading3"/>
      </w:pPr>
      <w:bookmarkStart w:id="489" w:name="_Refd19e33946"/>
      <w:bookmarkStart w:id="490" w:name="_Tocd19e33946"/>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3-->
    <w:p>
      <w:pPr>
        <w:pStyle w:val="Heading4"/>
      </w:pPr>
      <w:bookmarkStart w:id="491" w:name="_Refd19e34156"/>
      <w:bookmarkStart w:id="492" w:name="_Tocd19e34156"/>
      <w:r>
        <w:t/>
      </w:r>
      <w:r>
        <w:t>PGI 216.1</w:t>
      </w:r>
      <w:r>
        <w:t xml:space="preserve"> —SELECTING CONTRACT TYPES</w:t>
      </w:r>
      <w:bookmarkEnd w:id="491"/>
      <w:bookmarkEnd w:id="492"/>
    </w:p>
    <!--Topic unique_654-->
    <w:p>
      <w:pPr>
        <w:pStyle w:val="Heading5"/>
      </w:pPr>
      <w:bookmarkStart w:id="493" w:name="_Refd19e34164"/>
      <w:bookmarkStart w:id="494" w:name="_Tocd19e34164"/>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5-->
    <w:p>
      <w:pPr>
        <w:pStyle w:val="Heading6"/>
      </w:pPr>
      <w:bookmarkStart w:id="495" w:name="_Refd19e34176"/>
      <w:bookmarkStart w:id="496" w:name="_Tocd19e34176"/>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6-->
    <w:p>
      <w:pPr>
        <w:pStyle w:val="Heading4"/>
      </w:pPr>
      <w:bookmarkStart w:id="497" w:name="_Refd19e34252"/>
      <w:bookmarkStart w:id="498" w:name="_Tocd19e34252"/>
      <w:r>
        <w:t/>
      </w:r>
      <w:r>
        <w:t>PGI 216.2</w:t>
      </w:r>
      <w:r>
        <w:t xml:space="preserve"> —FIXED-PRICE CONTRACTS</w:t>
      </w:r>
      <w:bookmarkEnd w:id="497"/>
      <w:bookmarkEnd w:id="498"/>
    </w:p>
    <!--Topic unique_657-->
    <w:p>
      <w:pPr>
        <w:pStyle w:val="Heading5"/>
      </w:pPr>
      <w:bookmarkStart w:id="499" w:name="_Refd19e34260"/>
      <w:bookmarkStart w:id="500" w:name="_Tocd19e34260"/>
      <w:r>
        <w:t/>
      </w:r>
      <w:r>
        <w:t>PGI 216.203</w:t>
      </w:r>
      <w:r>
        <w:t xml:space="preserve"> Fixed-price contracts with economic price adjustment.</w:t>
      </w:r>
      <w:bookmarkEnd w:id="499"/>
      <w:bookmarkEnd w:id="500"/>
    </w:p>
    <!--Topic unique_658-->
    <w:p>
      <w:pPr>
        <w:pStyle w:val="Heading6"/>
      </w:pPr>
      <w:bookmarkStart w:id="501" w:name="_Refd19e34268"/>
      <w:bookmarkStart w:id="502" w:name="_Tocd19e34268"/>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59-->
    <w:p>
      <w:pPr>
        <w:pStyle w:val="Heading4"/>
      </w:pPr>
      <w:bookmarkStart w:id="503" w:name="_Refd19e34367"/>
      <w:bookmarkStart w:id="504" w:name="_Tocd19e34367"/>
      <w:r>
        <w:t/>
      </w:r>
      <w:r>
        <w:t>PGI 216.4</w:t>
      </w:r>
      <w:r>
        <w:t xml:space="preserve"> —INCENTIVE CONTRACTS</w:t>
      </w:r>
      <w:bookmarkEnd w:id="503"/>
      <w:bookmarkEnd w:id="504"/>
    </w:p>
    <!--Topic unique_660-->
    <w:p>
      <w:pPr>
        <w:pStyle w:val="Heading5"/>
      </w:pPr>
      <w:bookmarkStart w:id="505" w:name="_Refd19e34375"/>
      <w:bookmarkStart w:id="506" w:name="_Tocd19e34375"/>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1-->
    <w:p>
      <w:pPr>
        <w:pStyle w:val="Heading5"/>
      </w:pPr>
      <w:bookmarkStart w:id="507" w:name="_Refd19e34395"/>
      <w:bookmarkStart w:id="508" w:name="_Tocd19e34395"/>
      <w:r>
        <w:t/>
      </w:r>
      <w:r>
        <w:t>PGI 216.402</w:t>
      </w:r>
      <w:r>
        <w:t xml:space="preserve"> Application of predetermined, formula-type incentives.</w:t>
      </w:r>
      <w:bookmarkEnd w:id="507"/>
      <w:bookmarkEnd w:id="508"/>
    </w:p>
    <!--Topic unique_662-->
    <w:p>
      <w:pPr>
        <w:pStyle w:val="Heading6"/>
      </w:pPr>
      <w:bookmarkStart w:id="509" w:name="_Refd19e34403"/>
      <w:bookmarkStart w:id="510" w:name="_Tocd19e34403"/>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3-->
    <w:p>
      <w:pPr>
        <w:pStyle w:val="Heading5"/>
      </w:pPr>
      <w:bookmarkStart w:id="511" w:name="_Refd19e34415"/>
      <w:bookmarkStart w:id="512" w:name="_Tocd19e34415"/>
      <w:r>
        <w:t/>
      </w:r>
      <w:r>
        <w:t>PGI 216.403</w:t>
      </w:r>
      <w:r>
        <w:t xml:space="preserve"> Fixed-price incentive contracts.</w:t>
      </w:r>
      <w:bookmarkEnd w:id="511"/>
      <w:bookmarkEnd w:id="512"/>
    </w:p>
    <!--Topic unique_664-->
    <w:p>
      <w:pPr>
        <w:pStyle w:val="Heading6"/>
      </w:pPr>
      <w:bookmarkStart w:id="513" w:name="_Refd19e34423"/>
      <w:bookmarkStart w:id="514" w:name="_Tocd19e34423"/>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5-->
    <w:p>
      <w:pPr>
        <w:pStyle w:val="Heading6"/>
      </w:pPr>
      <w:bookmarkStart w:id="515" w:name="_Refd19e34546"/>
      <w:bookmarkStart w:id="516" w:name="_Tocd19e34546"/>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6-->
    <w:p>
      <w:pPr>
        <w:pStyle w:val="Heading5"/>
      </w:pPr>
      <w:bookmarkStart w:id="517" w:name="_Refd19e34558"/>
      <w:bookmarkStart w:id="518" w:name="_Tocd19e34558"/>
      <w:r>
        <w:t/>
      </w:r>
      <w:r>
        <w:t>PGI 216.405</w:t>
      </w:r>
      <w:r>
        <w:t xml:space="preserve"> Cost-reimbursement incentive contracts.</w:t>
      </w:r>
      <w:bookmarkEnd w:id="517"/>
      <w:bookmarkEnd w:id="518"/>
    </w:p>
    <!--Topic unique_667-->
    <w:p>
      <w:pPr>
        <w:pStyle w:val="Heading6"/>
      </w:pPr>
      <w:bookmarkStart w:id="519" w:name="_Refd19e34566"/>
      <w:bookmarkStart w:id="520" w:name="_Tocd19e34566"/>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8-->
    <w:p>
      <w:pPr>
        <w:pStyle w:val="Heading6"/>
      </w:pPr>
      <w:bookmarkStart w:id="521" w:name="_Refd19e34582"/>
      <w:bookmarkStart w:id="522" w:name="_Tocd19e34582"/>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69-->
    <w:p>
      <w:pPr>
        <w:pStyle w:val="Heading5"/>
      </w:pPr>
      <w:bookmarkStart w:id="523" w:name="_Refd19e34622"/>
      <w:bookmarkStart w:id="524" w:name="_Tocd19e34622"/>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0-->
    <w:p>
      <w:pPr>
        <w:pStyle w:val="Heading4"/>
      </w:pPr>
      <w:bookmarkStart w:id="525" w:name="_Refd19e36262"/>
      <w:bookmarkStart w:id="526" w:name="_Tocd19e36262"/>
      <w:r>
        <w:t/>
      </w:r>
      <w:r>
        <w:t>PGI 216.5</w:t>
      </w:r>
      <w:r>
        <w:t xml:space="preserve"> —INDEFINITE-DELIVERY CONTRACTS</w:t>
      </w:r>
      <w:bookmarkEnd w:id="525"/>
      <w:bookmarkEnd w:id="526"/>
    </w:p>
    <!--Topic unique_671-->
    <w:p>
      <w:pPr>
        <w:pStyle w:val="Heading5"/>
      </w:pPr>
      <w:bookmarkStart w:id="527" w:name="_Refd19e36270"/>
      <w:bookmarkStart w:id="528" w:name="_Tocd19e36270"/>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2-->
    <w:p>
      <w:pPr>
        <w:pStyle w:val="Heading6"/>
      </w:pPr>
      <w:bookmarkStart w:id="529" w:name="_Refd19e36289"/>
      <w:bookmarkStart w:id="530" w:name="_Tocd19e36289"/>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3-->
    <w:p>
      <w:pPr>
        <w:pStyle w:val="Heading4"/>
      </w:pPr>
      <w:bookmarkStart w:id="531" w:name="_Refd19e36311"/>
      <w:bookmarkStart w:id="532" w:name="_Tocd19e36311"/>
      <w:r>
        <w:t/>
      </w:r>
      <w:r>
        <w:t>PGI 216.7</w:t>
      </w:r>
      <w:r>
        <w:t xml:space="preserve"> —AGREEMENTS</w:t>
      </w:r>
      <w:bookmarkEnd w:id="531"/>
      <w:bookmarkEnd w:id="532"/>
    </w:p>
    <!--Topic unique_674-->
    <w:p>
      <w:pPr>
        <w:pStyle w:val="Heading5"/>
      </w:pPr>
      <w:bookmarkStart w:id="533" w:name="_Refd19e36319"/>
      <w:bookmarkStart w:id="534" w:name="_Tocd19e36319"/>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4-->
    <w:p>
      <w:pPr>
        <w:pStyle w:val="Heading3"/>
      </w:pPr>
      <w:bookmarkStart w:id="535" w:name="_Refd19e36335"/>
      <w:bookmarkStart w:id="536" w:name="_Tocd19e36335"/>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5-->
    <w:p>
      <w:pPr>
        <w:pStyle w:val="Heading4"/>
      </w:pPr>
      <w:bookmarkStart w:id="537" w:name="_Refd19e37230"/>
      <w:bookmarkStart w:id="538" w:name="_Tocd19e37230"/>
      <w:r>
        <w:t/>
      </w:r>
      <w:r>
        <w:t>PGI 217.1</w:t>
      </w:r>
      <w:r>
        <w:t xml:space="preserve"> —MULTIYEAR CONTRACTING</w:t>
      </w:r>
      <w:bookmarkEnd w:id="537"/>
      <w:bookmarkEnd w:id="538"/>
    </w:p>
    <!--Topic unique_706-->
    <w:p>
      <w:pPr>
        <w:pStyle w:val="Heading5"/>
      </w:pPr>
      <w:bookmarkStart w:id="539" w:name="_Refd19e37238"/>
      <w:bookmarkStart w:id="540" w:name="_Tocd19e37238"/>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33">
        <w:r>
          <w:t>http://www.acq.osd.mil/dpap/dars/dfars/changenotice/2010/20100621/2008-D006%20PGI%20Template.doc</w:t>
        </w:r>
      </w:hyperlink>
      <w:r>
        <w:t>.</w:t>
      </w:r>
    </w:p>
    <!--Topic unique_707-->
    <w:p>
      <w:pPr>
        <w:pStyle w:val="Heading4"/>
      </w:pPr>
      <w:bookmarkStart w:id="541" w:name="_Refd19e37254"/>
      <w:bookmarkStart w:id="542" w:name="_Tocd19e37254"/>
      <w:r>
        <w:t/>
      </w:r>
      <w:r>
        <w:t>PGI 217.2</w:t>
      </w:r>
      <w:r>
        <w:t xml:space="preserve"> —OPTIONS</w:t>
      </w:r>
      <w:bookmarkEnd w:id="541"/>
      <w:bookmarkEnd w:id="542"/>
    </w:p>
    <!--Topic unique_690-->
    <w:p>
      <w:pPr>
        <w:pStyle w:val="Heading5"/>
      </w:pPr>
      <w:bookmarkStart w:id="543" w:name="_Refd19e37262"/>
      <w:bookmarkStart w:id="544" w:name="_Tocd19e37262"/>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8-->
    <w:p>
      <w:pPr>
        <w:pStyle w:val="Heading5"/>
      </w:pPr>
      <w:bookmarkStart w:id="545" w:name="_Refd19e37288"/>
      <w:bookmarkStart w:id="546" w:name="_Tocd19e37288"/>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09-->
    <w:p>
      <w:pPr>
        <w:pStyle w:val="Heading4"/>
      </w:pPr>
      <w:bookmarkStart w:id="547" w:name="_Refd19e37300"/>
      <w:bookmarkStart w:id="548" w:name="_Tocd19e37300"/>
      <w:r>
        <w:t/>
      </w:r>
      <w:r>
        <w:t>PGI 217.5</w:t>
      </w:r>
      <w:r>
        <w:t xml:space="preserve"> —INTERAGENCY ACQUISITIONS</w:t>
      </w:r>
      <w:bookmarkEnd w:id="547"/>
      <w:bookmarkEnd w:id="548"/>
    </w:p>
    <!--Topic unique_710-->
    <w:p>
      <w:pPr>
        <w:pStyle w:val="Heading5"/>
      </w:pPr>
      <w:bookmarkStart w:id="549" w:name="_Refd19e37308"/>
      <w:bookmarkStart w:id="550" w:name="_Tocd19e37308"/>
      <w:r>
        <w:t/>
      </w:r>
      <w:r>
        <w:t>PGI 217.502</w:t>
      </w:r>
      <w:r>
        <w:t xml:space="preserve"> Procedures.</w:t>
      </w:r>
      <w:bookmarkEnd w:id="549"/>
      <w:bookmarkEnd w:id="550"/>
    </w:p>
    <!--Topic unique_711-->
    <w:p>
      <w:pPr>
        <w:pStyle w:val="Heading6"/>
      </w:pPr>
      <w:bookmarkStart w:id="551" w:name="_Refd19e37316"/>
      <w:bookmarkStart w:id="552" w:name="_Tocd19e37316"/>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2-->
    <w:p>
      <w:pPr>
        <w:pStyle w:val="Heading5"/>
      </w:pPr>
      <w:bookmarkStart w:id="553" w:name="_Refd19e37342"/>
      <w:bookmarkStart w:id="554" w:name="_Tocd19e37342"/>
      <w:r>
        <w:t/>
      </w:r>
      <w:r>
        <w:t>PGI 217.7</w:t>
      </w:r>
      <w:r>
        <w:t xml:space="preserve"> – Interagency Acquisitions: Acquisitions by Nondefense Agencies on Behalf of the Department of Defense</w:t>
      </w:r>
      <w:bookmarkEnd w:id="553"/>
      <w:bookmarkEnd w:id="554"/>
    </w:p>
    <!--Topic unique_713-->
    <w:p>
      <w:pPr>
        <w:pStyle w:val="Heading5"/>
      </w:pPr>
      <w:bookmarkStart w:id="555" w:name="_Refd19e37350"/>
      <w:bookmarkStart w:id="556" w:name="_Tocd19e37350"/>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4-->
    <w:p>
      <w:pPr>
        <w:pStyle w:val="Heading4"/>
      </w:pPr>
      <w:bookmarkStart w:id="557" w:name="_Refd19e37370"/>
      <w:bookmarkStart w:id="558" w:name="_Tocd19e37370"/>
      <w:r>
        <w:t/>
      </w:r>
      <w:r>
        <w:t>PGI 217.71</w:t>
      </w:r>
      <w:r>
        <w:t xml:space="preserve"> —MASTER AGREEMENT FOR REPAIR AND ALTERATION OF VESSELS</w:t>
      </w:r>
      <w:bookmarkEnd w:id="557"/>
      <w:bookmarkEnd w:id="558"/>
    </w:p>
    <!--Topic unique_715-->
    <w:p>
      <w:pPr>
        <w:pStyle w:val="Heading5"/>
      </w:pPr>
      <w:bookmarkStart w:id="559" w:name="_Refd19e37378"/>
      <w:bookmarkStart w:id="560" w:name="_Tocd19e37378"/>
      <w:r>
        <w:t/>
      </w:r>
      <w:r>
        <w:t>PGI 217.7103</w:t>
      </w:r>
      <w:r>
        <w:t xml:space="preserve"> Master agreements and job orders.</w:t>
      </w:r>
      <w:bookmarkEnd w:id="559"/>
      <w:bookmarkEnd w:id="560"/>
    </w:p>
    <!--Topic unique_716-->
    <w:p>
      <w:pPr>
        <w:pStyle w:val="Heading6"/>
      </w:pPr>
      <w:bookmarkStart w:id="561" w:name="_Refd19e37386"/>
      <w:bookmarkStart w:id="562" w:name="_Tocd19e37386"/>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7-->
    <w:p>
      <w:pPr>
        <w:pStyle w:val="Heading6"/>
      </w:pPr>
      <w:bookmarkStart w:id="563" w:name="_Refd19e37491"/>
      <w:bookmarkStart w:id="564" w:name="_Tocd19e37491"/>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8-->
    <w:p>
      <w:pPr>
        <w:pStyle w:val="Heading6"/>
      </w:pPr>
      <w:bookmarkStart w:id="565" w:name="_Refd19e37517"/>
      <w:bookmarkStart w:id="566" w:name="_Tocd19e37517"/>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19-->
    <w:p>
      <w:pPr>
        <w:pStyle w:val="Heading6"/>
      </w:pPr>
      <w:bookmarkStart w:id="567" w:name="_Refd19e37529"/>
      <w:bookmarkStart w:id="568" w:name="_Tocd19e37529"/>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0-->
    <w:p>
      <w:pPr>
        <w:pStyle w:val="Heading4"/>
      </w:pPr>
      <w:bookmarkStart w:id="569" w:name="_Refd19e37547"/>
      <w:bookmarkStart w:id="570" w:name="_Tocd19e37547"/>
      <w:r>
        <w:t/>
      </w:r>
      <w:r>
        <w:t>PGI 217.74</w:t>
      </w:r>
      <w:r>
        <w:t xml:space="preserve"> —UNDEFINITIZED CONTRACT ACTIONS</w:t>
      </w:r>
      <w:bookmarkEnd w:id="569"/>
      <w:bookmarkEnd w:id="570"/>
    </w:p>
    <!--Topic unique_721-->
    <w:p>
      <w:pPr>
        <w:pStyle w:val="Heading5"/>
      </w:pPr>
      <w:bookmarkStart w:id="571" w:name="_Refd19e37555"/>
      <w:bookmarkStart w:id="572" w:name="_Tocd19e37555"/>
      <w:r>
        <w:t/>
      </w:r>
      <w:r>
        <w:t>PGI 217.7404</w:t>
      </w:r>
      <w:r>
        <w:t xml:space="preserve"> RESERVED</w:t>
      </w:r>
      <w:bookmarkEnd w:id="571"/>
      <w:bookmarkEnd w:id="572"/>
    </w:p>
    <!--Topic unique_722-->
    <w:p>
      <w:pPr>
        <w:pStyle w:val="Heading6"/>
      </w:pPr>
      <w:bookmarkStart w:id="573" w:name="_Refd19e37563"/>
      <w:bookmarkStart w:id="574" w:name="_Tocd19e37563"/>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3-->
    <w:p>
      <w:pPr>
        <w:pStyle w:val="Heading6"/>
      </w:pPr>
      <w:bookmarkStart w:id="575" w:name="_Refd19e37595"/>
      <w:bookmarkStart w:id="576" w:name="_Tocd19e37595"/>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4-->
    <w:p>
      <w:pPr>
        <w:pStyle w:val="Heading6"/>
      </w:pPr>
      <w:bookmarkStart w:id="577" w:name="_Refd19e37615"/>
      <w:bookmarkStart w:id="578" w:name="_Tocd19e37615"/>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5-->
    <w:p>
      <w:pPr>
        <w:pStyle w:val="Heading6"/>
      </w:pPr>
      <w:bookmarkStart w:id="579" w:name="_Refd19e37627"/>
      <w:bookmarkStart w:id="580" w:name="_Tocd19e37627"/>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6-->
    <w:p>
      <w:pPr>
        <w:pStyle w:val="Heading5"/>
      </w:pPr>
      <w:bookmarkStart w:id="581" w:name="_Refd19e37643"/>
      <w:bookmarkStart w:id="582" w:name="_Tocd19e37643"/>
      <w:r>
        <w:t/>
      </w:r>
      <w:r>
        <w:t>PGI 217.7405</w:t>
      </w:r>
      <w:r>
        <w:t xml:space="preserve"> Plans and reports.</w:t>
      </w:r>
      <w:bookmarkEnd w:id="581"/>
      <w:bookmarkEnd w:id="582"/>
    </w:p>
    <w:p>
      <w:pPr>
        <w:pStyle w:val="BodyText"/>
      </w:pPr>
      <w:r>
        <w:t xml:space="preserve">(1) 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34">
        <w:r>
          <w:t>osd.pentagon.ousd-a-s.mbx.asda-dp-c-contractpolicy@mail.mil</w:t>
        </w:r>
      </w:hyperlink>
      <w:r>
        <w:t>.</w:t>
      </w:r>
    </w:p>
    <w:p>
      <w:pPr>
        <w:pStyle w:val="BodyText"/>
      </w:pPr>
      <w:r>
        <w:t>(2) The Consolidated UCA Management Plan and the Consolidated UCA Management Report shall be prepared using the following formats:</w:t>
      </w:r>
    </w:p>
    <w:p>
      <w:pPr>
        <w:pStyle w:val="BodyText"/>
      </w:pPr>
      <w:r>
        <w:t>(i) Consolidated UCA Management Plan</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xml:space="preserve"> The required format for the Consolidated UCA Management Report is available at this website: </w:t>
      </w:r>
      <w:hyperlink r:id="rIdHyperlink135">
        <w:r>
          <w:t>https://www.acq.osd.mil/dpap/dars/pgi/docs/uca_management_report_01Sep2021.xlsx</w:t>
        </w:r>
      </w:hyperlink>
      <w:r>
        <w:t>.</w:t>
      </w:r>
    </w:p>
    <w:p>
      <w:pPr>
        <w:pStyle w:val="BodyText"/>
      </w:pPr>
      <w:r>
        <w:t xml:space="preserve">(3) A list of Frequently Asked Questions about UCA reporting requirements is availableat </w:t>
      </w:r>
      <w:hyperlink r:id="rIdHyperlink136">
        <w:r>
          <w:t>https://www.acq.osd.mil/dpap/dars/pgi/docs/faq_01Sep2021.docx.</w:t>
        </w:r>
      </w:hyperlink>
      <w:r>
        <w:t>.</w:t>
      </w:r>
    </w:p>
    <!--Topic unique_727-->
    <w:p>
      <w:pPr>
        <w:pStyle w:val="Heading4"/>
      </w:pPr>
      <w:bookmarkStart w:id="583" w:name="_Refd19e37692"/>
      <w:bookmarkStart w:id="584" w:name="_Tocd19e37692"/>
      <w:r>
        <w:t/>
      </w:r>
      <w:r>
        <w:t>PGI 217.75</w:t>
      </w:r>
      <w:r>
        <w:t xml:space="preserve"> —ACQUISITION OF REPLENISHMENT PARTS</w:t>
      </w:r>
      <w:bookmarkEnd w:id="583"/>
      <w:bookmarkEnd w:id="584"/>
    </w:p>
    <!--Topic unique_728-->
    <w:p>
      <w:pPr>
        <w:pStyle w:val="Heading5"/>
      </w:pPr>
      <w:bookmarkStart w:id="585" w:name="_Refd19e37700"/>
      <w:bookmarkStart w:id="586" w:name="_Tocd19e37700"/>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29-->
    <w:p>
      <w:pPr>
        <w:pStyle w:val="Heading5"/>
      </w:pPr>
      <w:bookmarkStart w:id="587" w:name="_Refd19e37714"/>
      <w:bookmarkStart w:id="588" w:name="_Tocd19e37714"/>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0-->
    <w:p>
      <w:pPr>
        <w:pStyle w:val="Heading4"/>
      </w:pPr>
      <w:bookmarkStart w:id="589" w:name="_Refd19e37752"/>
      <w:bookmarkStart w:id="590" w:name="_Tocd19e37752"/>
      <w:r>
        <w:t/>
      </w:r>
      <w:r>
        <w:t>PGI 217.7506</w:t>
      </w:r>
      <w:r>
        <w:t xml:space="preserve"> —SPARE PARTS BREAKOUT PROGRAM</w:t>
      </w:r>
      <w:bookmarkEnd w:id="589"/>
      <w:bookmarkEnd w:id="590"/>
    </w:p>
    <!--Topic unique_731-->
    <w:p>
      <w:pPr>
        <w:pStyle w:val="Heading5"/>
      </w:pPr>
      <w:bookmarkStart w:id="591" w:name="_Refd19e37760"/>
      <w:bookmarkStart w:id="592" w:name="_Tocd19e37760"/>
      <w:r>
        <w:t/>
      </w:r>
      <w:r>
        <w:t>SPARE_PART_1</w:t>
      </w:r>
      <w:r>
        <w:t xml:space="preserve"> —GENERAL</w:t>
      </w:r>
      <w:bookmarkEnd w:id="591"/>
      <w:bookmarkEnd w:id="592"/>
    </w:p>
    <!--Topic unique_732-->
    <w:p>
      <w:pPr>
        <w:pStyle w:val="Heading6"/>
      </w:pPr>
      <w:bookmarkStart w:id="593" w:name="_Refd19e37768"/>
      <w:bookmarkStart w:id="594" w:name="_Tocd19e37768"/>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3-->
    <w:p>
      <w:pPr>
        <w:pStyle w:val="Heading6"/>
      </w:pPr>
      <w:bookmarkStart w:id="595" w:name="_Refd19e37819"/>
      <w:bookmarkStart w:id="596" w:name="_Tocd19e37819"/>
      <w:r>
        <w:t/>
      </w:r>
      <w:r>
        <w:t>1-103</w:t>
      </w:r>
      <w:r>
        <w:t xml:space="preserve"> Definitions.</w:t>
      </w:r>
      <w:bookmarkEnd w:id="595"/>
      <w:bookmarkEnd w:id="596"/>
    </w:p>
    <!--Topic unique_734-->
    <w:p>
      <w:pPr>
        <w:pStyle w:val="Heading7"/>
      </w:pPr>
      <w:bookmarkStart w:id="597" w:name="_Refd19e37827"/>
      <w:bookmarkStart w:id="598" w:name="_Tocd19e37827"/>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5-->
    <w:p>
      <w:pPr>
        <w:pStyle w:val="Heading7"/>
      </w:pPr>
      <w:bookmarkStart w:id="599" w:name="_Refd19e37839"/>
      <w:bookmarkStart w:id="600" w:name="_Tocd19e37839"/>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6-->
    <w:p>
      <w:pPr>
        <w:pStyle w:val="Heading7"/>
      </w:pPr>
      <w:bookmarkStart w:id="601" w:name="_Refd19e37851"/>
      <w:bookmarkStart w:id="602" w:name="_Tocd19e37851"/>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7-->
    <w:p>
      <w:pPr>
        <w:pStyle w:val="Heading7"/>
      </w:pPr>
      <w:bookmarkStart w:id="603" w:name="_Refd19e37863"/>
      <w:bookmarkStart w:id="604" w:name="_Tocd19e37863"/>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8-->
    <w:p>
      <w:pPr>
        <w:pStyle w:val="Heading7"/>
      </w:pPr>
      <w:bookmarkStart w:id="605" w:name="_Refd19e37875"/>
      <w:bookmarkStart w:id="606" w:name="_Tocd19e37875"/>
      <w:r>
        <w:t/>
      </w:r>
      <w:r>
        <w:t>1-103.5</w:t>
      </w:r>
      <w:r>
        <w:t xml:space="preserve"> Altered item drawing.</w:t>
      </w:r>
      <w:bookmarkEnd w:id="605"/>
      <w:bookmarkEnd w:id="606"/>
    </w:p>
    <w:p>
      <w:pPr>
        <w:pStyle w:val="BodyText"/>
      </w:pPr>
      <w:r>
        <w:t>See current version of DoD STD-100, paragraphs 201.4.4 and 703.</w:t>
      </w:r>
    </w:p>
    <!--Topic unique_739-->
    <w:p>
      <w:pPr>
        <w:pStyle w:val="Heading7"/>
      </w:pPr>
      <w:bookmarkStart w:id="607" w:name="_Refd19e37887"/>
      <w:bookmarkStart w:id="608" w:name="_Tocd19e37887"/>
      <w:r>
        <w:t/>
      </w:r>
      <w:r>
        <w:t>1-103.6</w:t>
      </w:r>
      <w:r>
        <w:t xml:space="preserve"> Annual buy quantity.</w:t>
      </w:r>
      <w:bookmarkEnd w:id="607"/>
      <w:bookmarkEnd w:id="608"/>
    </w:p>
    <w:p>
      <w:pPr>
        <w:pStyle w:val="BodyText"/>
      </w:pPr>
      <w:r>
        <w:t>The forecast quantity of a part required for the next 12 months.</w:t>
      </w:r>
    </w:p>
    <!--Topic unique_740-->
    <w:p>
      <w:pPr>
        <w:pStyle w:val="Heading7"/>
      </w:pPr>
      <w:bookmarkStart w:id="609" w:name="_Refd19e37899"/>
      <w:bookmarkStart w:id="610" w:name="_Tocd19e37899"/>
      <w:r>
        <w:t/>
      </w:r>
      <w:r>
        <w:t>1-103.7</w:t>
      </w:r>
      <w:r>
        <w:t xml:space="preserve"> Annual buy value (ABV).</w:t>
      </w:r>
      <w:bookmarkEnd w:id="609"/>
      <w:bookmarkEnd w:id="610"/>
    </w:p>
    <w:p>
      <w:pPr>
        <w:pStyle w:val="BodyText"/>
      </w:pPr>
      <w:r>
        <w:t>The annual buy quantity of a part multiplied by its unit price.</w:t>
      </w:r>
    </w:p>
    <!--Topic unique_741-->
    <w:p>
      <w:pPr>
        <w:pStyle w:val="Heading7"/>
      </w:pPr>
      <w:bookmarkStart w:id="611" w:name="_Refd19e37911"/>
      <w:bookmarkStart w:id="612" w:name="_Tocd19e37911"/>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2-->
    <w:p>
      <w:pPr>
        <w:pStyle w:val="Heading7"/>
      </w:pPr>
      <w:bookmarkStart w:id="613" w:name="_Refd19e37924"/>
      <w:bookmarkStart w:id="614" w:name="_Tocd19e37924"/>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3-->
    <w:p>
      <w:pPr>
        <w:pStyle w:val="Heading7"/>
      </w:pPr>
      <w:bookmarkStart w:id="615" w:name="_Refd19e37940"/>
      <w:bookmarkStart w:id="616" w:name="_Tocd19e37940"/>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4-->
    <w:p>
      <w:pPr>
        <w:pStyle w:val="Heading7"/>
      </w:pPr>
      <w:bookmarkStart w:id="617" w:name="_Refd19e37952"/>
      <w:bookmarkStart w:id="618" w:name="_Tocd19e37952"/>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5-->
    <w:p>
      <w:pPr>
        <w:pStyle w:val="Heading7"/>
      </w:pPr>
      <w:bookmarkStart w:id="619" w:name="_Refd19e37964"/>
      <w:bookmarkStart w:id="620" w:name="_Tocd19e37964"/>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6-->
    <w:p>
      <w:pPr>
        <w:pStyle w:val="Heading7"/>
      </w:pPr>
      <w:bookmarkStart w:id="621" w:name="_Refd19e37976"/>
      <w:bookmarkStart w:id="622" w:name="_Tocd19e37976"/>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7-->
    <w:p>
      <w:pPr>
        <w:pStyle w:val="Heading7"/>
      </w:pPr>
      <w:bookmarkStart w:id="623" w:name="_Refd19e37988"/>
      <w:bookmarkStart w:id="624" w:name="_Tocd19e37988"/>
      <w:r>
        <w:t/>
      </w:r>
      <w:r>
        <w:t>1-103.14</w:t>
      </w:r>
      <w:r>
        <w:t xml:space="preserve"> Engineering drawings.</w:t>
      </w:r>
      <w:bookmarkEnd w:id="623"/>
      <w:bookmarkEnd w:id="624"/>
    </w:p>
    <w:p>
      <w:pPr>
        <w:pStyle w:val="BodyText"/>
      </w:pPr>
      <w:r>
        <w:t>See current versions of DoD STD-100 and DoDD 1000.</w:t>
      </w:r>
    </w:p>
    <!--Topic unique_748-->
    <w:p>
      <w:pPr>
        <w:pStyle w:val="Heading7"/>
      </w:pPr>
      <w:bookmarkStart w:id="625" w:name="_Refd19e38000"/>
      <w:bookmarkStart w:id="626" w:name="_Tocd19e38000"/>
      <w:r>
        <w:t/>
      </w:r>
      <w:r>
        <w:t>1-103.15</w:t>
      </w:r>
      <w:r>
        <w:t xml:space="preserve"> Extended dollar value.</w:t>
      </w:r>
      <w:bookmarkEnd w:id="625"/>
      <w:bookmarkEnd w:id="626"/>
    </w:p>
    <w:p>
      <w:pPr>
        <w:pStyle w:val="BodyText"/>
      </w:pPr>
      <w:r>
        <w:t>The contract unit price of a part multiplied by the quantity purchased.</w:t>
      </w:r>
    </w:p>
    <!--Topic unique_749-->
    <w:p>
      <w:pPr>
        <w:pStyle w:val="Heading7"/>
      </w:pPr>
      <w:bookmarkStart w:id="627" w:name="_Refd19e38012"/>
      <w:bookmarkStart w:id="628" w:name="_Tocd19e38012"/>
      <w:r>
        <w:t/>
      </w:r>
      <w:r>
        <w:t>1-103.16</w:t>
      </w:r>
      <w:r>
        <w:t xml:space="preserve"> Full and open competition.</w:t>
      </w:r>
      <w:bookmarkEnd w:id="627"/>
      <w:bookmarkEnd w:id="628"/>
    </w:p>
    <w:p>
      <w:pPr>
        <w:pStyle w:val="BodyText"/>
      </w:pPr>
      <w:r>
        <w:t>A contract action where all responsible sources are permitted to compete.</w:t>
      </w:r>
    </w:p>
    <!--Topic unique_750-->
    <w:p>
      <w:pPr>
        <w:pStyle w:val="Heading7"/>
      </w:pPr>
      <w:bookmarkStart w:id="629" w:name="_Refd19e38024"/>
      <w:bookmarkStart w:id="630" w:name="_Tocd19e38024"/>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1-->
    <w:p>
      <w:pPr>
        <w:pStyle w:val="Heading7"/>
      </w:pPr>
      <w:bookmarkStart w:id="631" w:name="_Refd19e38036"/>
      <w:bookmarkStart w:id="632" w:name="_Tocd19e38036"/>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2-->
    <w:p>
      <w:pPr>
        <w:pStyle w:val="Heading7"/>
      </w:pPr>
      <w:bookmarkStart w:id="633" w:name="_Refd19e38048"/>
      <w:bookmarkStart w:id="634" w:name="_Tocd19e38048"/>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3-->
    <w:p>
      <w:pPr>
        <w:pStyle w:val="Heading7"/>
      </w:pPr>
      <w:bookmarkStart w:id="635" w:name="_Refd19e38061"/>
      <w:bookmarkStart w:id="636" w:name="_Tocd19e38061"/>
      <w:r>
        <w:t/>
      </w:r>
      <w:r>
        <w:t>1-103.20</w:t>
      </w:r>
      <w:r>
        <w:t xml:space="preserve"> Limited competition.</w:t>
      </w:r>
      <w:bookmarkEnd w:id="635"/>
      <w:bookmarkEnd w:id="636"/>
    </w:p>
    <w:p>
      <w:pPr>
        <w:pStyle w:val="BodyText"/>
      </w:pPr>
      <w:r>
        <w:t>A competitive contract action where the provisions of full and open competition do not exist.</w:t>
      </w:r>
    </w:p>
    <!--Topic unique_754-->
    <w:p>
      <w:pPr>
        <w:pStyle w:val="Heading7"/>
      </w:pPr>
      <w:bookmarkStart w:id="637" w:name="_Refd19e38073"/>
      <w:bookmarkStart w:id="638" w:name="_Tocd19e38073"/>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5-->
    <w:p>
      <w:pPr>
        <w:pStyle w:val="Heading7"/>
      </w:pPr>
      <w:bookmarkStart w:id="639" w:name="_Refd19e38085"/>
      <w:bookmarkStart w:id="640" w:name="_Tocd19e38085"/>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6-->
    <w:p>
      <w:pPr>
        <w:pStyle w:val="Heading7"/>
      </w:pPr>
      <w:bookmarkStart w:id="641" w:name="_Refd19e38097"/>
      <w:bookmarkStart w:id="642" w:name="_Tocd19e38097"/>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7-->
    <w:p>
      <w:pPr>
        <w:pStyle w:val="Heading7"/>
      </w:pPr>
      <w:bookmarkStart w:id="643" w:name="_Refd19e38109"/>
      <w:bookmarkStart w:id="644" w:name="_Tocd19e38109"/>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8-->
    <w:p>
      <w:pPr>
        <w:pStyle w:val="Heading7"/>
      </w:pPr>
      <w:bookmarkStart w:id="645" w:name="_Refd19e38121"/>
      <w:bookmarkStart w:id="646" w:name="_Tocd19e38121"/>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59-->
    <w:p>
      <w:pPr>
        <w:pStyle w:val="Heading7"/>
      </w:pPr>
      <w:bookmarkStart w:id="647" w:name="_Refd19e38139"/>
      <w:bookmarkStart w:id="648" w:name="_Tocd19e38139"/>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0-->
    <w:p>
      <w:pPr>
        <w:pStyle w:val="Heading7"/>
      </w:pPr>
      <w:bookmarkStart w:id="649" w:name="_Refd19e38151"/>
      <w:bookmarkStart w:id="650" w:name="_Tocd19e38151"/>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1-->
    <w:p>
      <w:pPr>
        <w:pStyle w:val="Heading7"/>
      </w:pPr>
      <w:bookmarkStart w:id="651" w:name="_Refd19e38163"/>
      <w:bookmarkStart w:id="652" w:name="_Tocd19e38163"/>
      <w:r>
        <w:t/>
      </w:r>
      <w:r>
        <w:t>1-103.28</w:t>
      </w:r>
      <w:r>
        <w:t xml:space="preserve"> Selected item drawing.</w:t>
      </w:r>
      <w:bookmarkEnd w:id="651"/>
      <w:bookmarkEnd w:id="652"/>
    </w:p>
    <w:p>
      <w:pPr>
        <w:pStyle w:val="BodyText"/>
      </w:pPr>
      <w:r>
        <w:t>See current version of DoD-STD-100, paragraph 201.4.5.</w:t>
      </w:r>
    </w:p>
    <!--Topic unique_762-->
    <w:p>
      <w:pPr>
        <w:pStyle w:val="Heading7"/>
      </w:pPr>
      <w:bookmarkStart w:id="653" w:name="_Refd19e38175"/>
      <w:bookmarkStart w:id="654" w:name="_Tocd19e38175"/>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3-->
    <w:p>
      <w:pPr>
        <w:pStyle w:val="Heading7"/>
      </w:pPr>
      <w:bookmarkStart w:id="655" w:name="_Refd19e38187"/>
      <w:bookmarkStart w:id="656" w:name="_Tocd19e38187"/>
      <w:r>
        <w:t/>
      </w:r>
      <w:r>
        <w:t>1-103.30</w:t>
      </w:r>
      <w:r>
        <w:t xml:space="preserve"> Source approval.</w:t>
      </w:r>
      <w:bookmarkEnd w:id="655"/>
      <w:bookmarkEnd w:id="656"/>
    </w:p>
    <w:p>
      <w:pPr>
        <w:pStyle w:val="BodyText"/>
      </w:pPr>
      <w:r>
        <w:t>The Government review that must be completed before contract award.</w:t>
      </w:r>
    </w:p>
    <!--Topic unique_764-->
    <w:p>
      <w:pPr>
        <w:pStyle w:val="Heading7"/>
      </w:pPr>
      <w:bookmarkStart w:id="657" w:name="_Refd19e38200"/>
      <w:bookmarkStart w:id="658" w:name="_Tocd19e38200"/>
      <w:r>
        <w:t/>
      </w:r>
      <w:r>
        <w:t>1-103.31</w:t>
      </w:r>
      <w:r>
        <w:t xml:space="preserve"> Source control drawing.</w:t>
      </w:r>
      <w:bookmarkEnd w:id="657"/>
      <w:bookmarkEnd w:id="658"/>
    </w:p>
    <w:p>
      <w:pPr>
        <w:pStyle w:val="BodyText"/>
      </w:pPr>
      <w:r>
        <w:t>See the current version of DoD-STD-100, paragraph 201.4.3.</w:t>
      </w:r>
    </w:p>
    <!--Topic unique_765-->
    <w:p>
      <w:pPr>
        <w:pStyle w:val="Heading7"/>
      </w:pPr>
      <w:bookmarkStart w:id="659" w:name="_Refd19e38212"/>
      <w:bookmarkStart w:id="660" w:name="_Tocd19e38212"/>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6-->
    <w:p>
      <w:pPr>
        <w:pStyle w:val="Heading6"/>
      </w:pPr>
      <w:bookmarkStart w:id="661" w:name="_Refd19e38224"/>
      <w:bookmarkStart w:id="662" w:name="_Tocd19e38224"/>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7-->
    <w:p>
      <w:pPr>
        <w:pStyle w:val="Heading6"/>
      </w:pPr>
      <w:bookmarkStart w:id="663" w:name="_Refd19e38248"/>
      <w:bookmarkStart w:id="664" w:name="_Tocd19e38248"/>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8-->
    <w:p>
      <w:pPr>
        <w:pStyle w:val="Heading5"/>
      </w:pPr>
      <w:bookmarkStart w:id="665" w:name="_Refd19e38310"/>
      <w:bookmarkStart w:id="666" w:name="_Tocd19e38310"/>
      <w:r>
        <w:t/>
      </w:r>
      <w:r>
        <w:t>SPARE_PART_2</w:t>
      </w:r>
      <w:r>
        <w:t xml:space="preserve"> —BREAKOUT CODING</w:t>
      </w:r>
      <w:bookmarkEnd w:id="665"/>
      <w:bookmarkEnd w:id="666"/>
    </w:p>
    <!--Topic unique_769-->
    <w:p>
      <w:pPr>
        <w:pStyle w:val="Heading6"/>
      </w:pPr>
      <w:bookmarkStart w:id="667" w:name="_Refd19e38318"/>
      <w:bookmarkStart w:id="668" w:name="_Tocd19e38318"/>
      <w:r>
        <w:t/>
      </w:r>
      <w:r>
        <w:t>2-200</w:t>
      </w:r>
      <w:r>
        <w:t xml:space="preserve"> Scope.</w:t>
      </w:r>
      <w:bookmarkEnd w:id="667"/>
      <w:bookmarkEnd w:id="668"/>
    </w:p>
    <w:p>
      <w:pPr>
        <w:pStyle w:val="BodyText"/>
      </w:pPr>
      <w:r>
        <w:t>This part provides parts breakout codes and prescribes responsibilities for their assignment and management.</w:t>
      </w:r>
    </w:p>
    <!--Topic unique_770-->
    <w:p>
      <w:pPr>
        <w:pStyle w:val="Heading6"/>
      </w:pPr>
      <w:bookmarkStart w:id="669" w:name="_Refd19e38330"/>
      <w:bookmarkStart w:id="670" w:name="_Tocd19e38330"/>
      <w:r>
        <w:t/>
      </w:r>
      <w:r>
        <w:t>2-201</w:t>
      </w:r>
      <w:r>
        <w:t xml:space="preserve"> Coding.</w:t>
      </w:r>
      <w:bookmarkEnd w:id="669"/>
      <w:bookmarkEnd w:id="670"/>
    </w:p>
    <w:p>
      <w:pPr>
        <w:pStyle w:val="BodyText"/>
      </w:pPr>
      <w:r>
        <w:t>Three types of codes are used in the breakout program.</w:t>
      </w:r>
    </w:p>
    <!--Topic unique_771-->
    <w:p>
      <w:pPr>
        <w:pStyle w:val="Heading7"/>
      </w:pPr>
      <w:bookmarkStart w:id="671" w:name="_Refd19e38342"/>
      <w:bookmarkStart w:id="672" w:name="_Tocd19e38342"/>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2-->
    <w:p>
      <w:pPr>
        <w:pStyle w:val="Heading7"/>
      </w:pPr>
      <w:bookmarkStart w:id="673" w:name="_Refd19e38384"/>
      <w:bookmarkStart w:id="674" w:name="_Tocd19e38384"/>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3-->
    <w:p>
      <w:pPr>
        <w:pStyle w:val="Heading7"/>
      </w:pPr>
      <w:bookmarkStart w:id="675" w:name="_Refd19e38528"/>
      <w:bookmarkStart w:id="676" w:name="_Tocd19e38528"/>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4-->
    <w:p>
      <w:pPr>
        <w:pStyle w:val="Heading6"/>
      </w:pPr>
      <w:bookmarkStart w:id="677" w:name="_Refd19e38585"/>
      <w:bookmarkStart w:id="678" w:name="_Tocd19e38585"/>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5-->
    <w:p>
      <w:pPr>
        <w:pStyle w:val="Heading6"/>
      </w:pPr>
      <w:bookmarkStart w:id="679" w:name="_Refd19e38611"/>
      <w:bookmarkStart w:id="680" w:name="_Tocd19e38611"/>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6-->
    <w:p>
      <w:pPr>
        <w:pStyle w:val="Heading6"/>
      </w:pPr>
      <w:bookmarkStart w:id="681" w:name="_Refd19e38631"/>
      <w:bookmarkStart w:id="682" w:name="_Tocd19e38631"/>
      <w:r>
        <w:t/>
      </w:r>
      <w:r>
        <w:t>2-204</w:t>
      </w:r>
      <w:r>
        <w:t xml:space="preserve"> Communication of codes.</w:t>
      </w:r>
      <w:bookmarkEnd w:id="681"/>
      <w:bookmarkEnd w:id="682"/>
    </w:p>
    <!--Topic unique_777-->
    <w:p>
      <w:pPr>
        <w:pStyle w:val="Heading7"/>
      </w:pPr>
      <w:bookmarkStart w:id="683" w:name="_Refd19e38639"/>
      <w:bookmarkStart w:id="684" w:name="_Tocd19e38639"/>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8-->
    <w:p>
      <w:pPr>
        <w:pStyle w:val="Heading7"/>
      </w:pPr>
      <w:bookmarkStart w:id="685" w:name="_Refd19e38651"/>
      <w:bookmarkStart w:id="686" w:name="_Tocd19e38651"/>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79-->
    <w:p>
      <w:pPr>
        <w:pStyle w:val="Heading5"/>
      </w:pPr>
      <w:bookmarkStart w:id="687" w:name="_Refd19e38677"/>
      <w:bookmarkStart w:id="688" w:name="_Tocd19e38677"/>
      <w:r>
        <w:t/>
      </w:r>
      <w:r>
        <w:t>SPARE_PART_3</w:t>
      </w:r>
      <w:r>
        <w:t xml:space="preserve"> —IDENTIFICATION, SELECTION, AND SCREENING OF PARTS</w:t>
      </w:r>
      <w:bookmarkEnd w:id="687"/>
      <w:bookmarkEnd w:id="688"/>
    </w:p>
    <!--Topic unique_780-->
    <w:p>
      <w:pPr>
        <w:pStyle w:val="Heading6"/>
      </w:pPr>
      <w:bookmarkStart w:id="689" w:name="_Refd19e38685"/>
      <w:bookmarkStart w:id="690" w:name="_Tocd19e38685"/>
      <w:r>
        <w:t/>
      </w:r>
      <w:r>
        <w:t>3-300</w:t>
      </w:r>
      <w:r>
        <w:t xml:space="preserve"> General.</w:t>
      </w:r>
      <w:bookmarkEnd w:id="689"/>
      <w:bookmarkEnd w:id="690"/>
    </w:p>
    <w:p>
      <w:pPr>
        <w:pStyle w:val="BodyText"/>
      </w:pPr>
      <w:r>
        <w:t>This part sets forth procedures for the identification, selection, and screening of parts.</w:t>
      </w:r>
    </w:p>
    <!--Topic unique_781-->
    <w:p>
      <w:pPr>
        <w:pStyle w:val="Heading6"/>
      </w:pPr>
      <w:bookmarkStart w:id="691" w:name="_Refd19e38697"/>
      <w:bookmarkStart w:id="692" w:name="_Tocd19e38697"/>
      <w:r>
        <w:t/>
      </w:r>
      <w:r>
        <w:t>3-301</w:t>
      </w:r>
      <w:r>
        <w:t xml:space="preserve"> Identification and selection procedures.</w:t>
      </w:r>
      <w:bookmarkEnd w:id="691"/>
      <w:bookmarkEnd w:id="692"/>
    </w:p>
    <!--Topic unique_782-->
    <w:p>
      <w:pPr>
        <w:pStyle w:val="Heading7"/>
      </w:pPr>
      <w:bookmarkStart w:id="693" w:name="_Refd19e38705"/>
      <w:bookmarkStart w:id="694" w:name="_Tocd19e38705"/>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3-->
    <w:p>
      <w:pPr>
        <w:pStyle w:val="Heading7"/>
      </w:pPr>
      <w:bookmarkStart w:id="695" w:name="_Refd19e38723"/>
      <w:bookmarkStart w:id="696" w:name="_Tocd19e38723"/>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4-->
    <w:p>
      <w:pPr>
        <w:pStyle w:val="Heading7"/>
      </w:pPr>
      <w:bookmarkStart w:id="697" w:name="_Refd19e38735"/>
      <w:bookmarkStart w:id="698" w:name="_Tocd19e38735"/>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5-->
    <w:p>
      <w:pPr>
        <w:pStyle w:val="Heading7"/>
      </w:pPr>
      <w:bookmarkStart w:id="699" w:name="_Refd19e38747"/>
      <w:bookmarkStart w:id="700" w:name="_Tocd19e38747"/>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6-->
    <w:p>
      <w:pPr>
        <w:pStyle w:val="Heading6"/>
      </w:pPr>
      <w:bookmarkStart w:id="701" w:name="_Refd19e38759"/>
      <w:bookmarkStart w:id="702" w:name="_Tocd19e38759"/>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7-->
    <w:p>
      <w:pPr>
        <w:pStyle w:val="Heading6"/>
      </w:pPr>
      <w:bookmarkStart w:id="703" w:name="_Refd19e38798"/>
      <w:bookmarkStart w:id="704" w:name="_Tocd19e38798"/>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8-->
    <w:p>
      <w:pPr>
        <w:pStyle w:val="Heading7"/>
      </w:pPr>
      <w:bookmarkStart w:id="705" w:name="_Refd19e38826"/>
      <w:bookmarkStart w:id="706" w:name="_Tocd19e38826"/>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89-->
    <w:p>
      <w:pPr>
        <w:pStyle w:val="Heading7"/>
      </w:pPr>
      <w:bookmarkStart w:id="707" w:name="_Refd19e38856"/>
      <w:bookmarkStart w:id="708" w:name="_Tocd19e38856"/>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0-->
    <w:p>
      <w:pPr>
        <w:pStyle w:val="Heading7"/>
      </w:pPr>
      <w:bookmarkStart w:id="709" w:name="_Refd19e38926"/>
      <w:bookmarkStart w:id="710" w:name="_Tocd19e38926"/>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1-->
    <w:p>
      <w:pPr>
        <w:pStyle w:val="Heading7"/>
      </w:pPr>
      <w:bookmarkStart w:id="711" w:name="_Refd19e38986"/>
      <w:bookmarkStart w:id="712" w:name="_Tocd19e38986"/>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2-->
    <w:p>
      <w:pPr>
        <w:pStyle w:val="Heading7"/>
      </w:pPr>
      <w:bookmarkStart w:id="713" w:name="_Refd19e39131"/>
      <w:bookmarkStart w:id="714" w:name="_Tocd19e39131"/>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3-->
    <w:p>
      <w:pPr>
        <w:pStyle w:val="Heading7"/>
      </w:pPr>
      <w:bookmarkStart w:id="715" w:name="_Refd19e39271"/>
      <w:bookmarkStart w:id="716" w:name="_Tocd19e39271"/>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4-->
    <w:p>
      <w:pPr>
        <w:pStyle w:val="Heading6"/>
      </w:pPr>
      <w:bookmarkStart w:id="717" w:name="_Refd19e39333"/>
      <w:bookmarkStart w:id="718" w:name="_Tocd19e39333"/>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5-->
    <w:p>
      <w:pPr>
        <w:pStyle w:val="Heading5"/>
      </w:pPr>
      <w:bookmarkStart w:id="719" w:name="_Refd19e39405"/>
      <w:bookmarkStart w:id="720" w:name="_Tocd19e39405"/>
      <w:r>
        <w:t/>
      </w:r>
      <w:r>
        <w:t>SPARE_PART_4</w:t>
      </w:r>
      <w:r>
        <w:t xml:space="preserve"> —CONTRACTOR'S ASSISTANCE</w:t>
      </w:r>
      <w:bookmarkEnd w:id="719"/>
      <w:bookmarkEnd w:id="720"/>
    </w:p>
    <!--Topic unique_796-->
    <w:p>
      <w:pPr>
        <w:pStyle w:val="Heading6"/>
      </w:pPr>
      <w:bookmarkStart w:id="721" w:name="_Refd19e39413"/>
      <w:bookmarkStart w:id="722" w:name="_Tocd19e39413"/>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7-->
    <w:p>
      <w:pPr>
        <w:pStyle w:val="Heading6"/>
      </w:pPr>
      <w:bookmarkStart w:id="723" w:name="_Refd19e39433"/>
      <w:bookmarkStart w:id="724" w:name="_Tocd19e39433"/>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8-->
    <w:p>
      <w:pPr>
        <w:pStyle w:val="Heading5"/>
      </w:pPr>
      <w:bookmarkStart w:id="725" w:name="_Refd19e39447"/>
      <w:bookmarkStart w:id="726" w:name="_Tocd19e39447"/>
      <w:r>
        <w:t/>
      </w:r>
      <w:r>
        <w:t>SPARE_PART_5</w:t>
      </w:r>
      <w:r>
        <w:t xml:space="preserve"> —REPORTING SYSTEM</w:t>
      </w:r>
      <w:bookmarkEnd w:id="725"/>
      <w:bookmarkEnd w:id="726"/>
    </w:p>
    <!--Topic unique_799-->
    <w:p>
      <w:pPr>
        <w:pStyle w:val="Heading6"/>
      </w:pPr>
      <w:bookmarkStart w:id="727" w:name="_Refd19e39455"/>
      <w:bookmarkStart w:id="728" w:name="_Tocd19e39455"/>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0-->
    <w:p>
      <w:pPr>
        <w:pStyle w:val="Heading6"/>
      </w:pPr>
      <w:bookmarkStart w:id="729" w:name="_Refd19e39467"/>
      <w:bookmarkStart w:id="730" w:name="_Tocd19e39467"/>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1-->
    <w:p>
      <w:pPr>
        <w:pStyle w:val="Heading6"/>
      </w:pPr>
      <w:bookmarkStart w:id="731" w:name="_Refd19e39487"/>
      <w:bookmarkStart w:id="732" w:name="_Tocd19e39487"/>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2-->
    <w:p>
      <w:pPr>
        <w:pStyle w:val="Heading6"/>
      </w:pPr>
      <w:bookmarkStart w:id="733" w:name="_Refd19e39503"/>
      <w:bookmarkStart w:id="734" w:name="_Tocd19e39503"/>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3-->
    <w:p>
      <w:pPr>
        <w:pStyle w:val="Heading4"/>
      </w:pPr>
      <w:bookmarkStart w:id="735" w:name="_Refd19e42190"/>
      <w:bookmarkStart w:id="736" w:name="_Tocd19e42190"/>
      <w:r>
        <w:t/>
      </w:r>
      <w:r>
        <w:t>PGI 217.76</w:t>
      </w:r>
      <w:r>
        <w:t xml:space="preserve"> —CONTRACTS WITH PROVISIONING REQUIREMENTS</w:t>
      </w:r>
      <w:bookmarkEnd w:id="735"/>
      <w:bookmarkEnd w:id="736"/>
    </w:p>
    <!--Topic unique_804-->
    <w:p>
      <w:pPr>
        <w:pStyle w:val="Heading5"/>
      </w:pPr>
      <w:bookmarkStart w:id="737" w:name="_Refd19e42198"/>
      <w:bookmarkStart w:id="738" w:name="_Tocd19e42198"/>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5-->
    <w:p>
      <w:pPr>
        <w:pStyle w:val="Heading4"/>
      </w:pPr>
      <w:bookmarkStart w:id="739" w:name="_Refd19e42332"/>
      <w:bookmarkStart w:id="740" w:name="_Tocd19e42332"/>
      <w:r>
        <w:t/>
      </w:r>
      <w:r>
        <w:t>PGI 217.77</w:t>
      </w:r>
      <w:r>
        <w:t xml:space="preserve"> —OVER AND ABOVE WORK</w:t>
      </w:r>
      <w:bookmarkEnd w:id="739"/>
      <w:bookmarkEnd w:id="740"/>
    </w:p>
    <!--Topic unique_806-->
    <w:p>
      <w:pPr>
        <w:pStyle w:val="Heading5"/>
      </w:pPr>
      <w:bookmarkStart w:id="741" w:name="_Refd19e42340"/>
      <w:bookmarkStart w:id="742" w:name="_Tocd19e42340"/>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7-->
    <w:p>
      <w:pPr>
        <w:pStyle w:val="Heading4"/>
      </w:pPr>
      <w:bookmarkStart w:id="743" w:name="_Refd19e42366"/>
      <w:bookmarkStart w:id="744" w:name="_Tocd19e42366"/>
      <w:r>
        <w:t/>
      </w:r>
      <w:r>
        <w:t xml:space="preserve">PGI 217.78 </w:t>
      </w:r>
      <w:r>
        <w:t>DELETED (NO CURRENT PGI TEXT)</w:t>
      </w:r>
      <w:bookmarkEnd w:id="743"/>
      <w:bookmarkEnd w:id="744"/>
    </w:p>
    <w:p>
      <w:pPr>
        <w:pStyle w:val="BodyText"/>
      </w:pPr>
      <w:r>
        <w:t>No current PGI text.</w:t>
      </w:r>
    </w:p>
    <!--Topic unique_917-->
    <w:p>
      <w:pPr>
        <w:pStyle w:val="Heading3"/>
      </w:pPr>
      <w:bookmarkStart w:id="745" w:name="_Refd19e42378"/>
      <w:bookmarkStart w:id="746" w:name="_Tocd19e42378"/>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18-->
    <w:p>
      <w:pPr>
        <w:pStyle w:val="Heading4"/>
      </w:pPr>
      <w:bookmarkStart w:id="747" w:name="_Refd19e42408"/>
      <w:bookmarkStart w:id="748" w:name="_Tocd19e42408"/>
      <w:r>
        <w:t/>
      </w:r>
      <w:r>
        <w:t>PGI 218.2</w:t>
      </w:r>
      <w:r>
        <w:t xml:space="preserve"> —EMERGENCY ACQUISITION FLEXIBILITIES</w:t>
      </w:r>
      <w:bookmarkEnd w:id="747"/>
      <w:bookmarkEnd w:id="748"/>
    </w:p>
    <!--Topic unique_919-->
    <w:p>
      <w:pPr>
        <w:pStyle w:val="Heading5"/>
      </w:pPr>
      <w:bookmarkStart w:id="749" w:name="_Refd19e42416"/>
      <w:bookmarkStart w:id="750" w:name="_Tocd19e42416"/>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4-->
    <w:p>
      <w:pPr>
        <w:pStyle w:val="Heading1"/>
      </w:pPr>
      <w:bookmarkStart w:id="751" w:name="_Refd19e42442"/>
      <w:bookmarkStart w:id="752" w:name="_Tocd19e42442"/>
      <w:r>
        <w:t>PGI SUBCHAPTER D—SOCIOECONOMIC PROGRAMS</w:t>
      </w:r>
      <w:bookmarkEnd w:id="751"/>
      <w:bookmarkEnd w:id="752"/>
    </w:p>
    <!--Topic unique_926-->
    <w:p>
      <w:pPr>
        <w:pStyle w:val="Heading2"/>
      </w:pPr>
      <w:bookmarkStart w:id="753" w:name="_Refd19e42447"/>
      <w:bookmarkStart w:id="754" w:name="_Tocd19e42447"/>
      <w:r>
        <w:t>PGI Defense Federal Acquisition Regulation</w:t>
      </w:r>
      <w:bookmarkEnd w:id="753"/>
      <w:bookmarkEnd w:id="754"/>
    </w:p>
    <!--Topic unique_928-->
    <w:p>
      <w:pPr>
        <w:pStyle w:val="Heading3"/>
      </w:pPr>
      <w:bookmarkStart w:id="755" w:name="_Refd19e42452"/>
      <w:bookmarkStart w:id="756" w:name="_Tocd19e42452"/>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29-->
    <w:p>
      <w:pPr>
        <w:pStyle w:val="Heading4"/>
      </w:pPr>
      <w:bookmarkStart w:id="757" w:name="_Refd19e42677"/>
      <w:bookmarkStart w:id="758" w:name="_Tocd19e42677"/>
      <w:r>
        <w:t/>
      </w:r>
      <w:r>
        <w:t>PGI 219.2</w:t>
      </w:r>
      <w:r>
        <w:t xml:space="preserve"> —POLICIES</w:t>
      </w:r>
      <w:bookmarkEnd w:id="757"/>
      <w:bookmarkEnd w:id="758"/>
    </w:p>
    <!--Topic unique_930-->
    <w:p>
      <w:pPr>
        <w:pStyle w:val="Heading5"/>
      </w:pPr>
      <w:bookmarkStart w:id="759" w:name="_Refd19e42685"/>
      <w:bookmarkStart w:id="760" w:name="_Tocd19e42685"/>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1-->
    <w:p>
      <w:pPr>
        <w:pStyle w:val="Heading4"/>
      </w:pPr>
      <w:bookmarkStart w:id="761" w:name="_Refd19e42707"/>
      <w:bookmarkStart w:id="762" w:name="_Tocd19e42707"/>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2-->
    <w:p>
      <w:pPr>
        <w:pStyle w:val="Heading4"/>
      </w:pPr>
      <w:bookmarkStart w:id="763" w:name="_Refd19e42721"/>
      <w:bookmarkStart w:id="764" w:name="_Tocd19e42721"/>
      <w:r>
        <w:t/>
      </w:r>
      <w:r>
        <w:t>PGI 219.6</w:t>
      </w:r>
      <w:r>
        <w:t xml:space="preserve"> —CERTIFICATES OF COMPETENCY</w:t>
      </w:r>
      <w:bookmarkEnd w:id="763"/>
      <w:bookmarkEnd w:id="764"/>
    </w:p>
    <!--Topic unique_933-->
    <w:p>
      <w:pPr>
        <w:pStyle w:val="Heading5"/>
      </w:pPr>
      <w:bookmarkStart w:id="765" w:name="_Refd19e42729"/>
      <w:bookmarkStart w:id="766" w:name="_Tocd19e42729"/>
      <w:r>
        <w:t/>
      </w:r>
      <w:r>
        <w:t>PGI 219.602</w:t>
      </w:r>
      <w:r>
        <w:t xml:space="preserve"> Procedures.</w:t>
      </w:r>
      <w:bookmarkEnd w:id="765"/>
      <w:bookmarkEnd w:id="766"/>
    </w:p>
    <!--Topic unique_934-->
    <w:p>
      <w:pPr>
        <w:pStyle w:val="Heading6"/>
      </w:pPr>
      <w:bookmarkStart w:id="767" w:name="_Refd19e42737"/>
      <w:bookmarkStart w:id="768" w:name="_Tocd19e42737"/>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5-->
    <w:p>
      <w:pPr>
        <w:pStyle w:val="Heading6"/>
      </w:pPr>
      <w:bookmarkStart w:id="769" w:name="_Refd19e42749"/>
      <w:bookmarkStart w:id="770" w:name="_Tocd19e42749"/>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6-->
    <w:p>
      <w:pPr>
        <w:pStyle w:val="Heading4"/>
      </w:pPr>
      <w:bookmarkStart w:id="771" w:name="_Refd19e42773"/>
      <w:bookmarkStart w:id="772" w:name="_Tocd19e42773"/>
      <w:r>
        <w:t/>
      </w:r>
      <w:r>
        <w:t>PGI 219.7</w:t>
      </w:r>
      <w:r>
        <w:t xml:space="preserve"> —THE SMALL BUSINESS SUBCONTRACTING PROGRAM</w:t>
      </w:r>
      <w:bookmarkEnd w:id="771"/>
      <w:bookmarkEnd w:id="772"/>
    </w:p>
    <!--Topic unique_937-->
    <w:p>
      <w:pPr>
        <w:pStyle w:val="Heading5"/>
      </w:pPr>
      <w:bookmarkStart w:id="773" w:name="_Refd19e42781"/>
      <w:bookmarkStart w:id="774" w:name="_Tocd19e42781"/>
      <w:r>
        <w:t/>
      </w:r>
      <w:r>
        <w:t>PGI 219.705</w:t>
      </w:r>
      <w:r>
        <w:t xml:space="preserve"> Responsibilities of the contracting officer under the subcontracting assistance program.</w:t>
      </w:r>
      <w:bookmarkEnd w:id="773"/>
      <w:bookmarkEnd w:id="774"/>
    </w:p>
    <!--Topic unique_938-->
    <w:p>
      <w:pPr>
        <w:pStyle w:val="Heading6"/>
      </w:pPr>
      <w:bookmarkStart w:id="775" w:name="_Refd19e42789"/>
      <w:bookmarkStart w:id="776" w:name="_Tocd19e42789"/>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39-->
    <w:p>
      <w:pPr>
        <w:pStyle w:val="Heading6"/>
      </w:pPr>
      <w:bookmarkStart w:id="777" w:name="_Refd19e42801"/>
      <w:bookmarkStart w:id="778" w:name="_Tocd19e42801"/>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0-->
    <w:p>
      <w:pPr>
        <w:pStyle w:val="Heading4"/>
      </w:pPr>
      <w:bookmarkStart w:id="779" w:name="_Refd19e42813"/>
      <w:bookmarkStart w:id="780" w:name="_Tocd19e42813"/>
      <w:r>
        <w:t/>
      </w:r>
      <w:r>
        <w:t>PGI 219.8</w:t>
      </w:r>
      <w:r>
        <w:t xml:space="preserve"> —CONTRACTING WITH THE SMALL BUSINESS ADMINISTRATION (THE 8(A) PROGRAM)</w:t>
      </w:r>
      <w:bookmarkEnd w:id="779"/>
      <w:bookmarkEnd w:id="780"/>
    </w:p>
    <!--Topic unique_941-->
    <w:p>
      <w:pPr>
        <w:pStyle w:val="Heading5"/>
      </w:pPr>
      <w:bookmarkStart w:id="781" w:name="_Refd19e42821"/>
      <w:bookmarkStart w:id="782" w:name="_Tocd19e42821"/>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37">
        <w:r>
          <w:t>here</w:t>
        </w:r>
      </w:hyperlink>
      <w:r>
        <w:t>.</w:t>
      </w:r>
    </w:p>
    <!--Topic unique_942-->
    <w:p>
      <w:pPr>
        <w:pStyle w:val="Heading5"/>
      </w:pPr>
      <w:bookmarkStart w:id="783" w:name="_Refd19e42837"/>
      <w:bookmarkStart w:id="784" w:name="_Tocd19e42837"/>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3-->
    <w:p>
      <w:pPr>
        <w:pStyle w:val="Heading5"/>
      </w:pPr>
      <w:bookmarkStart w:id="785" w:name="_Refd19e42851"/>
      <w:bookmarkStart w:id="786" w:name="_Tocd19e42851"/>
      <w:r>
        <w:t/>
      </w:r>
      <w:r>
        <w:t>PGI 219.804</w:t>
      </w:r>
      <w:r>
        <w:t xml:space="preserve"> Evaluation, offering, and acceptance.</w:t>
      </w:r>
      <w:bookmarkEnd w:id="785"/>
      <w:bookmarkEnd w:id="786"/>
    </w:p>
    <!--Topic unique_944-->
    <w:p>
      <w:pPr>
        <w:pStyle w:val="Heading6"/>
      </w:pPr>
      <w:bookmarkStart w:id="787" w:name="_Refd19e42859"/>
      <w:bookmarkStart w:id="788" w:name="_Tocd19e42859"/>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5-->
    <w:p>
      <w:pPr>
        <w:pStyle w:val="Heading6"/>
      </w:pPr>
      <w:bookmarkStart w:id="789" w:name="_Refd19e42895"/>
      <w:bookmarkStart w:id="790" w:name="_Tocd19e42895"/>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6-->
    <w:p>
      <w:pPr>
        <w:pStyle w:val="Heading5"/>
      </w:pPr>
      <w:bookmarkStart w:id="791" w:name="_Refd19e42915"/>
      <w:bookmarkStart w:id="792" w:name="_Tocd19e42915"/>
      <w:r>
        <w:t/>
      </w:r>
      <w:r>
        <w:t>PGI 219.805</w:t>
      </w:r>
      <w:r>
        <w:t xml:space="preserve"> Competitive 8(a).</w:t>
      </w:r>
      <w:bookmarkEnd w:id="791"/>
      <w:bookmarkEnd w:id="792"/>
    </w:p>
    <!--Topic unique_947-->
    <w:p>
      <w:pPr>
        <w:pStyle w:val="Heading6"/>
      </w:pPr>
      <w:bookmarkStart w:id="793" w:name="_Refd19e42923"/>
      <w:bookmarkStart w:id="794" w:name="_Tocd19e42923"/>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8-->
    <w:p>
      <w:pPr>
        <w:pStyle w:val="Heading5"/>
      </w:pPr>
      <w:bookmarkStart w:id="795" w:name="_Refd19e42943"/>
      <w:bookmarkStart w:id="796" w:name="_Tocd19e42943"/>
      <w:r>
        <w:t/>
      </w:r>
      <w:r>
        <w:t>PGI 219.808</w:t>
      </w:r>
      <w:r>
        <w:t xml:space="preserve"> Contract negotiations.</w:t>
      </w:r>
      <w:bookmarkEnd w:id="795"/>
      <w:bookmarkEnd w:id="796"/>
    </w:p>
    <!--Topic unique_949-->
    <w:p>
      <w:pPr>
        <w:pStyle w:val="Heading6"/>
      </w:pPr>
      <w:bookmarkStart w:id="797" w:name="_Refd19e42951"/>
      <w:bookmarkStart w:id="798" w:name="_Tocd19e42951"/>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0-->
    <w:p>
      <w:pPr>
        <w:pStyle w:val="Heading5"/>
      </w:pPr>
      <w:bookmarkStart w:id="799" w:name="_Refd19e42977"/>
      <w:bookmarkStart w:id="800" w:name="_Tocd19e42977"/>
      <w:r>
        <w:t/>
      </w:r>
      <w:r>
        <w:t>PGI 219.811</w:t>
      </w:r>
      <w:r>
        <w:t xml:space="preserve"> Preparing the contracts.</w:t>
      </w:r>
      <w:bookmarkEnd w:id="799"/>
      <w:bookmarkEnd w:id="800"/>
    </w:p>
    <!--Topic unique_951-->
    <w:p>
      <w:pPr>
        <w:pStyle w:val="Heading6"/>
      </w:pPr>
      <w:bookmarkStart w:id="801" w:name="_Refd19e42985"/>
      <w:bookmarkStart w:id="802" w:name="_Tocd19e42985"/>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2-->
    <w:p>
      <w:pPr>
        <w:pStyle w:val="Heading6"/>
      </w:pPr>
      <w:bookmarkStart w:id="803" w:name="_Refd19e43027"/>
      <w:bookmarkStart w:id="804" w:name="_Tocd19e43027"/>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1-->
    <w:p>
      <w:pPr>
        <w:pStyle w:val="Heading3"/>
      </w:pPr>
      <w:bookmarkStart w:id="805" w:name="_Refd19e43047"/>
      <w:bookmarkStart w:id="806" w:name="_Tocd19e43047"/>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2-->
    <w:p>
      <w:pPr>
        <w:pStyle w:val="Heading4"/>
      </w:pPr>
      <w:bookmarkStart w:id="807" w:name="_Refd19e43268"/>
      <w:bookmarkStart w:id="808" w:name="_Tocd19e43268"/>
      <w:r>
        <w:t/>
      </w:r>
      <w:r>
        <w:t>PGI 222.1</w:t>
      </w:r>
      <w:r>
        <w:t xml:space="preserve"> —BASIC LABOR POLICIES</w:t>
      </w:r>
      <w:bookmarkEnd w:id="807"/>
      <w:bookmarkEnd w:id="808"/>
    </w:p>
    <!--Topic unique_983-->
    <w:p>
      <w:pPr>
        <w:pStyle w:val="Heading5"/>
      </w:pPr>
      <w:bookmarkStart w:id="809" w:name="_Refd19e43276"/>
      <w:bookmarkStart w:id="810" w:name="_Tocd19e43276"/>
      <w:r>
        <w:t/>
      </w:r>
      <w:r>
        <w:t>PGI 222.101</w:t>
      </w:r>
      <w:r>
        <w:t xml:space="preserve"> Labor relations.</w:t>
      </w:r>
      <w:bookmarkEnd w:id="809"/>
      <w:bookmarkEnd w:id="810"/>
    </w:p>
    <!--Topic unique_984-->
    <w:p>
      <w:pPr>
        <w:pStyle w:val="Heading6"/>
      </w:pPr>
      <w:bookmarkStart w:id="811" w:name="_Refd19e43284"/>
      <w:bookmarkStart w:id="812" w:name="_Tocd19e43284"/>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5-->
    <w:p>
      <w:pPr>
        <w:pStyle w:val="Heading6"/>
      </w:pPr>
      <w:bookmarkStart w:id="813" w:name="_Refd19e43300"/>
      <w:bookmarkStart w:id="814" w:name="_Tocd19e43300"/>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6-->
    <w:p>
      <w:pPr>
        <w:pStyle w:val="Heading7"/>
      </w:pPr>
      <w:bookmarkStart w:id="815" w:name="_Refd19e43316"/>
      <w:bookmarkStart w:id="816" w:name="_Tocd19e43316"/>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7-->
    <w:p>
      <w:pPr>
        <w:pStyle w:val="Heading6"/>
      </w:pPr>
      <w:bookmarkStart w:id="817" w:name="_Refd19e43407"/>
      <w:bookmarkStart w:id="818" w:name="_Tocd19e43407"/>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8-->
    <w:p>
      <w:pPr>
        <w:pStyle w:val="Heading4"/>
      </w:pPr>
      <w:bookmarkStart w:id="819" w:name="_Refd19e43444"/>
      <w:bookmarkStart w:id="820" w:name="_Tocd19e43444"/>
      <w:r>
        <w:t/>
      </w:r>
      <w:r>
        <w:t>PGI 222.4</w:t>
      </w:r>
      <w:r>
        <w:t xml:space="preserve"> —LABOR STANDARDS FOR CONTRACTS INVOLVING CONSTRUCTION</w:t>
      </w:r>
      <w:bookmarkEnd w:id="819"/>
      <w:bookmarkEnd w:id="820"/>
    </w:p>
    <!--Topic unique_989-->
    <w:p>
      <w:pPr>
        <w:pStyle w:val="Heading5"/>
      </w:pPr>
      <w:bookmarkStart w:id="821" w:name="_Refd19e43452"/>
      <w:bookmarkStart w:id="822" w:name="_Tocd19e43452"/>
      <w:r>
        <w:t/>
      </w:r>
      <w:r>
        <w:t>PGI 222.404</w:t>
      </w:r>
      <w:r>
        <w:t xml:space="preserve"> Construction Wage Rate Requirements statute wage determinations.</w:t>
      </w:r>
      <w:bookmarkEnd w:id="821"/>
      <w:bookmarkEnd w:id="822"/>
    </w:p>
    <!--Topic unique_990-->
    <w:p>
      <w:pPr>
        <w:pStyle w:val="Heading6"/>
      </w:pPr>
      <w:bookmarkStart w:id="823" w:name="_Refd19e43460"/>
      <w:bookmarkStart w:id="824" w:name="_Tocd19e43460"/>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1-->
    <w:p>
      <w:pPr>
        <w:pStyle w:val="Heading5"/>
      </w:pPr>
      <w:bookmarkStart w:id="825" w:name="_Refd19e43478"/>
      <w:bookmarkStart w:id="826" w:name="_Tocd19e43478"/>
      <w:r>
        <w:t/>
      </w:r>
      <w:r>
        <w:t>PGI 222.406</w:t>
      </w:r>
      <w:r>
        <w:t xml:space="preserve"> Administration and enforcement.</w:t>
      </w:r>
      <w:bookmarkEnd w:id="825"/>
      <w:bookmarkEnd w:id="826"/>
    </w:p>
    <!--Topic unique_992-->
    <w:p>
      <w:pPr>
        <w:pStyle w:val="Heading6"/>
      </w:pPr>
      <w:bookmarkStart w:id="827" w:name="_Refd19e43486"/>
      <w:bookmarkStart w:id="828" w:name="_Tocd19e43486"/>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3-->
    <w:p>
      <w:pPr>
        <w:pStyle w:val="Heading4"/>
      </w:pPr>
      <w:bookmarkStart w:id="829" w:name="_Refd19e43862"/>
      <w:bookmarkStart w:id="830" w:name="_Tocd19e43862"/>
      <w:r>
        <w:t/>
      </w:r>
      <w:r>
        <w:t>PGI 222.8</w:t>
      </w:r>
      <w:r>
        <w:t xml:space="preserve"> —EQUAL EMPLOYMENT OPPORTUNITY</w:t>
      </w:r>
      <w:bookmarkEnd w:id="829"/>
      <w:bookmarkEnd w:id="830"/>
    </w:p>
    <!--Topic unique_994-->
    <w:p>
      <w:pPr>
        <w:pStyle w:val="Heading5"/>
      </w:pPr>
      <w:bookmarkStart w:id="831" w:name="_Refd19e43870"/>
      <w:bookmarkStart w:id="832" w:name="_Tocd19e43870"/>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5-->
    <w:p>
      <w:pPr>
        <w:pStyle w:val="Heading4"/>
      </w:pPr>
      <w:bookmarkStart w:id="833" w:name="_Refd19e43882"/>
      <w:bookmarkStart w:id="834" w:name="_Tocd19e43882"/>
      <w:r>
        <w:t/>
      </w:r>
      <w:r>
        <w:t>PGI 222.10</w:t>
      </w:r>
      <w:r>
        <w:t xml:space="preserve"> —SERVICE CONTRACT LABOR STANDARDS</w:t>
      </w:r>
      <w:bookmarkEnd w:id="833"/>
      <w:bookmarkEnd w:id="834"/>
    </w:p>
    <!--Topic unique_996-->
    <w:p>
      <w:pPr>
        <w:pStyle w:val="Heading5"/>
      </w:pPr>
      <w:bookmarkStart w:id="835" w:name="_Refd19e43890"/>
      <w:bookmarkStart w:id="836" w:name="_Tocd19e43890"/>
      <w:r>
        <w:t/>
      </w:r>
      <w:r>
        <w:t>PGI 222.1008</w:t>
      </w:r>
      <w:r>
        <w:t xml:space="preserve"> RESERVED</w:t>
      </w:r>
      <w:bookmarkEnd w:id="835"/>
      <w:bookmarkEnd w:id="836"/>
    </w:p>
    <!--Topic unique_997-->
    <w:p>
      <w:pPr>
        <w:pStyle w:val="Heading6"/>
      </w:pPr>
      <w:bookmarkStart w:id="837" w:name="_Refd19e43898"/>
      <w:bookmarkStart w:id="838" w:name="_Tocd19e43898"/>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8-->
    <w:p>
      <w:pPr>
        <w:pStyle w:val="Heading4"/>
      </w:pPr>
      <w:bookmarkStart w:id="839" w:name="_Refd19e43914"/>
      <w:bookmarkStart w:id="840" w:name="_Tocd19e43914"/>
      <w:r>
        <w:t/>
      </w:r>
      <w:r>
        <w:t>PGI 222.13</w:t>
      </w:r>
      <w:r>
        <w:t xml:space="preserve"> —EQUAL OPPORTUNITIES FOR VETERANS</w:t>
      </w:r>
      <w:bookmarkEnd w:id="839"/>
      <w:bookmarkEnd w:id="840"/>
    </w:p>
    <!--Topic unique_999-->
    <w:p>
      <w:pPr>
        <w:pStyle w:val="Heading5"/>
      </w:pPr>
      <w:bookmarkStart w:id="841" w:name="_Refd19e43922"/>
      <w:bookmarkStart w:id="842" w:name="_Tocd19e43922"/>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0-->
    <w:p>
      <w:pPr>
        <w:pStyle w:val="Heading4"/>
      </w:pPr>
      <w:bookmarkStart w:id="843" w:name="_Refd19e43938"/>
      <w:bookmarkStart w:id="844" w:name="_Tocd19e43938"/>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5-->
    <w:p>
      <w:pPr>
        <w:pStyle w:val="Heading5"/>
      </w:pPr>
      <w:bookmarkStart w:id="845" w:name="_Refd19e43950"/>
      <w:bookmarkStart w:id="846" w:name="_Tocd19e43950"/>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1-->
    <w:p>
      <w:pPr>
        <w:pStyle w:val="Heading5"/>
      </w:pPr>
      <w:bookmarkStart w:id="847" w:name="_Refd19e43984"/>
      <w:bookmarkStart w:id="848" w:name="_Tocd19e43984"/>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2-->
    <w:p>
      <w:pPr>
        <w:pStyle w:val="Heading4"/>
      </w:pPr>
      <w:bookmarkStart w:id="849" w:name="_Refd19e44020"/>
      <w:bookmarkStart w:id="850" w:name="_Tocd19e44020"/>
      <w:r>
        <w:t/>
      </w:r>
      <w:r>
        <w:t>PGI 222.74</w:t>
      </w:r>
      <w:r>
        <w:t xml:space="preserve"> —RESTRICTIONS ON THE USE OF MANDATORY ARBITRATION AGREEMENTS</w:t>
      </w:r>
      <w:bookmarkEnd w:id="849"/>
      <w:bookmarkEnd w:id="850"/>
    </w:p>
    <!--Topic unique_1003-->
    <w:p>
      <w:pPr>
        <w:pStyle w:val="Heading5"/>
      </w:pPr>
      <w:bookmarkStart w:id="851" w:name="_Refd19e44028"/>
      <w:bookmarkStart w:id="852" w:name="_Tocd19e44028"/>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0-->
    <w:p>
      <w:pPr>
        <w:pStyle w:val="Heading3"/>
      </w:pPr>
      <w:bookmarkStart w:id="853" w:name="_Refd19e44044"/>
      <w:bookmarkStart w:id="854" w:name="_Tocd19e44044"/>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1-->
    <w:p>
      <w:pPr>
        <w:pStyle w:val="Heading4"/>
      </w:pPr>
      <w:bookmarkStart w:id="855" w:name="_Refd19e44120"/>
      <w:bookmarkStart w:id="856" w:name="_Tocd19e44120"/>
      <w:r>
        <w:t/>
      </w:r>
      <w:r>
        <w:t>PGI 223.3</w:t>
      </w:r>
      <w:r>
        <w:t xml:space="preserve"> —HAZARDOUS MATERIAL IDENTIFICATION AND MATERIAL SAFETY DATA</w:t>
      </w:r>
      <w:bookmarkEnd w:id="855"/>
      <w:bookmarkEnd w:id="856"/>
    </w:p>
    <!--Topic unique_1032-->
    <w:p>
      <w:pPr>
        <w:pStyle w:val="Heading5"/>
      </w:pPr>
      <w:bookmarkStart w:id="857" w:name="_Refd19e44128"/>
      <w:bookmarkStart w:id="858" w:name="_Tocd19e44128"/>
      <w:r>
        <w:t/>
      </w:r>
      <w:r>
        <w:t>PGI 223.370</w:t>
      </w:r>
      <w:r>
        <w:t xml:space="preserve"> Safety precautions for ammunition and explosives.</w:t>
      </w:r>
      <w:bookmarkEnd w:id="857"/>
      <w:bookmarkEnd w:id="858"/>
    </w:p>
    <!--Topic unique_1033-->
    <w:p>
      <w:pPr>
        <w:pStyle w:val="Heading6"/>
      </w:pPr>
      <w:bookmarkStart w:id="859" w:name="_Refd19e44136"/>
      <w:bookmarkStart w:id="860" w:name="_Tocd19e44136"/>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4-->
    <w:p>
      <w:pPr>
        <w:pStyle w:val="Heading4"/>
      </w:pPr>
      <w:bookmarkStart w:id="861" w:name="_Refd19e44221"/>
      <w:bookmarkStart w:id="862" w:name="_Tocd19e44221"/>
      <w:r>
        <w:t/>
      </w:r>
      <w:r>
        <w:t>PGI 223.4</w:t>
      </w:r>
      <w:r>
        <w:t xml:space="preserve"> —USE OF RECOVERED MATERIALS</w:t>
      </w:r>
      <w:bookmarkEnd w:id="861"/>
      <w:bookmarkEnd w:id="862"/>
    </w:p>
    <!--Topic unique_1035-->
    <w:p>
      <w:pPr>
        <w:pStyle w:val="Heading5"/>
      </w:pPr>
      <w:bookmarkStart w:id="863" w:name="_Refd19e44229"/>
      <w:bookmarkStart w:id="864" w:name="_Tocd19e44229"/>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6-->
    <w:p>
      <w:pPr>
        <w:pStyle w:val="Heading4"/>
      </w:pPr>
      <w:bookmarkStart w:id="865" w:name="_Refd19e44241"/>
      <w:bookmarkStart w:id="866" w:name="_Tocd19e44241"/>
      <w:r>
        <w:t/>
      </w:r>
      <w:r>
        <w:t>PGI 223.73</w:t>
      </w:r>
      <w:r>
        <w:t xml:space="preserve"> —MINIMIZING THE USE OF MATERIALS CONTAINING HEXAVALENT CHROMIUM</w:t>
      </w:r>
      <w:bookmarkEnd w:id="865"/>
      <w:bookmarkEnd w:id="866"/>
    </w:p>
    <!--Topic unique_1037-->
    <w:p>
      <w:pPr>
        <w:pStyle w:val="Heading5"/>
      </w:pPr>
      <w:bookmarkStart w:id="867" w:name="_Refd19e44249"/>
      <w:bookmarkStart w:id="868" w:name="_Tocd19e44249"/>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6-->
    <w:p>
      <w:pPr>
        <w:pStyle w:val="Heading3"/>
      </w:pPr>
      <w:bookmarkStart w:id="869" w:name="_Refd19e44261"/>
      <w:bookmarkStart w:id="870" w:name="_Tocd19e44261"/>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2"/>
        <!--depth 2-->
        <w:numPr>
          <w:ilvl w:val="1"/>
          <w:numId w:val="277"/>
        </w:numPr>
      </w:pPr>
      <w:r>
        <w:t/>
      </w:r>
      <w:r>
        <w:t>PGI 225.7019 Prohibition on use of certain energy sourced from inside the Russian Federation.</w:t>
      </w:r>
      <w:r>
        <w:t/>
      </w:r>
    </w:p>
    <w:p>
      <w:pPr>
        <w:pStyle w:val="ListBullet3"/>
        <!--depth 3-->
        <w:numPr>
          <w:ilvl w:val="2"/>
          <w:numId w:val="281"/>
        </w:numPr>
      </w:pPr>
      <w:r>
        <w:t/>
      </w:r>
      <w:r>
        <w:t>PGI 225.7019-3 Waiver.</w:t>
      </w:r>
      <w:r>
        <w:t/>
      </w:r>
    </w:p>
    <w:p>
      <w:pPr>
        <w:pStyle w:val="ListBullet"/>
        <!--depth 1-->
        <w:numPr>
          <w:ilvl w:val="0"/>
          <w:numId w:val="262"/>
        </w:numPr>
      </w:pPr>
      <w:r>
        <w:t/>
      </w:r>
      <w:r>
        <w:t>PGI 225.72 —REPORTING CONTRACT PERFORMANCE OUTSIDE THE UNITED STATES</w:t>
      </w:r>
      <w:r>
        <w:t/>
      </w:r>
    </w:p>
    <w:p>
      <w:pPr>
        <w:pStyle w:val="ListBullet2"/>
        <!--depth 2-->
        <w:numPr>
          <w:ilvl w:val="1"/>
          <w:numId w:val="282"/>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3"/>
        </w:numPr>
      </w:pPr>
      <w:r>
        <w:t/>
      </w:r>
      <w:r>
        <w:t>PGI 225.7300 Scope of subpart.</w:t>
      </w:r>
      <w:r>
        <w:t/>
      </w:r>
    </w:p>
    <w:p>
      <w:pPr>
        <w:pStyle w:val="ListBullet2"/>
        <!--depth 2-->
        <w:numPr>
          <w:ilvl w:val="1"/>
          <w:numId w:val="283"/>
        </w:numPr>
      </w:pPr>
      <w:r>
        <w:t/>
      </w:r>
      <w:r>
        <w:t>PGI 225.7301 General.</w:t>
      </w:r>
      <w:r>
        <w:t/>
      </w:r>
    </w:p>
    <w:p>
      <w:pPr>
        <w:pStyle w:val="ListBullet2"/>
        <!--depth 2-->
        <w:numPr>
          <w:ilvl w:val="1"/>
          <w:numId w:val="283"/>
        </w:numPr>
      </w:pPr>
      <w:r>
        <w:t/>
      </w:r>
      <w:r>
        <w:t>PGI 225.7302 Preparation of Letter of Offer and Acceptance.</w:t>
      </w:r>
      <w:r>
        <w:t/>
      </w:r>
    </w:p>
    <w:p>
      <w:pPr>
        <w:pStyle w:val="ListBullet2"/>
        <!--depth 2-->
        <w:numPr>
          <w:ilvl w:val="1"/>
          <w:numId w:val="283"/>
        </w:numPr>
      </w:pPr>
      <w:r>
        <w:t/>
      </w:r>
      <w:r>
        <w:t>PGI 225.7303 Pricing acquisitions for FMS.</w:t>
      </w:r>
      <w:r>
        <w:t/>
      </w:r>
    </w:p>
    <w:p>
      <w:pPr>
        <w:pStyle w:val="ListBullet3"/>
        <!--depth 3-->
        <w:numPr>
          <w:ilvl w:val="2"/>
          <w:numId w:val="284"/>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5"/>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6"/>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7"/>
        </w:numPr>
      </w:pPr>
      <w:r>
        <w:t/>
      </w:r>
      <w:r>
        <w:t>PGI 225.7703 Enhanced authority to acquire products or services from Afghanistan.</w:t>
      </w:r>
      <w:r>
        <w:t/>
      </w:r>
    </w:p>
    <w:p>
      <w:pPr>
        <w:pStyle w:val="ListBullet3"/>
        <!--depth 3-->
        <w:numPr>
          <w:ilvl w:val="2"/>
          <w:numId w:val="288"/>
        </w:numPr>
      </w:pPr>
      <w:r>
        <w:t/>
      </w:r>
      <w:r>
        <w:t>PGI 225.7703-1 Acquisition procedures.</w:t>
      </w:r>
      <w:r>
        <w:t/>
      </w:r>
    </w:p>
    <w:p>
      <w:pPr>
        <w:pStyle w:val="ListBullet3"/>
        <!--depth 3-->
        <w:numPr>
          <w:ilvl w:val="2"/>
          <w:numId w:val="288"/>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9"/>
        </w:numPr>
      </w:pPr>
      <w:r>
        <w:t/>
      </w:r>
      <w:r>
        <w:t>PGI 225.7801 Policy.</w:t>
      </w:r>
      <w:r>
        <w:t/>
      </w:r>
    </w:p>
    <w:p>
      <w:pPr>
        <w:pStyle w:val="ListBullet"/>
        <!--depth 1-->
        <w:numPr>
          <w:ilvl w:val="0"/>
          <w:numId w:val="262"/>
        </w:numPr>
      </w:pPr>
      <w:r>
        <w:t/>
      </w:r>
      <w:r>
        <w:t>PGI 225.79 — EXPORT CONTROL</w:t>
      </w:r>
      <w:r>
        <w:t/>
      </w:r>
    </w:p>
    <w:p>
      <w:pPr>
        <w:pStyle w:val="ListBullet2"/>
        <!--depth 2-->
        <w:numPr>
          <w:ilvl w:val="1"/>
          <w:numId w:val="290"/>
        </w:numPr>
      </w:pPr>
      <w:r>
        <w:t/>
      </w:r>
      <w:r>
        <w:t>PGI 225.7901 Export-controlled items.</w:t>
      </w:r>
      <w:r>
        <w:t/>
      </w:r>
    </w:p>
    <w:p>
      <w:pPr>
        <w:pStyle w:val="ListBullet3"/>
        <!--depth 3-->
        <w:numPr>
          <w:ilvl w:val="2"/>
          <w:numId w:val="291"/>
        </w:numPr>
      </w:pPr>
      <w:r>
        <w:t/>
      </w:r>
      <w:r>
        <w:t>PGI 225.7901-2 General.</w:t>
      </w:r>
      <w:r>
        <w:t/>
      </w:r>
    </w:p>
    <w:p>
      <w:pPr>
        <w:pStyle w:val="ListBullet2"/>
        <!--depth 2-->
        <w:numPr>
          <w:ilvl w:val="1"/>
          <w:numId w:val="290"/>
        </w:numPr>
      </w:pPr>
      <w:r>
        <w:t/>
      </w:r>
      <w:r>
        <w:t>PGI 225.7902 Defense Trade Cooperation Treaties.</w:t>
      </w:r>
      <w:r>
        <w:t/>
      </w:r>
    </w:p>
    <w:p>
      <w:pPr>
        <w:pStyle w:val="ListBullet3"/>
        <!--depth 3-->
        <w:numPr>
          <w:ilvl w:val="2"/>
          <w:numId w:val="292"/>
        </w:numPr>
      </w:pPr>
      <w:r>
        <w:t/>
      </w:r>
      <w:r>
        <w:t>PGI 225.7902-2 Purpose.</w:t>
      </w:r>
      <w:r>
        <w:t/>
      </w:r>
    </w:p>
    <w:p>
      <w:pPr>
        <w:pStyle w:val="ListBullet3"/>
        <!--depth 3-->
        <w:numPr>
          <w:ilvl w:val="2"/>
          <w:numId w:val="292"/>
        </w:numPr>
      </w:pPr>
      <w:r>
        <w:t/>
      </w:r>
      <w:r>
        <w:t>PGI 225.7902-4 Procedures.</w:t>
      </w:r>
      <w:r>
        <w:t/>
      </w:r>
    </w:p>
    <!--Topic unique_1047-->
    <w:p>
      <w:pPr>
        <w:pStyle w:val="Heading4"/>
      </w:pPr>
      <w:bookmarkStart w:id="871" w:name="_Refd19e44952"/>
      <w:bookmarkStart w:id="872" w:name="_Tocd19e44952"/>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8-->
    <w:p>
      <w:pPr>
        <w:pStyle w:val="Heading4"/>
      </w:pPr>
      <w:bookmarkStart w:id="873" w:name="_Refd19e45010"/>
      <w:bookmarkStart w:id="874" w:name="_Tocd19e45010"/>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49-->
    <w:p>
      <w:pPr>
        <w:pStyle w:val="Heading4"/>
      </w:pPr>
      <w:bookmarkStart w:id="875" w:name="_Refd19e45224"/>
      <w:bookmarkStart w:id="876" w:name="_Tocd19e45224"/>
      <w:r>
        <w:t/>
      </w:r>
      <w:r>
        <w:t>PGI 225.3</w:t>
      </w:r>
      <w:r>
        <w:t xml:space="preserve"> CONTRACTS PERFORMED OUTSIDE THE UNITED STATES</w:t>
      </w:r>
      <w:bookmarkEnd w:id="875"/>
      <w:bookmarkEnd w:id="876"/>
    </w:p>
    <!--Topic unique_922-->
    <w:p>
      <w:pPr>
        <w:pStyle w:val="Heading4"/>
      </w:pPr>
      <w:bookmarkStart w:id="877" w:name="_Refd19e45232"/>
      <w:bookmarkStart w:id="878" w:name="_Tocd19e45232"/>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38">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1-->
    <w:p>
      <w:pPr>
        <w:pStyle w:val="Heading4"/>
      </w:pPr>
      <w:bookmarkStart w:id="879" w:name="_Refd19e45387"/>
      <w:bookmarkStart w:id="880" w:name="_Tocd19e45387"/>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0-->
    <w:p>
      <w:pPr>
        <w:pStyle w:val="Heading5"/>
      </w:pPr>
      <w:bookmarkStart w:id="881" w:name="_Refd19e45405"/>
      <w:bookmarkStart w:id="882" w:name="_Tocd19e45405"/>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1-->
    <w:p>
      <w:pPr>
        <w:pStyle w:val="Heading5"/>
      </w:pPr>
      <w:bookmarkStart w:id="883" w:name="_Refd19e45417"/>
      <w:bookmarkStart w:id="884" w:name="_Tocd19e45417"/>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2-->
    <w:p>
      <w:pPr>
        <w:pStyle w:val="Heading5"/>
      </w:pPr>
      <w:bookmarkStart w:id="885" w:name="_Refd19e45487"/>
      <w:bookmarkStart w:id="886" w:name="_Tocd19e45487"/>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2-->
    <w:p>
      <w:pPr>
        <w:pStyle w:val="Heading4"/>
      </w:pPr>
      <w:bookmarkStart w:id="887" w:name="_Refd19e45555"/>
      <w:bookmarkStart w:id="888" w:name="_Tocd19e45555"/>
      <w:r>
        <w:t/>
      </w:r>
      <w:r>
        <w:t>PGI 225.372</w:t>
      </w:r>
      <w:r>
        <w:t xml:space="preserve"> Antiterrorism/force protection.</w:t>
      </w:r>
      <w:bookmarkEnd w:id="887"/>
      <w:bookmarkEnd w:id="888"/>
    </w:p>
    <!--Topic unique_1053-->
    <w:p>
      <w:pPr>
        <w:pStyle w:val="Heading5"/>
      </w:pPr>
      <w:bookmarkStart w:id="889" w:name="_Refd19e45563"/>
      <w:bookmarkStart w:id="890" w:name="_Tocd19e45563"/>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3-->
    <w:p>
      <w:pPr>
        <w:pStyle w:val="Heading4"/>
      </w:pPr>
      <w:bookmarkStart w:id="891" w:name="_Refd19e45588"/>
      <w:bookmarkStart w:id="892" w:name="_Tocd19e45588"/>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4-->
    <w:p>
      <w:pPr>
        <w:pStyle w:val="Heading4"/>
      </w:pPr>
      <w:bookmarkStart w:id="893" w:name="_Refd19e45664"/>
      <w:bookmarkStart w:id="894" w:name="_Tocd19e45664"/>
      <w:r>
        <w:t/>
      </w:r>
      <w:r>
        <w:t>PGI 225.5</w:t>
      </w:r>
      <w:r>
        <w:t xml:space="preserve"> —EVALUATING FOREIGN OFFERS—SUPPLY CONTRACTS</w:t>
      </w:r>
      <w:bookmarkEnd w:id="893"/>
      <w:bookmarkEnd w:id="894"/>
    </w:p>
    <!--Topic unique_1055-->
    <w:p>
      <w:pPr>
        <w:pStyle w:val="Heading5"/>
      </w:pPr>
      <w:bookmarkStart w:id="895" w:name="_Refd19e45672"/>
      <w:bookmarkStart w:id="896" w:name="_Tocd19e45672"/>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6-->
    <w:p>
      <w:pPr>
        <w:pStyle w:val="Heading4"/>
      </w:pPr>
      <w:bookmarkStart w:id="897" w:name="_Refd19e45727"/>
      <w:bookmarkStart w:id="898" w:name="_Tocd19e45727"/>
      <w:r>
        <w:t/>
      </w:r>
      <w:r>
        <w:t>PGI 225.7</w:t>
      </w:r>
      <w:r>
        <w:t xml:space="preserve"> —PROHIBITED SOURCES</w:t>
      </w:r>
      <w:bookmarkEnd w:id="897"/>
      <w:bookmarkEnd w:id="898"/>
    </w:p>
    <!--Topic unique_1057-->
    <w:p>
      <w:pPr>
        <w:pStyle w:val="Heading5"/>
      </w:pPr>
      <w:bookmarkStart w:id="899" w:name="_Refd19e45735"/>
      <w:bookmarkStart w:id="900" w:name="_Tocd19e45735"/>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8-->
    <w:p>
      <w:pPr>
        <w:pStyle w:val="Heading6"/>
      </w:pPr>
      <w:bookmarkStart w:id="901" w:name="_Refd19e45749"/>
      <w:bookmarkStart w:id="902" w:name="_Tocd19e45749"/>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59-->
    <w:p>
      <w:pPr>
        <w:pStyle w:val="Heading6"/>
      </w:pPr>
      <w:bookmarkStart w:id="903" w:name="_Refd19e45767"/>
      <w:bookmarkStart w:id="904" w:name="_Tocd19e45767"/>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0-->
    <w:p>
      <w:pPr>
        <w:pStyle w:val="Heading6"/>
      </w:pPr>
      <w:bookmarkStart w:id="905" w:name="_Refd19e45787"/>
      <w:bookmarkStart w:id="906" w:name="_Tocd19e45787"/>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1-->
    <w:p>
      <w:pPr>
        <w:pStyle w:val="Heading5"/>
      </w:pPr>
      <w:bookmarkStart w:id="907" w:name="_Refd19e45807"/>
      <w:bookmarkStart w:id="908" w:name="_Tocd19e45807"/>
      <w:r>
        <w:t/>
      </w:r>
      <w:r>
        <w:t>225.771</w:t>
      </w:r>
      <w:r>
        <w:t xml:space="preserve"> Prohibition on contracting or subcontracting with a firm that is owned or controlled by the government of a country that is a state sponsor of terrorism.</w:t>
      </w:r>
      <w:bookmarkEnd w:id="907"/>
      <w:bookmarkEnd w:id="908"/>
    </w:p>
    <!--Topic unique_1062-->
    <w:p>
      <w:pPr>
        <w:pStyle w:val="Heading6"/>
      </w:pPr>
      <w:bookmarkStart w:id="909" w:name="_Refd19e45815"/>
      <w:bookmarkStart w:id="910" w:name="_Tocd19e45815"/>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3-->
    <w:p>
      <w:pPr>
        <w:pStyle w:val="Heading5"/>
      </w:pPr>
      <w:bookmarkStart w:id="911" w:name="_Refd19e45827"/>
      <w:bookmarkStart w:id="912" w:name="_Tocd19e45827"/>
      <w:r>
        <w:t/>
      </w:r>
      <w:r>
        <w:t>PGI 225.772</w:t>
      </w:r>
      <w:r>
        <w:t xml:space="preserve"> Prohibition on acquisition of commercial satellite services from certain foreign entities.</w:t>
      </w:r>
      <w:bookmarkEnd w:id="911"/>
      <w:bookmarkEnd w:id="912"/>
    </w:p>
    <!--Topic unique_1064-->
    <w:p>
      <w:pPr>
        <w:pStyle w:val="Heading6"/>
      </w:pPr>
      <w:bookmarkStart w:id="913" w:name="_Refd19e45835"/>
      <w:bookmarkStart w:id="914" w:name="_Tocd19e45835"/>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5-->
    <w:p>
      <w:pPr>
        <w:pStyle w:val="Heading4"/>
      </w:pPr>
      <w:bookmarkStart w:id="915" w:name="_Refd19e45865"/>
      <w:bookmarkStart w:id="916" w:name="_Tocd19e45865"/>
      <w:r>
        <w:t/>
      </w:r>
      <w:r>
        <w:t>PGI 225.8</w:t>
      </w:r>
      <w:r>
        <w:t xml:space="preserve"> —OTHER INTERNATIONAL AGREEMENTS AND COORDINATION</w:t>
      </w:r>
      <w:bookmarkEnd w:id="915"/>
      <w:bookmarkEnd w:id="916"/>
    </w:p>
    <!--Topic unique_1066-->
    <w:p>
      <w:pPr>
        <w:pStyle w:val="Heading5"/>
      </w:pPr>
      <w:bookmarkStart w:id="917" w:name="_Refd19e45873"/>
      <w:bookmarkStart w:id="918" w:name="_Tocd19e45873"/>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7-->
    <w:p>
      <w:pPr>
        <w:pStyle w:val="Heading6"/>
      </w:pPr>
      <w:bookmarkStart w:id="919" w:name="_Refd19e45897"/>
      <w:bookmarkStart w:id="920" w:name="_Tocd19e45897"/>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0-->
    <w:p>
      <w:pPr>
        <w:pStyle w:val="Heading5"/>
      </w:pPr>
      <w:bookmarkStart w:id="921" w:name="_Refd19e45909"/>
      <w:bookmarkStart w:id="922" w:name="_Tocd19e45909"/>
      <w:r>
        <w:t/>
      </w:r>
      <w:r>
        <w:t>PGI 225.870</w:t>
      </w:r>
      <w:r>
        <w:t xml:space="preserve"> Contracting with Canadian contractors.</w:t>
      </w:r>
      <w:bookmarkEnd w:id="921"/>
      <w:bookmarkEnd w:id="922"/>
    </w:p>
    <!--Topic unique_1068-->
    <w:p>
      <w:pPr>
        <w:pStyle w:val="Heading6"/>
      </w:pPr>
      <w:bookmarkStart w:id="923" w:name="_Refd19e45917"/>
      <w:bookmarkStart w:id="924" w:name="_Tocd19e45917"/>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69-->
    <w:p>
      <w:pPr>
        <w:pStyle w:val="Heading6"/>
      </w:pPr>
      <w:bookmarkStart w:id="925" w:name="_Refd19e46001"/>
      <w:bookmarkStart w:id="926" w:name="_Tocd19e46001"/>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0-->
    <w:p>
      <w:pPr>
        <w:pStyle w:val="Heading6"/>
      </w:pPr>
      <w:bookmarkStart w:id="927" w:name="_Refd19e46081"/>
      <w:bookmarkStart w:id="928" w:name="_Tocd19e46081"/>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1-->
    <w:p>
      <w:pPr>
        <w:pStyle w:val="Heading5"/>
      </w:pPr>
      <w:bookmarkStart w:id="929" w:name="_Refd19e46095"/>
      <w:bookmarkStart w:id="930" w:name="_Tocd19e46095"/>
      <w:r>
        <w:t/>
      </w:r>
      <w:r>
        <w:t>PGI 225.871</w:t>
      </w:r>
      <w:r>
        <w:t xml:space="preserve"> North Atlantic Treaty Organization (NATO) cooperative projects.</w:t>
      </w:r>
      <w:bookmarkEnd w:id="929"/>
      <w:bookmarkEnd w:id="930"/>
    </w:p>
    <!--Topic unique_1072-->
    <w:p>
      <w:pPr>
        <w:pStyle w:val="Heading6"/>
      </w:pPr>
      <w:bookmarkStart w:id="931" w:name="_Refd19e46103"/>
      <w:bookmarkStart w:id="932" w:name="_Tocd19e46103"/>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3-->
    <w:p>
      <w:pPr>
        <w:pStyle w:val="Heading6"/>
      </w:pPr>
      <w:bookmarkStart w:id="933" w:name="_Refd19e46115"/>
      <w:bookmarkStart w:id="934" w:name="_Tocd19e46115"/>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4-->
    <w:p>
      <w:pPr>
        <w:pStyle w:val="Heading5"/>
      </w:pPr>
      <w:bookmarkStart w:id="935" w:name="_Refd19e46127"/>
      <w:bookmarkStart w:id="936" w:name="_Tocd19e46127"/>
      <w:r>
        <w:t/>
      </w:r>
      <w:r>
        <w:t>PGI 225.872</w:t>
      </w:r>
      <w:r>
        <w:t xml:space="preserve"> Contracting with qualifying country sources.</w:t>
      </w:r>
      <w:bookmarkEnd w:id="935"/>
      <w:bookmarkEnd w:id="936"/>
    </w:p>
    <!--Topic unique_1075-->
    <w:p>
      <w:pPr>
        <w:pStyle w:val="Heading6"/>
      </w:pPr>
      <w:bookmarkStart w:id="937" w:name="_Refd19e46135"/>
      <w:bookmarkStart w:id="938" w:name="_Tocd19e46135"/>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6-->
    <w:p>
      <w:pPr>
        <w:pStyle w:val="Heading6"/>
      </w:pPr>
      <w:bookmarkStart w:id="939" w:name="_Refd19e46194"/>
      <w:bookmarkStart w:id="940" w:name="_Tocd19e46194"/>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7-->
    <w:p>
      <w:pPr>
        <w:pStyle w:val="Heading6"/>
      </w:pPr>
      <w:bookmarkStart w:id="941" w:name="_Refd19e46208"/>
      <w:bookmarkStart w:id="942" w:name="_Tocd19e46208"/>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8-->
    <w:p>
      <w:pPr>
        <w:pStyle w:val="Heading5"/>
      </w:pPr>
      <w:bookmarkStart w:id="943" w:name="_Refd19e46234"/>
      <w:bookmarkStart w:id="944" w:name="_Tocd19e46234"/>
      <w:r>
        <w:t/>
      </w:r>
      <w:r>
        <w:t>PGI 225.873</w:t>
      </w:r>
      <w:r>
        <w:t xml:space="preserve"> Waiver of United Kingdom commercial exploitation levies.</w:t>
      </w:r>
      <w:bookmarkEnd w:id="943"/>
      <w:bookmarkEnd w:id="944"/>
    </w:p>
    <!--Topic unique_1079-->
    <w:p>
      <w:pPr>
        <w:pStyle w:val="Heading6"/>
      </w:pPr>
      <w:bookmarkStart w:id="945" w:name="_Refd19e46242"/>
      <w:bookmarkStart w:id="946" w:name="_Tocd19e46242"/>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0-->
    <w:p>
      <w:pPr>
        <w:pStyle w:val="Heading4"/>
      </w:pPr>
      <w:bookmarkStart w:id="947" w:name="_Refd19e46266"/>
      <w:bookmarkStart w:id="948" w:name="_Tocd19e46266"/>
      <w:r>
        <w:t/>
      </w:r>
      <w:r>
        <w:t>PGI 225.9</w:t>
      </w:r>
      <w:r>
        <w:t xml:space="preserve"> —CUSTOMS AND DUTIES</w:t>
      </w:r>
      <w:bookmarkEnd w:id="947"/>
      <w:bookmarkEnd w:id="948"/>
    </w:p>
    <!--Topic unique_1081-->
    <w:p>
      <w:pPr>
        <w:pStyle w:val="Heading5"/>
      </w:pPr>
      <w:bookmarkStart w:id="949" w:name="_Refd19e46274"/>
      <w:bookmarkStart w:id="950" w:name="_Tocd19e46274"/>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2-->
    <w:p>
      <w:pPr>
        <w:pStyle w:val="Heading5"/>
      </w:pPr>
      <w:bookmarkStart w:id="951" w:name="_Refd19e46377"/>
      <w:bookmarkStart w:id="952" w:name="_Tocd19e46377"/>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3-->
    <w:p>
      <w:pPr>
        <w:pStyle w:val="Heading4"/>
      </w:pPr>
      <w:bookmarkStart w:id="953" w:name="_Refd19e46468"/>
      <w:bookmarkStart w:id="954" w:name="_Tocd19e46468"/>
      <w:r>
        <w:t/>
      </w:r>
      <w:r>
        <w:t>PGI 225.70</w:t>
      </w:r>
      <w:r>
        <w:t xml:space="preserve"> —AUTHORIZATION ACTS, APPROPRIATIONS ACTS, AND OTHER STATUTORY RESTRICTIONS ON FOREIGN ACQUISITION</w:t>
      </w:r>
      <w:bookmarkEnd w:id="953"/>
      <w:bookmarkEnd w:id="954"/>
    </w:p>
    <!--Topic unique_1084-->
    <w:p>
      <w:pPr>
        <w:pStyle w:val="Heading5"/>
      </w:pPr>
      <w:bookmarkStart w:id="955" w:name="_Refd19e46476"/>
      <w:bookmarkStart w:id="956" w:name="_Tocd19e46476"/>
      <w:r>
        <w:t/>
      </w:r>
      <w:r>
        <w:t>PGI 225.7002</w:t>
      </w:r>
      <w:r>
        <w:t xml:space="preserve"> Restrictions on food, clothing, fabrics, and hand or measuring tools.</w:t>
      </w:r>
      <w:bookmarkEnd w:id="955"/>
      <w:bookmarkEnd w:id="956"/>
    </w:p>
    <!--Topic unique_1085-->
    <w:p>
      <w:pPr>
        <w:pStyle w:val="Heading6"/>
      </w:pPr>
      <w:bookmarkStart w:id="957" w:name="_Refd19e46484"/>
      <w:bookmarkStart w:id="958" w:name="_Tocd19e46484"/>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6-->
    <w:p>
      <w:pPr>
        <w:pStyle w:val="Heading6"/>
      </w:pPr>
      <w:bookmarkStart w:id="959" w:name="_Refd19e46569"/>
      <w:bookmarkStart w:id="960" w:name="_Tocd19e46569"/>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7-->
    <w:p>
      <w:pPr>
        <w:pStyle w:val="Heading5"/>
      </w:pPr>
      <w:bookmarkStart w:id="961" w:name="_Refd19e46601"/>
      <w:bookmarkStart w:id="962" w:name="_Tocd19e46601"/>
      <w:r>
        <w:t/>
      </w:r>
      <w:r>
        <w:t>PGI 225.7003</w:t>
      </w:r>
      <w:r>
        <w:t xml:space="preserve"> Restrictions on acquisition of specialty metals.</w:t>
      </w:r>
      <w:bookmarkEnd w:id="961"/>
      <w:bookmarkEnd w:id="962"/>
    </w:p>
    <!--Topic unique_1088-->
    <w:p>
      <w:pPr>
        <w:pStyle w:val="Heading6"/>
      </w:pPr>
      <w:bookmarkStart w:id="963" w:name="_Refd19e46609"/>
      <w:bookmarkStart w:id="964" w:name="_Tocd19e46609"/>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89-->
    <w:p>
      <w:pPr>
        <w:pStyle w:val="Heading6"/>
      </w:pPr>
      <w:bookmarkStart w:id="965" w:name="_Refd19e46635"/>
      <w:bookmarkStart w:id="966" w:name="_Tocd19e46635"/>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0-->
    <w:p>
      <w:pPr>
        <w:pStyle w:val="Heading5"/>
      </w:pPr>
      <w:bookmarkStart w:id="967" w:name="_Refd19e46897"/>
      <w:bookmarkStart w:id="968" w:name="_Tocd19e46897"/>
      <w:r>
        <w:t/>
      </w:r>
      <w:r>
        <w:t>PGI 225.7018</w:t>
      </w:r>
      <w:r>
        <w:t xml:space="preserve"> Restriction on acquisition of certain magnets, tantalum, and tungsten.</w:t>
      </w:r>
      <w:bookmarkEnd w:id="967"/>
      <w:bookmarkEnd w:id="968"/>
    </w:p>
    <!--Topic unique_1091-->
    <w:p>
      <w:pPr>
        <w:pStyle w:val="Heading6"/>
      </w:pPr>
      <w:bookmarkStart w:id="969" w:name="_Refd19e46905"/>
      <w:bookmarkStart w:id="970" w:name="_Tocd19e46905"/>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2-->
    <w:p>
      <w:pPr>
        <w:pStyle w:val="Heading6"/>
      </w:pPr>
      <w:bookmarkStart w:id="971" w:name="_Refd19e46923"/>
      <w:bookmarkStart w:id="972" w:name="_Tocd19e46923"/>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3"/>
        </w:numPr>
      </w:pPr>
      <w:r>
        <w:t>“Number” means the National Stock Number (NSN) or other part number applicable to a given component name;</w:t>
      </w:r>
    </w:p>
    <w:p>
      <w:pPr>
        <w:pStyle w:val="ListBullet"/>
        <!--depth 1-->
        <w:numPr>
          <w:ilvl w:val="0"/>
          <w:numId w:val="293"/>
        </w:numPr>
      </w:pPr>
      <w:r>
        <w:t>“Component name” includes a description of the part and the name of the end item incorporating that part (e.g., “Actuator – Joint Direct Attack Munition” or “Sphere - M1028 Canister CTG”);</w:t>
      </w:r>
    </w:p>
    <w:p>
      <w:pPr>
        <w:pStyle w:val="ListBullet"/>
        <!--depth 1-->
        <w:numPr>
          <w:ilvl w:val="0"/>
          <w:numId w:val="293"/>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3"/>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3"/>
        </w:numPr>
      </w:pPr>
      <w:r>
        <w:t>“Current manufacturer” means the entity that produces the covered material;</w:t>
      </w:r>
    </w:p>
    <w:p>
      <w:pPr>
        <w:pStyle w:val="ListBullet"/>
        <!--depth 1-->
        <w:numPr>
          <w:ilvl w:val="0"/>
          <w:numId w:val="293"/>
        </w:numPr>
      </w:pPr>
      <w:r>
        <w:t>“Country of origin” means the location of the facility in which the current manufacturer produces the covered material;</w:t>
      </w:r>
    </w:p>
    <w:p>
      <w:pPr>
        <w:pStyle w:val="ListBullet"/>
        <!--depth 1-->
        <w:numPr>
          <w:ilvl w:val="0"/>
          <w:numId w:val="293"/>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3"/>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3-->
    <w:p>
      <w:pPr>
        <w:pStyle w:val="Heading5"/>
      </w:pPr>
      <w:bookmarkStart w:id="973" w:name="_Refd19e47491"/>
      <w:bookmarkStart w:id="974" w:name="_Tocd19e47491"/>
      <w:r>
        <w:t/>
      </w:r>
      <w:r>
        <w:t>PGI 225.7019</w:t>
      </w:r>
      <w:r>
        <w:t xml:space="preserve"> Prohibition on use of certain energy sourced from inside the Russian Federation.</w:t>
      </w:r>
      <w:bookmarkEnd w:id="973"/>
      <w:bookmarkEnd w:id="974"/>
    </w:p>
    <!--Topic unique_1094-->
    <w:p>
      <w:pPr>
        <w:pStyle w:val="Heading6"/>
      </w:pPr>
      <w:bookmarkStart w:id="975" w:name="_Refd19e47499"/>
      <w:bookmarkStart w:id="976" w:name="_Tocd19e47499"/>
      <w:r>
        <w:t/>
      </w:r>
      <w:r>
        <w:t>PGI 225.7019-3</w:t>
      </w:r>
      <w:r>
        <w:t xml:space="preserve"> Waiver.</w:t>
      </w:r>
      <w:bookmarkEnd w:id="975"/>
      <w:bookmarkEnd w:id="976"/>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39">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5-->
    <w:p>
      <w:pPr>
        <w:pStyle w:val="Heading4"/>
      </w:pPr>
      <w:bookmarkStart w:id="977" w:name="_Refd19e47525"/>
      <w:bookmarkStart w:id="978" w:name="_Tocd19e47525"/>
      <w:r>
        <w:t/>
      </w:r>
      <w:r>
        <w:t>PGI 225.72</w:t>
      </w:r>
      <w:r>
        <w:t xml:space="preserve"> —REPORTING CONTRACT PERFORMANCE OUTSIDE THE UNITED STATES</w:t>
      </w:r>
      <w:bookmarkEnd w:id="977"/>
      <w:bookmarkEnd w:id="978"/>
    </w:p>
    <!--Topic unique_1096-->
    <w:p>
      <w:pPr>
        <w:pStyle w:val="Heading5"/>
      </w:pPr>
      <w:bookmarkStart w:id="979" w:name="_Refd19e47533"/>
      <w:bookmarkStart w:id="980" w:name="_Tocd19e47533"/>
      <w:r>
        <w:t/>
      </w:r>
      <w:r>
        <w:t>PGI 225.7203</w:t>
      </w:r>
      <w:r>
        <w:t xml:space="preserve"> Contracting officer distribution of reports.</w:t>
      </w:r>
      <w:bookmarkEnd w:id="979"/>
      <w:bookmarkEnd w:id="98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7-->
    <w:p>
      <w:pPr>
        <w:pStyle w:val="Heading4"/>
      </w:pPr>
      <w:bookmarkStart w:id="981" w:name="_Refd19e47549"/>
      <w:bookmarkStart w:id="982" w:name="_Tocd19e47549"/>
      <w:r>
        <w:t/>
      </w:r>
      <w:r>
        <w:t>PGI 225.73</w:t>
      </w:r>
      <w:r>
        <w:t xml:space="preserve"> —ACQUISITIONS FOR FOREIGN MILITARY SALES</w:t>
      </w:r>
      <w:bookmarkEnd w:id="981"/>
      <w:bookmarkEnd w:id="982"/>
    </w:p>
    <!--Topic unique_1098-->
    <w:p>
      <w:pPr>
        <w:pStyle w:val="Heading5"/>
      </w:pPr>
      <w:bookmarkStart w:id="983" w:name="_Refd19e47557"/>
      <w:bookmarkStart w:id="984" w:name="_Tocd19e47557"/>
      <w:r>
        <w:t/>
      </w:r>
      <w:r>
        <w:t>PGI 225.7300</w:t>
      </w:r>
      <w:r>
        <w:t xml:space="preserve"> Scope of subpart.</w:t>
      </w:r>
      <w:bookmarkEnd w:id="983"/>
      <w:bookmarkEnd w:id="98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099-->
    <w:p>
      <w:pPr>
        <w:pStyle w:val="Heading5"/>
      </w:pPr>
      <w:bookmarkStart w:id="985" w:name="_Refd19e47569"/>
      <w:bookmarkStart w:id="986" w:name="_Tocd19e47569"/>
      <w:r>
        <w:t/>
      </w:r>
      <w:r>
        <w:t>PGI 225.7301</w:t>
      </w:r>
      <w:r>
        <w:t xml:space="preserve"> General.</w:t>
      </w:r>
      <w:bookmarkEnd w:id="985"/>
      <w:bookmarkEnd w:id="98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0-->
    <w:p>
      <w:pPr>
        <w:pStyle w:val="Heading5"/>
      </w:pPr>
      <w:bookmarkStart w:id="987" w:name="_Refd19e47614"/>
      <w:bookmarkStart w:id="988" w:name="_Tocd19e47614"/>
      <w:r>
        <w:t/>
      </w:r>
      <w:r>
        <w:t>PGI 225.7302</w:t>
      </w:r>
      <w:r>
        <w:t xml:space="preserve"> Preparation of Letter of Offer and Acceptance.</w:t>
      </w:r>
      <w:bookmarkEnd w:id="987"/>
      <w:bookmarkEnd w:id="98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1-->
    <w:p>
      <w:pPr>
        <w:pStyle w:val="Heading5"/>
      </w:pPr>
      <w:bookmarkStart w:id="989" w:name="_Refd19e47632"/>
      <w:bookmarkStart w:id="990" w:name="_Tocd19e47632"/>
      <w:r>
        <w:t/>
      </w:r>
      <w:r>
        <w:t>PGI 225.7303</w:t>
      </w:r>
      <w:r>
        <w:t xml:space="preserve"> Pricing acquisitions for FMS.</w:t>
      </w:r>
      <w:bookmarkEnd w:id="989"/>
      <w:bookmarkEnd w:id="990"/>
    </w:p>
    <!--Topic unique_1102-->
    <w:p>
      <w:pPr>
        <w:pStyle w:val="Heading6"/>
      </w:pPr>
      <w:bookmarkStart w:id="991" w:name="_Refd19e47640"/>
      <w:bookmarkStart w:id="992" w:name="_Tocd19e47640"/>
      <w:r>
        <w:t/>
      </w:r>
      <w:r>
        <w:t>PGI 225.7303-2</w:t>
      </w:r>
      <w:r>
        <w:t xml:space="preserve"> Cost of doing business with a foreign government or an international organization.</w:t>
      </w:r>
      <w:bookmarkEnd w:id="991"/>
      <w:bookmarkEnd w:id="99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3-->
    <w:p>
      <w:pPr>
        <w:pStyle w:val="Heading4"/>
      </w:pPr>
      <w:bookmarkStart w:id="993" w:name="_Refd19e47665"/>
      <w:bookmarkStart w:id="994" w:name="_Tocd19e47665"/>
      <w:r>
        <w:t/>
      </w:r>
      <w:r>
        <w:t>PGI 225.75</w:t>
      </w:r>
      <w:r>
        <w:t xml:space="preserve"> —BALANCE OF PAYMENTS PROGRAM</w:t>
      </w:r>
      <w:bookmarkEnd w:id="993"/>
      <w:bookmarkEnd w:id="994"/>
    </w:p>
    <!--Topic unique_1104-->
    <w:p>
      <w:pPr>
        <w:pStyle w:val="Heading5"/>
      </w:pPr>
      <w:bookmarkStart w:id="995" w:name="_Refd19e47673"/>
      <w:bookmarkStart w:id="996" w:name="_Tocd19e47673"/>
      <w:r>
        <w:t/>
      </w:r>
      <w:r>
        <w:t>PGI 225.7502</w:t>
      </w:r>
      <w:r>
        <w:t xml:space="preserve"> Procedures.</w:t>
      </w:r>
      <w:bookmarkEnd w:id="995"/>
      <w:bookmarkEnd w:id="99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5-->
    <w:p>
      <w:pPr>
        <w:pStyle w:val="Heading4"/>
      </w:pPr>
      <w:bookmarkStart w:id="997" w:name="_Refd19e47720"/>
      <w:bookmarkStart w:id="998" w:name="_Tocd19e47720"/>
      <w:r>
        <w:t/>
      </w:r>
      <w:r>
        <w:t>PGI 225.76</w:t>
      </w:r>
      <w:r>
        <w:t xml:space="preserve"> —SECONDARY ARAB BOYCOTT OF ISRAEL</w:t>
      </w:r>
      <w:bookmarkEnd w:id="997"/>
      <w:bookmarkEnd w:id="998"/>
    </w:p>
    <!--Topic unique_1106-->
    <w:p>
      <w:pPr>
        <w:pStyle w:val="Heading5"/>
      </w:pPr>
      <w:bookmarkStart w:id="999" w:name="_Refd19e47728"/>
      <w:bookmarkStart w:id="1000" w:name="_Tocd19e47728"/>
      <w:r>
        <w:t/>
      </w:r>
      <w:r>
        <w:t>PGI 225.7604</w:t>
      </w:r>
      <w:r>
        <w:t xml:space="preserve"> Waivers.</w:t>
      </w:r>
      <w:bookmarkEnd w:id="999"/>
      <w:bookmarkEnd w:id="1000"/>
    </w:p>
    <w:p>
      <w:pPr>
        <w:pStyle w:val="BodyText"/>
      </w:pPr>
      <w:r>
        <w:t>Forward waiver requests to the Director, Defense Procurement and Acquisition Policy, ATTN: OUSD(AT&amp;L) DPAP/CPIC, 3060 Defense Pentagon, Washington, DC 20301-3060.</w:t>
      </w:r>
    </w:p>
    <!--Topic unique_1107-->
    <w:p>
      <w:pPr>
        <w:pStyle w:val="Heading4"/>
      </w:pPr>
      <w:bookmarkStart w:id="1001" w:name="_Refd19e47740"/>
      <w:bookmarkStart w:id="1002" w:name="_Tocd19e47740"/>
      <w:r>
        <w:t/>
      </w:r>
      <w:r>
        <w:t>PGI 225.77</w:t>
      </w:r>
      <w:r>
        <w:t xml:space="preserve"> —ACQUISITIONS IN SUPPORT OF OPERATIONS IN AFGHANISTAN</w:t>
      </w:r>
      <w:bookmarkEnd w:id="1001"/>
      <w:bookmarkEnd w:id="1002"/>
    </w:p>
    <!--Topic unique_1108-->
    <w:p>
      <w:pPr>
        <w:pStyle w:val="Heading5"/>
      </w:pPr>
      <w:bookmarkStart w:id="1003" w:name="_Refd19e47748"/>
      <w:bookmarkStart w:id="1004" w:name="_Tocd19e47748"/>
      <w:r>
        <w:t/>
      </w:r>
      <w:r>
        <w:t>PGI 225.7703</w:t>
      </w:r>
      <w:r>
        <w:t xml:space="preserve"> Enhanced authority to acquire products or services from Afghanistan.</w:t>
      </w:r>
      <w:bookmarkEnd w:id="1003"/>
      <w:bookmarkEnd w:id="1004"/>
    </w:p>
    <!--Topic unique_1109-->
    <w:p>
      <w:pPr>
        <w:pStyle w:val="Heading6"/>
      </w:pPr>
      <w:bookmarkStart w:id="1005" w:name="_Refd19e47756"/>
      <w:bookmarkStart w:id="1006" w:name="_Tocd19e47756"/>
      <w:r>
        <w:t/>
      </w:r>
      <w:r>
        <w:t>PGI 225.7703-1</w:t>
      </w:r>
      <w:r>
        <w:t xml:space="preserve"> Acquisition procedures.</w:t>
      </w:r>
      <w:bookmarkEnd w:id="1005"/>
      <w:bookmarkEnd w:id="100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0-->
    <w:p>
      <w:pPr>
        <w:pStyle w:val="Heading6"/>
      </w:pPr>
      <w:bookmarkStart w:id="1007" w:name="_Refd19e47778"/>
      <w:bookmarkStart w:id="1008" w:name="_Tocd19e47778"/>
      <w:r>
        <w:t/>
      </w:r>
      <w:r>
        <w:t>PGI 225.7703-2</w:t>
      </w:r>
      <w:r>
        <w:t xml:space="preserve"> Determination requirements.</w:t>
      </w:r>
      <w:bookmarkEnd w:id="1007"/>
      <w:bookmarkEnd w:id="100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40">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41">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42">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43">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44">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45">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46">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47">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48">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49">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7-->
    <w:p>
      <w:pPr>
        <w:pStyle w:val="Heading4"/>
      </w:pPr>
      <w:bookmarkStart w:id="1009" w:name="_Refd19e48707"/>
      <w:bookmarkStart w:id="1010" w:name="_Tocd19e48707"/>
      <w:r>
        <w:t/>
      </w:r>
      <w:r>
        <w:t>PGI 225.78</w:t>
      </w:r>
      <w:r>
        <w:t xml:space="preserve"> —ACQUISITIONS IN SUPPORT OF GEOGRAPHIC COMBATANT COMMAND’S THEATER SECURITY COOPERATION EFFORTS</w:t>
      </w:r>
      <w:bookmarkEnd w:id="1009"/>
      <w:bookmarkEnd w:id="1010"/>
    </w:p>
    <!--Topic unique_1111-->
    <w:p>
      <w:pPr>
        <w:pStyle w:val="Heading5"/>
      </w:pPr>
      <w:bookmarkStart w:id="1011" w:name="_Refd19e48715"/>
      <w:bookmarkStart w:id="1012" w:name="_Tocd19e48715"/>
      <w:r>
        <w:t/>
      </w:r>
      <w:r>
        <w:t>PGI 225.7801</w:t>
      </w:r>
      <w:r>
        <w:t xml:space="preserve"> Policy.</w:t>
      </w:r>
      <w:bookmarkEnd w:id="1011"/>
      <w:bookmarkEnd w:id="101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50">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2-->
    <w:p>
      <w:pPr>
        <w:pStyle w:val="Heading4"/>
      </w:pPr>
      <w:bookmarkStart w:id="1013" w:name="_Refd19e48735"/>
      <w:bookmarkStart w:id="1014" w:name="_Tocd19e48735"/>
      <w:r>
        <w:t/>
      </w:r>
      <w:r>
        <w:t>PGI 225.79</w:t>
      </w:r>
      <w:r>
        <w:t xml:space="preserve"> — EXPORT CONTROL</w:t>
      </w:r>
      <w:bookmarkEnd w:id="1013"/>
      <w:bookmarkEnd w:id="1014"/>
    </w:p>
    <!--Topic unique_1113-->
    <w:p>
      <w:pPr>
        <w:pStyle w:val="Heading5"/>
      </w:pPr>
      <w:bookmarkStart w:id="1015" w:name="_Refd19e48743"/>
      <w:bookmarkStart w:id="1016" w:name="_Tocd19e48743"/>
      <w:r>
        <w:t/>
      </w:r>
      <w:r>
        <w:t>PGI 225.7901</w:t>
      </w:r>
      <w:r>
        <w:t xml:space="preserve"> Export-controlled items.</w:t>
      </w:r>
      <w:bookmarkEnd w:id="1015"/>
      <w:bookmarkEnd w:id="1016"/>
    </w:p>
    <!--Topic unique_1114-->
    <w:p>
      <w:pPr>
        <w:pStyle w:val="Heading6"/>
      </w:pPr>
      <w:bookmarkStart w:id="1017" w:name="_Refd19e48751"/>
      <w:bookmarkStart w:id="1018" w:name="_Tocd19e48751"/>
      <w:r>
        <w:t/>
      </w:r>
      <w:r>
        <w:t>PGI 225.7901-2</w:t>
      </w:r>
      <w:r>
        <w:t xml:space="preserve"> General.</w:t>
      </w:r>
      <w:bookmarkEnd w:id="1017"/>
      <w:bookmarkEnd w:id="101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5-->
    <w:p>
      <w:pPr>
        <w:pStyle w:val="Heading5"/>
      </w:pPr>
      <w:bookmarkStart w:id="1019" w:name="_Refd19e48893"/>
      <w:bookmarkStart w:id="1020" w:name="_Tocd19e48893"/>
      <w:r>
        <w:t/>
      </w:r>
      <w:r>
        <w:t>PGI 225.7902</w:t>
      </w:r>
      <w:r>
        <w:t xml:space="preserve"> Defense Trade Cooperation Treaties.</w:t>
      </w:r>
      <w:bookmarkEnd w:id="1019"/>
      <w:bookmarkEnd w:id="102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6-->
    <w:p>
      <w:pPr>
        <w:pStyle w:val="Heading6"/>
      </w:pPr>
      <w:bookmarkStart w:id="1021" w:name="_Refd19e48917"/>
      <w:bookmarkStart w:id="1022" w:name="_Tocd19e48917"/>
      <w:r>
        <w:t/>
      </w:r>
      <w:r>
        <w:t>PGI 225.7902-2</w:t>
      </w:r>
      <w:r>
        <w:t xml:space="preserve"> Purpose.</w:t>
      </w:r>
      <w:bookmarkEnd w:id="1021"/>
      <w:bookmarkEnd w:id="102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7-->
    <w:p>
      <w:pPr>
        <w:pStyle w:val="Heading6"/>
      </w:pPr>
      <w:bookmarkStart w:id="1023" w:name="_Refd19e48978"/>
      <w:bookmarkStart w:id="1024" w:name="_Tocd19e48978"/>
      <w:r>
        <w:t/>
      </w:r>
      <w:r>
        <w:t>PGI 225.7902-4</w:t>
      </w:r>
      <w:r>
        <w:t xml:space="preserve"> Procedures.</w:t>
      </w:r>
      <w:bookmarkEnd w:id="1023"/>
      <w:bookmarkEnd w:id="102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29-->
    <w:p>
      <w:pPr>
        <w:pStyle w:val="Heading3"/>
      </w:pPr>
      <w:bookmarkStart w:id="1025" w:name="_Refd19e49008"/>
      <w:bookmarkStart w:id="1026" w:name="_Tocd19e49008"/>
      <w:r>
        <w:t/>
      </w:r>
      <w:r>
        <w:t>PGI PART 226</w:t>
      </w:r>
      <w:r>
        <w:t xml:space="preserve"> - OTHER SOCIOECONOMIC PROGRAMS</w:t>
      </w:r>
      <w:bookmarkEnd w:id="1025"/>
      <w:bookmarkEnd w:id="1026"/>
    </w:p>
    <w:p>
      <w:pPr>
        <w:pStyle w:val="ListBullet"/>
        <!--depth 1-->
        <w:numPr>
          <w:ilvl w:val="0"/>
          <w:numId w:val="294"/>
        </w:numPr>
      </w:pPr>
      <w:r>
        <w:t/>
      </w:r>
      <w:r>
        <w:t>PGI 226.1 —INDIAN INCENTIVE PROGRAM</w:t>
      </w:r>
      <w:r>
        <w:t/>
      </w:r>
    </w:p>
    <w:p>
      <w:pPr>
        <w:pStyle w:val="ListBullet2"/>
        <!--depth 2-->
        <w:numPr>
          <w:ilvl w:val="1"/>
          <w:numId w:val="295"/>
        </w:numPr>
      </w:pPr>
      <w:r>
        <w:t/>
      </w:r>
      <w:r>
        <w:t>PGI 226.103 Procedures.</w:t>
      </w:r>
      <w:r>
        <w:t/>
      </w:r>
    </w:p>
    <!--Topic unique_1230-->
    <w:p>
      <w:pPr>
        <w:pStyle w:val="Heading4"/>
      </w:pPr>
      <w:bookmarkStart w:id="1027" w:name="_Refd19e49038"/>
      <w:bookmarkStart w:id="1028" w:name="_Tocd19e49038"/>
      <w:r>
        <w:t/>
      </w:r>
      <w:r>
        <w:t>PGI 226.1</w:t>
      </w:r>
      <w:r>
        <w:t xml:space="preserve"> —INDIAN INCENTIVE PROGRAM</w:t>
      </w:r>
      <w:bookmarkEnd w:id="1027"/>
      <w:bookmarkEnd w:id="1028"/>
    </w:p>
    <!--Topic unique_1231-->
    <w:p>
      <w:pPr>
        <w:pStyle w:val="Heading5"/>
      </w:pPr>
      <w:bookmarkStart w:id="1029" w:name="_Refd19e49046"/>
      <w:bookmarkStart w:id="1030" w:name="_Tocd19e49046"/>
      <w:r>
        <w:t/>
      </w:r>
      <w:r>
        <w:t>PGI 226.103</w:t>
      </w:r>
      <w:r>
        <w:t xml:space="preserve"> Procedures.</w:t>
      </w:r>
      <w:bookmarkEnd w:id="1029"/>
      <w:bookmarkEnd w:id="103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6-->
    <w:p>
      <w:pPr>
        <w:pStyle w:val="Heading1"/>
      </w:pPr>
      <w:bookmarkStart w:id="1031" w:name="_Refd19e49064"/>
      <w:bookmarkStart w:id="1032" w:name="_Tocd19e49064"/>
      <w:r>
        <w:t>PGI SUBCHAPTER E—GENERAL CONTRACTING REQUIREMENTS</w:t>
      </w:r>
      <w:bookmarkEnd w:id="1031"/>
      <w:bookmarkEnd w:id="1032"/>
    </w:p>
    <!--Topic unique_1238-->
    <w:p>
      <w:pPr>
        <w:pStyle w:val="Heading2"/>
      </w:pPr>
      <w:bookmarkStart w:id="1033" w:name="_Refd19e49069"/>
      <w:bookmarkStart w:id="1034" w:name="_Tocd19e49069"/>
      <w:r>
        <w:t>PGI Defense Federal Acquisition Regulation</w:t>
      </w:r>
      <w:bookmarkEnd w:id="1033"/>
      <w:bookmarkEnd w:id="1034"/>
    </w:p>
    <!--Topic unique_1240-->
    <w:p>
      <w:pPr>
        <w:pStyle w:val="Heading3"/>
      </w:pPr>
      <w:bookmarkStart w:id="1035" w:name="_Refd19e49074"/>
      <w:bookmarkStart w:id="1036" w:name="_Tocd19e49074"/>
      <w:r>
        <w:t/>
      </w:r>
      <w:r>
        <w:t>PGI PART 228</w:t>
      </w:r>
      <w:r>
        <w:t xml:space="preserve"> - BONDS AND INSURANCE</w:t>
      </w:r>
      <w:bookmarkEnd w:id="1035"/>
      <w:bookmarkEnd w:id="1036"/>
    </w:p>
    <w:p>
      <w:pPr>
        <w:pStyle w:val="ListBullet"/>
        <!--depth 1-->
        <w:numPr>
          <w:ilvl w:val="0"/>
          <w:numId w:val="296"/>
        </w:numPr>
      </w:pPr>
      <w:r>
        <w:t/>
      </w:r>
      <w:r>
        <w:t>PGI 228.3 —INSURANCE</w:t>
      </w:r>
      <w:r>
        <w:t/>
      </w:r>
    </w:p>
    <w:p>
      <w:pPr>
        <w:pStyle w:val="ListBullet2"/>
        <!--depth 2-->
        <w:numPr>
          <w:ilvl w:val="1"/>
          <w:numId w:val="297"/>
        </w:numPr>
      </w:pPr>
      <w:r>
        <w:t/>
      </w:r>
      <w:r>
        <w:t>PGI 228.304 Risk-pooling arrangements.</w:t>
      </w:r>
      <w:r>
        <w:t/>
      </w:r>
    </w:p>
    <w:p>
      <w:pPr>
        <w:pStyle w:val="ListBullet2"/>
        <!--depth 2-->
        <w:numPr>
          <w:ilvl w:val="1"/>
          <w:numId w:val="297"/>
        </w:numPr>
      </w:pPr>
      <w:r>
        <w:t/>
      </w:r>
      <w:r>
        <w:t>PGI 228.305 Overseas workers' compensation and war-hazard insurance.</w:t>
      </w:r>
      <w:r>
        <w:t/>
      </w:r>
    </w:p>
    <w:p>
      <w:pPr>
        <w:pStyle w:val="ListBullet2"/>
        <!--depth 2-->
        <w:numPr>
          <w:ilvl w:val="1"/>
          <w:numId w:val="297"/>
        </w:numPr>
      </w:pPr>
      <w:r>
        <w:t/>
      </w:r>
      <w:r>
        <w:t>PGI 228.370 Additional clauses.</w:t>
      </w:r>
      <w:r>
        <w:t/>
      </w:r>
    </w:p>
    <!--Topic unique_1241-->
    <w:p>
      <w:pPr>
        <w:pStyle w:val="Heading4"/>
      </w:pPr>
      <w:bookmarkStart w:id="1037" w:name="_Refd19e49120"/>
      <w:bookmarkStart w:id="1038" w:name="_Tocd19e49120"/>
      <w:r>
        <w:t/>
      </w:r>
      <w:r>
        <w:t>PGI 228.3</w:t>
      </w:r>
      <w:r>
        <w:t xml:space="preserve"> —INSURANCE</w:t>
      </w:r>
      <w:bookmarkEnd w:id="1037"/>
      <w:bookmarkEnd w:id="1038"/>
    </w:p>
    <!--Topic unique_1242-->
    <w:p>
      <w:pPr>
        <w:pStyle w:val="Heading5"/>
      </w:pPr>
      <w:bookmarkStart w:id="1039" w:name="_Refd19e49128"/>
      <w:bookmarkStart w:id="1040" w:name="_Tocd19e49128"/>
      <w:r>
        <w:t/>
      </w:r>
      <w:r>
        <w:t>PGI 228.304</w:t>
      </w:r>
      <w:r>
        <w:t xml:space="preserve"> Risk-pooling arrangements.</w:t>
      </w:r>
      <w:bookmarkEnd w:id="1039"/>
      <w:bookmarkEnd w:id="104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3-->
    <w:p>
      <w:pPr>
        <w:pStyle w:val="Heading5"/>
      </w:pPr>
      <w:bookmarkStart w:id="1041" w:name="_Refd19e49452"/>
      <w:bookmarkStart w:id="1042" w:name="_Tocd19e49452"/>
      <w:r>
        <w:t/>
      </w:r>
      <w:r>
        <w:t>PGI 228.305</w:t>
      </w:r>
      <w:r>
        <w:t xml:space="preserve"> Overseas workers' compensation and war-hazard insurance.</w:t>
      </w:r>
      <w:bookmarkEnd w:id="1041"/>
      <w:bookmarkEnd w:id="104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4-->
    <w:p>
      <w:pPr>
        <w:pStyle w:val="Heading5"/>
      </w:pPr>
      <w:bookmarkStart w:id="1043" w:name="_Refd19e49478"/>
      <w:bookmarkStart w:id="1044" w:name="_Tocd19e49478"/>
      <w:r>
        <w:t/>
      </w:r>
      <w:r>
        <w:t>PGI 228.370</w:t>
      </w:r>
      <w:r>
        <w:t xml:space="preserve"> Additional clauses.</w:t>
      </w:r>
      <w:bookmarkEnd w:id="1043"/>
      <w:bookmarkEnd w:id="104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1-->
    <w:p>
      <w:pPr>
        <w:pStyle w:val="Heading3"/>
      </w:pPr>
      <w:bookmarkStart w:id="1045" w:name="_Refd19e49546"/>
      <w:bookmarkStart w:id="1046" w:name="_Tocd19e49546"/>
      <w:r>
        <w:t/>
      </w:r>
      <w:r>
        <w:t>PGI PART 229</w:t>
      </w:r>
      <w:r>
        <w:t xml:space="preserve"> - TAXES</w:t>
      </w:r>
      <w:bookmarkEnd w:id="1045"/>
      <w:bookmarkEnd w:id="1046"/>
    </w:p>
    <w:p>
      <w:pPr>
        <w:pStyle w:val="ListBullet"/>
        <!--depth 1-->
        <w:numPr>
          <w:ilvl w:val="0"/>
          <w:numId w:val="298"/>
        </w:numPr>
      </w:pPr>
      <w:r>
        <w:t/>
      </w:r>
      <w:r>
        <w:t>PGI 229.1 —GENERAL</w:t>
      </w:r>
      <w:r>
        <w:t/>
      </w:r>
    </w:p>
    <w:p>
      <w:pPr>
        <w:pStyle w:val="ListBullet2"/>
        <!--depth 2-->
        <w:numPr>
          <w:ilvl w:val="1"/>
          <w:numId w:val="299"/>
        </w:numPr>
      </w:pPr>
      <w:r>
        <w:t/>
      </w:r>
      <w:r>
        <w:t>PGI 229.101 Resolving tax problems.</w:t>
      </w:r>
      <w:r>
        <w:t/>
      </w:r>
    </w:p>
    <w:p>
      <w:pPr>
        <w:pStyle w:val="ListBullet2"/>
        <!--depth 2-->
        <w:numPr>
          <w:ilvl w:val="1"/>
          <w:numId w:val="299"/>
        </w:numPr>
      </w:pPr>
      <w:r>
        <w:t/>
      </w:r>
      <w:r>
        <w:t>PGI 229.170 Reporting of foreign taxation on U.S. assistance programs.</w:t>
      </w:r>
      <w:r>
        <w:t/>
      </w:r>
    </w:p>
    <w:p>
      <w:pPr>
        <w:pStyle w:val="ListBullet3"/>
        <!--depth 3-->
        <w:numPr>
          <w:ilvl w:val="2"/>
          <w:numId w:val="300"/>
        </w:numPr>
      </w:pPr>
      <w:r>
        <w:t/>
      </w:r>
      <w:r>
        <w:t>PGI 229.170-3 Reports.</w:t>
      </w:r>
      <w:r>
        <w:t/>
      </w:r>
    </w:p>
    <w:p>
      <w:pPr>
        <w:pStyle w:val="ListBullet2"/>
        <!--depth 2-->
        <w:numPr>
          <w:ilvl w:val="1"/>
          <w:numId w:val="299"/>
        </w:numPr>
      </w:pPr>
      <w:r>
        <w:t/>
      </w:r>
      <w:r>
        <w:t>PGI 229.7000 Scope of subpart.</w:t>
      </w:r>
      <w:r>
        <w:t/>
      </w:r>
    </w:p>
    <w:p>
      <w:pPr>
        <w:pStyle w:val="ListBullet2"/>
        <!--depth 2-->
        <w:numPr>
          <w:ilvl w:val="1"/>
          <w:numId w:val="299"/>
        </w:numPr>
      </w:pPr>
      <w:r>
        <w:t/>
      </w:r>
      <w:r>
        <w:t>PGI 229.7001 Tax exemption in Spain.</w:t>
      </w:r>
      <w:r>
        <w:t/>
      </w:r>
    </w:p>
    <w:p>
      <w:pPr>
        <w:pStyle w:val="ListBullet2"/>
        <!--depth 2-->
        <w:numPr>
          <w:ilvl w:val="1"/>
          <w:numId w:val="299"/>
        </w:numPr>
      </w:pPr>
      <w:r>
        <w:t/>
      </w:r>
      <w:r>
        <w:t>PGI 229.7002 Tax exemption in the United Kingdom.</w:t>
      </w:r>
      <w:r>
        <w:t/>
      </w:r>
    </w:p>
    <w:p>
      <w:pPr>
        <w:pStyle w:val="ListBullet3"/>
        <!--depth 3-->
        <w:numPr>
          <w:ilvl w:val="2"/>
          <w:numId w:val="301"/>
        </w:numPr>
      </w:pPr>
      <w:r>
        <w:t/>
      </w:r>
      <w:r>
        <w:t>PGI 229.7002-1 Value added tax.</w:t>
      </w:r>
      <w:r>
        <w:t/>
      </w:r>
    </w:p>
    <w:p>
      <w:pPr>
        <w:pStyle w:val="ListBullet3"/>
        <!--depth 3-->
        <w:numPr>
          <w:ilvl w:val="2"/>
          <w:numId w:val="301"/>
        </w:numPr>
      </w:pPr>
      <w:r>
        <w:t/>
      </w:r>
      <w:r>
        <w:t>PGI 229.7002-2 Import duty.</w:t>
      </w:r>
      <w:r>
        <w:t/>
      </w:r>
    </w:p>
    <w:p>
      <w:pPr>
        <w:pStyle w:val="ListBullet3"/>
        <!--depth 3-->
        <w:numPr>
          <w:ilvl w:val="2"/>
          <w:numId w:val="301"/>
        </w:numPr>
      </w:pPr>
      <w:r>
        <w:t/>
      </w:r>
      <w:r>
        <w:t>PGI 229.7002-3 Value added tax or import duty problem resolution.</w:t>
      </w:r>
      <w:r>
        <w:t/>
      </w:r>
    </w:p>
    <w:p>
      <w:pPr>
        <w:pStyle w:val="ListBullet3"/>
        <!--depth 3-->
        <w:numPr>
          <w:ilvl w:val="2"/>
          <w:numId w:val="301"/>
        </w:numPr>
      </w:pPr>
      <w:r>
        <w:t/>
      </w:r>
      <w:r>
        <w:t>PGI 229.7002-4 Information required by HM Customs and Excise.</w:t>
      </w:r>
      <w:r>
        <w:t/>
      </w:r>
    </w:p>
    <!--Topic unique_1252-->
    <w:p>
      <w:pPr>
        <w:pStyle w:val="Heading4"/>
      </w:pPr>
      <w:bookmarkStart w:id="1047" w:name="_Refd19e49652"/>
      <w:bookmarkStart w:id="1048" w:name="_Tocd19e49652"/>
      <w:r>
        <w:t/>
      </w:r>
      <w:r>
        <w:t>PGI 229.1</w:t>
      </w:r>
      <w:r>
        <w:t xml:space="preserve"> —GENERAL</w:t>
      </w:r>
      <w:bookmarkEnd w:id="1047"/>
      <w:bookmarkEnd w:id="1048"/>
    </w:p>
    <!--Topic unique_1253-->
    <w:p>
      <w:pPr>
        <w:pStyle w:val="Heading5"/>
      </w:pPr>
      <w:bookmarkStart w:id="1049" w:name="_Refd19e49660"/>
      <w:bookmarkStart w:id="1050" w:name="_Tocd19e49660"/>
      <w:r>
        <w:t/>
      </w:r>
      <w:r>
        <w:t>PGI 229.101</w:t>
      </w:r>
      <w:r>
        <w:t xml:space="preserve"> Resolving tax problems.</w:t>
      </w:r>
      <w:bookmarkEnd w:id="1049"/>
      <w:bookmarkEnd w:id="105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4-->
    <w:p>
      <w:pPr>
        <w:pStyle w:val="Heading5"/>
      </w:pPr>
      <w:bookmarkStart w:id="1051" w:name="_Refd19e49695"/>
      <w:bookmarkStart w:id="1052" w:name="_Tocd19e49695"/>
      <w:r>
        <w:t/>
      </w:r>
      <w:r>
        <w:t>PGI 229.170</w:t>
      </w:r>
      <w:r>
        <w:t xml:space="preserve"> Reporting of foreign taxation on U.S. assistance programs.</w:t>
      </w:r>
      <w:bookmarkEnd w:id="1051"/>
      <w:bookmarkEnd w:id="1052"/>
    </w:p>
    <!--Topic unique_1255-->
    <w:p>
      <w:pPr>
        <w:pStyle w:val="Heading6"/>
      </w:pPr>
      <w:bookmarkStart w:id="1053" w:name="_Refd19e49703"/>
      <w:bookmarkStart w:id="1054" w:name="_Tocd19e49703"/>
      <w:r>
        <w:t/>
      </w:r>
      <w:r>
        <w:t>PGI 229.170-3</w:t>
      </w:r>
      <w:r>
        <w:t xml:space="preserve"> Reports.</w:t>
      </w:r>
      <w:bookmarkEnd w:id="1053"/>
      <w:bookmarkEnd w:id="105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6-->
    <w:p>
      <w:pPr>
        <w:pStyle w:val="Heading5"/>
      </w:pPr>
      <w:bookmarkStart w:id="1055" w:name="_Refd19e49790"/>
      <w:bookmarkStart w:id="1056" w:name="_Tocd19e49790"/>
      <w:r>
        <w:t/>
      </w:r>
      <w:r>
        <w:t>PGI 229.7000</w:t>
      </w:r>
      <w:r>
        <w:t xml:space="preserve"> Scope of subpart.</w:t>
      </w:r>
      <w:bookmarkEnd w:id="1055"/>
      <w:bookmarkEnd w:id="1056"/>
    </w:p>
    <w:p>
      <w:pPr>
        <w:pStyle w:val="BodyText"/>
      </w:pPr>
      <w:r>
        <w:t>This subpart prescribes procedures to be used by contracting officers to obtain tax relief and duty-free import privileges when conducting U.S. Government acquisitions in certain foreign countries.</w:t>
      </w:r>
    </w:p>
    <!--Topic unique_1257-->
    <w:p>
      <w:pPr>
        <w:pStyle w:val="Heading5"/>
      </w:pPr>
      <w:bookmarkStart w:id="1057" w:name="_Refd19e49802"/>
      <w:bookmarkStart w:id="1058" w:name="_Tocd19e49802"/>
      <w:r>
        <w:t/>
      </w:r>
      <w:r>
        <w:t>PGI 229.7001</w:t>
      </w:r>
      <w:r>
        <w:t xml:space="preserve"> Tax exemption in Spain.</w:t>
      </w:r>
      <w:bookmarkEnd w:id="1057"/>
      <w:bookmarkEnd w:id="105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8-->
    <w:p>
      <w:pPr>
        <w:pStyle w:val="Heading5"/>
      </w:pPr>
      <w:bookmarkStart w:id="1059" w:name="_Refd19e49824"/>
      <w:bookmarkStart w:id="1060" w:name="_Tocd19e49824"/>
      <w:r>
        <w:t/>
      </w:r>
      <w:r>
        <w:t>PGI 229.7002</w:t>
      </w:r>
      <w:r>
        <w:t xml:space="preserve"> Tax exemption in the United Kingdom.</w:t>
      </w:r>
      <w:bookmarkEnd w:id="1059"/>
      <w:bookmarkEnd w:id="1060"/>
    </w:p>
    <w:p>
      <w:pPr>
        <w:pStyle w:val="BodyText"/>
      </w:pPr>
      <w:r>
        <w:t>This section contains procedures to be followed in securing relief from the British value added tax and import duties.</w:t>
      </w:r>
    </w:p>
    <!--Topic unique_1259-->
    <w:p>
      <w:pPr>
        <w:pStyle w:val="Heading6"/>
      </w:pPr>
      <w:bookmarkStart w:id="1061" w:name="_Refd19e49836"/>
      <w:bookmarkStart w:id="1062" w:name="_Tocd19e49836"/>
      <w:r>
        <w:t/>
      </w:r>
      <w:r>
        <w:t>PGI 229.7002-1</w:t>
      </w:r>
      <w:r>
        <w:t xml:space="preserve"> Value added tax.</w:t>
      </w:r>
      <w:bookmarkEnd w:id="1061"/>
      <w:bookmarkEnd w:id="106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0-->
    <w:p>
      <w:pPr>
        <w:pStyle w:val="Heading6"/>
      </w:pPr>
      <w:bookmarkStart w:id="1063" w:name="_Refd19e49854"/>
      <w:bookmarkStart w:id="1064" w:name="_Tocd19e49854"/>
      <w:r>
        <w:t/>
      </w:r>
      <w:r>
        <w:t>PGI 229.7002-2</w:t>
      </w:r>
      <w:r>
        <w:t xml:space="preserve"> Import duty.</w:t>
      </w:r>
      <w:bookmarkEnd w:id="1063"/>
      <w:bookmarkEnd w:id="106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1-->
    <w:p>
      <w:pPr>
        <w:pStyle w:val="Heading6"/>
      </w:pPr>
      <w:bookmarkStart w:id="1065" w:name="_Refd19e49874"/>
      <w:bookmarkStart w:id="1066" w:name="_Tocd19e49874"/>
      <w:r>
        <w:t/>
      </w:r>
      <w:r>
        <w:t>PGI 229.7002-3</w:t>
      </w:r>
      <w:r>
        <w:t xml:space="preserve"> Value added tax or import duty problem resolution.</w:t>
      </w:r>
      <w:bookmarkEnd w:id="1065"/>
      <w:bookmarkEnd w:id="106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2-->
    <w:p>
      <w:pPr>
        <w:pStyle w:val="Heading6"/>
      </w:pPr>
      <w:bookmarkStart w:id="1067" w:name="_Refd19e49886"/>
      <w:bookmarkStart w:id="1068" w:name="_Tocd19e49886"/>
      <w:r>
        <w:t/>
      </w:r>
      <w:r>
        <w:t>PGI 229.7002-4</w:t>
      </w:r>
      <w:r>
        <w:t xml:space="preserve"> Information required by HM Customs and Excise.</w:t>
      </w:r>
      <w:bookmarkEnd w:id="1067"/>
      <w:bookmarkEnd w:id="106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7-->
    <w:p>
      <w:pPr>
        <w:pStyle w:val="Heading3"/>
      </w:pPr>
      <w:bookmarkStart w:id="1069" w:name="_Refd19e49925"/>
      <w:bookmarkStart w:id="1070" w:name="_Tocd19e49925"/>
      <w:r>
        <w:t/>
      </w:r>
      <w:r>
        <w:t>PGI PART 230</w:t>
      </w:r>
      <w:r>
        <w:t xml:space="preserve"> - COST ACCOUNTING STANDARDS</w:t>
      </w:r>
      <w:bookmarkEnd w:id="1069"/>
      <w:bookmarkEnd w:id="1070"/>
    </w:p>
    <w:p>
      <w:pPr>
        <w:pStyle w:val="ListBullet"/>
        <!--depth 1-->
        <w:numPr>
          <w:ilvl w:val="0"/>
          <w:numId w:val="302"/>
        </w:numPr>
      </w:pPr>
      <w:r>
        <w:t/>
      </w:r>
      <w:r>
        <w:t>PGI 230.2 —CAS PROGRAM REQUIREMENTS</w:t>
      </w:r>
      <w:r>
        <w:t/>
      </w:r>
    </w:p>
    <w:p>
      <w:pPr>
        <w:pStyle w:val="ListBullet2"/>
        <!--depth 2-->
        <w:numPr>
          <w:ilvl w:val="1"/>
          <w:numId w:val="303"/>
        </w:numPr>
      </w:pPr>
      <w:r>
        <w:t/>
      </w:r>
      <w:r>
        <w:t>PGI 230.201-5 Waiver.</w:t>
      </w:r>
      <w:r>
        <w:t/>
      </w:r>
    </w:p>
    <!--Topic unique_1278-->
    <w:p>
      <w:pPr>
        <w:pStyle w:val="Heading4"/>
      </w:pPr>
      <w:bookmarkStart w:id="1071" w:name="_Refd19e49955"/>
      <w:bookmarkStart w:id="1072" w:name="_Tocd19e49955"/>
      <w:r>
        <w:t/>
      </w:r>
      <w:r>
        <w:t>PGI 230.2</w:t>
      </w:r>
      <w:r>
        <w:t xml:space="preserve"> —CAS PROGRAM REQUIREMENTS</w:t>
      </w:r>
      <w:bookmarkEnd w:id="1071"/>
      <w:bookmarkEnd w:id="1072"/>
    </w:p>
    <!--Topic unique_1279-->
    <w:p>
      <w:pPr>
        <w:pStyle w:val="Heading5"/>
      </w:pPr>
      <w:bookmarkStart w:id="1073" w:name="_Refd19e49963"/>
      <w:bookmarkStart w:id="1074" w:name="_Tocd19e49963"/>
      <w:r>
        <w:t/>
      </w:r>
      <w:r>
        <w:t>PGI 230.201-5</w:t>
      </w:r>
      <w:r>
        <w:t xml:space="preserve"> Waiver.</w:t>
      </w:r>
      <w:bookmarkEnd w:id="1073"/>
      <w:bookmarkEnd w:id="107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3-->
    <w:p>
      <w:pPr>
        <w:pStyle w:val="Heading3"/>
      </w:pPr>
      <w:bookmarkStart w:id="1075" w:name="_Refd19e49995"/>
      <w:bookmarkStart w:id="1076" w:name="_Tocd19e49995"/>
      <w:r>
        <w:t/>
      </w:r>
      <w:r>
        <w:t>PGI PART 231</w:t>
      </w:r>
      <w:r>
        <w:t xml:space="preserve"> - CONTRACT COST PRINCIPLES AND PROCEDURES</w:t>
      </w:r>
      <w:bookmarkEnd w:id="1075"/>
      <w:bookmarkEnd w:id="1076"/>
    </w:p>
    <w:p>
      <w:pPr>
        <w:pStyle w:val="ListBullet"/>
        <!--depth 1-->
        <w:numPr>
          <w:ilvl w:val="0"/>
          <w:numId w:val="304"/>
        </w:numPr>
      </w:pPr>
      <w:r>
        <w:t/>
      </w:r>
      <w:r>
        <w:t>PGI 231.2 —CONTRACTS WITH COMMERCIAL ORGANIZATIONS</w:t>
      </w:r>
      <w:r>
        <w:t/>
      </w:r>
    </w:p>
    <w:p>
      <w:pPr>
        <w:pStyle w:val="ListBullet2"/>
        <!--depth 2-->
        <w:numPr>
          <w:ilvl w:val="1"/>
          <w:numId w:val="305"/>
        </w:numPr>
      </w:pPr>
      <w:r>
        <w:t/>
      </w:r>
      <w:r>
        <w:t>PGI 231.205-70 External restructuring costs.</w:t>
      </w:r>
      <w:r>
        <w:t/>
      </w:r>
    </w:p>
    <!--Topic unique_1284-->
    <w:p>
      <w:pPr>
        <w:pStyle w:val="Heading4"/>
      </w:pPr>
      <w:bookmarkStart w:id="1077" w:name="_Refd19e50025"/>
      <w:bookmarkStart w:id="1078" w:name="_Tocd19e50025"/>
      <w:r>
        <w:t/>
      </w:r>
      <w:r>
        <w:t>PGI 231.2</w:t>
      </w:r>
      <w:r>
        <w:t xml:space="preserve"> —CONTRACTS WITH COMMERCIAL ORGANIZATIONS</w:t>
      </w:r>
      <w:bookmarkEnd w:id="1077"/>
      <w:bookmarkEnd w:id="1078"/>
    </w:p>
    <!--Topic unique_1285-->
    <w:p>
      <w:pPr>
        <w:pStyle w:val="Heading5"/>
      </w:pPr>
      <w:bookmarkStart w:id="1079" w:name="_Refd19e50033"/>
      <w:bookmarkStart w:id="1080" w:name="_Tocd19e50033"/>
      <w:r>
        <w:t/>
      </w:r>
      <w:r>
        <w:t>PGI 231.205-70</w:t>
      </w:r>
      <w:r>
        <w:t xml:space="preserve"> External restructuring costs.</w:t>
      </w:r>
      <w:bookmarkEnd w:id="1079"/>
      <w:bookmarkEnd w:id="108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1-->
    <w:p>
      <w:pPr>
        <w:pStyle w:val="Heading3"/>
      </w:pPr>
      <w:bookmarkStart w:id="1081" w:name="_Refd19e50125"/>
      <w:bookmarkStart w:id="1082" w:name="_Tocd19e50125"/>
      <w:r>
        <w:t/>
      </w:r>
      <w:r>
        <w:t>PGI PART 232</w:t>
      </w:r>
      <w:r>
        <w:t xml:space="preserve"> - CONTRACT FINANCING</w:t>
      </w:r>
      <w:bookmarkEnd w:id="1081"/>
      <w:bookmarkEnd w:id="1082"/>
    </w:p>
    <w:p>
      <w:pPr>
        <w:pStyle w:val="ListBullet"/>
        <!--depth 1-->
        <w:numPr>
          <w:ilvl w:val="0"/>
          <w:numId w:val="306"/>
        </w:numPr>
      </w:pPr>
      <w:r>
        <w:t/>
      </w:r>
      <w:r>
        <w:t>PGI 232.070 Responsibilities.</w:t>
      </w:r>
      <w:r>
        <w:t/>
      </w:r>
    </w:p>
    <w:p>
      <w:pPr>
        <w:pStyle w:val="ListBullet"/>
        <!--depth 1-->
        <w:numPr>
          <w:ilvl w:val="0"/>
          <w:numId w:val="306"/>
        </w:numPr>
      </w:pPr>
      <w:r>
        <w:t/>
      </w:r>
      <w:r>
        <w:t>PGI 232.4 —ADVANCE PAYMENTS FOR NON-COMMERCIAL ITEMS</w:t>
      </w:r>
      <w:r>
        <w:t/>
      </w:r>
    </w:p>
    <w:p>
      <w:pPr>
        <w:pStyle w:val="ListBullet2"/>
        <!--depth 2-->
        <w:numPr>
          <w:ilvl w:val="1"/>
          <w:numId w:val="307"/>
        </w:numPr>
      </w:pPr>
      <w:r>
        <w:t/>
      </w:r>
      <w:r>
        <w:t>PGI 232.409 RESERVED</w:t>
      </w:r>
      <w:r>
        <w:t/>
      </w:r>
    </w:p>
    <w:p>
      <w:pPr>
        <w:pStyle w:val="ListBullet3"/>
        <!--depth 3-->
        <w:numPr>
          <w:ilvl w:val="2"/>
          <w:numId w:val="308"/>
        </w:numPr>
      </w:pPr>
      <w:r>
        <w:t/>
      </w:r>
      <w:r>
        <w:t>PGI 232.409-1 Recommendation for approval.</w:t>
      </w:r>
      <w:r>
        <w:t/>
      </w:r>
    </w:p>
    <w:p>
      <w:pPr>
        <w:pStyle w:val="ListBullet2"/>
        <!--depth 2-->
        <w:numPr>
          <w:ilvl w:val="1"/>
          <w:numId w:val="307"/>
        </w:numPr>
      </w:pPr>
      <w:r>
        <w:t/>
      </w:r>
      <w:r>
        <w:t>PGI 232.410 Findings, determination, and authorization.</w:t>
      </w:r>
      <w:r>
        <w:t/>
      </w:r>
    </w:p>
    <w:p>
      <w:pPr>
        <w:pStyle w:val="ListBullet"/>
        <!--depth 1-->
        <w:numPr>
          <w:ilvl w:val="0"/>
          <w:numId w:val="306"/>
        </w:numPr>
      </w:pPr>
      <w:r>
        <w:t/>
      </w:r>
      <w:r>
        <w:t>PGI 232.5 —PROGRESS PAYMENTS BASED ON COSTS</w:t>
      </w:r>
      <w:r>
        <w:t/>
      </w:r>
    </w:p>
    <w:p>
      <w:pPr>
        <w:pStyle w:val="ListBullet2"/>
        <!--depth 2-->
        <w:numPr>
          <w:ilvl w:val="1"/>
          <w:numId w:val="309"/>
        </w:numPr>
      </w:pPr>
      <w:r>
        <w:t/>
      </w:r>
      <w:r>
        <w:t>PGI 232.501 RESERVED</w:t>
      </w:r>
      <w:r>
        <w:t/>
      </w:r>
    </w:p>
    <w:p>
      <w:pPr>
        <w:pStyle w:val="ListBullet3"/>
        <!--depth 3-->
        <w:numPr>
          <w:ilvl w:val="2"/>
          <w:numId w:val="310"/>
        </w:numPr>
      </w:pPr>
      <w:r>
        <w:t/>
      </w:r>
      <w:r>
        <w:t>PGI 232.501-2 Unusual progress payments.</w:t>
      </w:r>
      <w:r>
        <w:t/>
      </w:r>
    </w:p>
    <w:p>
      <w:pPr>
        <w:pStyle w:val="ListBullet"/>
        <!--depth 1-->
        <w:numPr>
          <w:ilvl w:val="0"/>
          <w:numId w:val="306"/>
        </w:numPr>
      </w:pPr>
      <w:r>
        <w:t/>
      </w:r>
      <w:r>
        <w:t>PGI 232.6 —CONTRACT DEBTS</w:t>
      </w:r>
      <w:r>
        <w:t/>
      </w:r>
    </w:p>
    <w:p>
      <w:pPr>
        <w:pStyle w:val="ListBullet2"/>
        <!--depth 2-->
        <w:numPr>
          <w:ilvl w:val="1"/>
          <w:numId w:val="311"/>
        </w:numPr>
      </w:pPr>
      <w:r>
        <w:t/>
      </w:r>
      <w:r>
        <w:t>PGI 232.603 Debt determination.</w:t>
      </w:r>
      <w:r>
        <w:t/>
      </w:r>
    </w:p>
    <w:p>
      <w:pPr>
        <w:pStyle w:val="ListBullet2"/>
        <!--depth 2-->
        <w:numPr>
          <w:ilvl w:val="1"/>
          <w:numId w:val="311"/>
        </w:numPr>
      </w:pPr>
      <w:r>
        <w:t/>
      </w:r>
      <w:r>
        <w:t>PGI 232.604 Demand for payment.</w:t>
      </w:r>
      <w:r>
        <w:t/>
      </w:r>
    </w:p>
    <w:p>
      <w:pPr>
        <w:pStyle w:val="ListBullet2"/>
        <!--depth 2-->
        <w:numPr>
          <w:ilvl w:val="1"/>
          <w:numId w:val="311"/>
        </w:numPr>
      </w:pPr>
      <w:r>
        <w:t/>
      </w:r>
      <w:r>
        <w:t>PGI 232.670 Transfer of responsibility for debt collection.</w:t>
      </w:r>
      <w:r>
        <w:t/>
      </w:r>
    </w:p>
    <w:p>
      <w:pPr>
        <w:pStyle w:val="ListBullet2"/>
        <!--depth 2-->
        <w:numPr>
          <w:ilvl w:val="1"/>
          <w:numId w:val="311"/>
        </w:numPr>
      </w:pPr>
      <w:r>
        <w:t/>
      </w:r>
      <w:r>
        <w:t>PGI 232.671 Bankruptcy reporting.</w:t>
      </w:r>
      <w:r>
        <w:t/>
      </w:r>
    </w:p>
    <w:p>
      <w:pPr>
        <w:pStyle w:val="ListBullet"/>
        <!--depth 1-->
        <w:numPr>
          <w:ilvl w:val="0"/>
          <w:numId w:val="306"/>
        </w:numPr>
      </w:pPr>
      <w:r>
        <w:t/>
      </w:r>
      <w:r>
        <w:t>PGI 232.10 —PERFORMANCE-BASED PAYMENTS</w:t>
      </w:r>
      <w:r>
        <w:t/>
      </w:r>
    </w:p>
    <w:p>
      <w:pPr>
        <w:pStyle w:val="ListBullet2"/>
        <!--depth 2-->
        <w:numPr>
          <w:ilvl w:val="1"/>
          <w:numId w:val="312"/>
        </w:numPr>
      </w:pPr>
      <w:r>
        <w:t/>
      </w:r>
      <w:r>
        <w:t>PGI 232.1001 Policy.</w:t>
      </w:r>
      <w:r>
        <w:t/>
      </w:r>
    </w:p>
    <w:p>
      <w:pPr>
        <w:pStyle w:val="ListBullet"/>
        <!--depth 1-->
        <w:numPr>
          <w:ilvl w:val="0"/>
          <w:numId w:val="306"/>
        </w:numPr>
      </w:pPr>
      <w:r>
        <w:t/>
      </w:r>
      <w:r>
        <w:t>PGI 232.70 —ELECTRONIC SUBMISSION AND PROCESSING OF PAYMENT REQUESTS AND RECEIVING REPORTS</w:t>
      </w:r>
      <w:r>
        <w:t/>
      </w:r>
    </w:p>
    <w:p>
      <w:pPr>
        <w:pStyle w:val="ListBullet2"/>
        <!--depth 2-->
        <w:numPr>
          <w:ilvl w:val="1"/>
          <w:numId w:val="313"/>
        </w:numPr>
      </w:pPr>
      <w:r>
        <w:t/>
      </w:r>
      <w:r>
        <w:t>PGI 232.7004 Contract clause instructions.</w:t>
      </w:r>
      <w:r>
        <w:t/>
      </w:r>
    </w:p>
    <w:p>
      <w:pPr>
        <w:pStyle w:val="ListBullet"/>
        <!--depth 1-->
        <w:numPr>
          <w:ilvl w:val="0"/>
          <w:numId w:val="306"/>
        </w:numPr>
      </w:pPr>
      <w:r>
        <w:t/>
      </w:r>
      <w:r>
        <w:t>PGI 232.71 —LEVIES ON CONTRACT PAYMENTS</w:t>
      </w:r>
      <w:r>
        <w:t/>
      </w:r>
    </w:p>
    <w:p>
      <w:pPr>
        <w:pStyle w:val="ListBullet2"/>
        <!--depth 2-->
        <w:numPr>
          <w:ilvl w:val="1"/>
          <w:numId w:val="314"/>
        </w:numPr>
      </w:pPr>
      <w:r>
        <w:t/>
      </w:r>
      <w:r>
        <w:t>PGI 232.7101 Policy and procedures.</w:t>
      </w:r>
      <w:r>
        <w:t/>
      </w:r>
    </w:p>
    <!--Topic unique_1292-->
    <w:p>
      <w:pPr>
        <w:pStyle w:val="Heading4"/>
      </w:pPr>
      <w:bookmarkStart w:id="1083" w:name="_Refd19e50306"/>
      <w:bookmarkStart w:id="1084" w:name="_Tocd19e50306"/>
      <w:r>
        <w:t/>
      </w:r>
      <w:r>
        <w:t>PGI 232.070</w:t>
      </w:r>
      <w:r>
        <w:t xml:space="preserve"> Responsibilities.</w:t>
      </w:r>
      <w:bookmarkEnd w:id="1083"/>
      <w:bookmarkEnd w:id="108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3-->
    <w:p>
      <w:pPr>
        <w:pStyle w:val="Heading4"/>
      </w:pPr>
      <w:bookmarkStart w:id="1085" w:name="_Refd19e50336"/>
      <w:bookmarkStart w:id="1086" w:name="_Tocd19e50336"/>
      <w:r>
        <w:t/>
      </w:r>
      <w:r>
        <w:t>PGI 232.4</w:t>
      </w:r>
      <w:r>
        <w:t xml:space="preserve"> —ADVANCE PAYMENTS FOR NON-COMMERCIAL ITEMS</w:t>
      </w:r>
      <w:bookmarkEnd w:id="1085"/>
      <w:bookmarkEnd w:id="1086"/>
    </w:p>
    <!--Topic unique_1294-->
    <w:p>
      <w:pPr>
        <w:pStyle w:val="Heading5"/>
      </w:pPr>
      <w:bookmarkStart w:id="1087" w:name="_Refd19e50344"/>
      <w:bookmarkStart w:id="1088" w:name="_Tocd19e50344"/>
      <w:r>
        <w:t/>
      </w:r>
      <w:r>
        <w:t>PGI 232.409</w:t>
      </w:r>
      <w:r>
        <w:t xml:space="preserve"> RESERVED</w:t>
      </w:r>
      <w:bookmarkEnd w:id="1087"/>
      <w:bookmarkEnd w:id="1088"/>
    </w:p>
    <!--Topic unique_1295-->
    <w:p>
      <w:pPr>
        <w:pStyle w:val="Heading6"/>
      </w:pPr>
      <w:bookmarkStart w:id="1089" w:name="_Refd19e50352"/>
      <w:bookmarkStart w:id="1090" w:name="_Tocd19e50352"/>
      <w:r>
        <w:t/>
      </w:r>
      <w:r>
        <w:t>PGI 232.409-1</w:t>
      </w:r>
      <w:r>
        <w:t xml:space="preserve"> Recommendation for approval.</w:t>
      </w:r>
      <w:bookmarkEnd w:id="1089"/>
      <w:bookmarkEnd w:id="1090"/>
    </w:p>
    <w:p>
      <w:pPr>
        <w:pStyle w:val="BodyText"/>
      </w:pPr>
      <w:r>
        <w:t>To ensure uniform application of this subpart (see FAR 32.402(e)(1)), the departmental/agency contract financing office shall prepare the documents required by FAR 32.409-1(e) and (f).</w:t>
      </w:r>
    </w:p>
    <!--Topic unique_1296-->
    <w:p>
      <w:pPr>
        <w:pStyle w:val="Heading5"/>
      </w:pPr>
      <w:bookmarkStart w:id="1091" w:name="_Refd19e50364"/>
      <w:bookmarkStart w:id="1092" w:name="_Tocd19e50364"/>
      <w:r>
        <w:t/>
      </w:r>
      <w:r>
        <w:t>PGI 232.410</w:t>
      </w:r>
      <w:r>
        <w:t xml:space="preserve"> Findings, determination, and authorization.</w:t>
      </w:r>
      <w:bookmarkEnd w:id="1091"/>
      <w:bookmarkEnd w:id="109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7-->
    <w:p>
      <w:pPr>
        <w:pStyle w:val="Heading4"/>
      </w:pPr>
      <w:bookmarkStart w:id="1093" w:name="_Refd19e50378"/>
      <w:bookmarkStart w:id="1094" w:name="_Tocd19e50378"/>
      <w:r>
        <w:t/>
      </w:r>
      <w:r>
        <w:t>PGI 232.5</w:t>
      </w:r>
      <w:r>
        <w:t xml:space="preserve"> —PROGRESS PAYMENTS BASED ON COSTS</w:t>
      </w:r>
      <w:bookmarkEnd w:id="1093"/>
      <w:bookmarkEnd w:id="1094"/>
    </w:p>
    <!--Topic unique_1298-->
    <w:p>
      <w:pPr>
        <w:pStyle w:val="Heading5"/>
      </w:pPr>
      <w:bookmarkStart w:id="1095" w:name="_Refd19e50386"/>
      <w:bookmarkStart w:id="1096" w:name="_Tocd19e50386"/>
      <w:r>
        <w:t/>
      </w:r>
      <w:r>
        <w:t>PGI 232.501</w:t>
      </w:r>
      <w:r>
        <w:t xml:space="preserve"> RESERVED</w:t>
      </w:r>
      <w:bookmarkEnd w:id="1095"/>
      <w:bookmarkEnd w:id="1096"/>
    </w:p>
    <!--Topic unique_1299-->
    <w:p>
      <w:pPr>
        <w:pStyle w:val="Heading6"/>
      </w:pPr>
      <w:bookmarkStart w:id="1097" w:name="_Refd19e50394"/>
      <w:bookmarkStart w:id="1098" w:name="_Tocd19e50394"/>
      <w:r>
        <w:t/>
      </w:r>
      <w:r>
        <w:t>PGI 232.501-2</w:t>
      </w:r>
      <w:r>
        <w:t xml:space="preserve"> Unusual progress payments.</w:t>
      </w:r>
      <w:bookmarkEnd w:id="1097"/>
      <w:bookmarkEnd w:id="109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0-->
    <w:p>
      <w:pPr>
        <w:pStyle w:val="Heading4"/>
      </w:pPr>
      <w:bookmarkStart w:id="1099" w:name="_Refd19e50406"/>
      <w:bookmarkStart w:id="1100" w:name="_Tocd19e50406"/>
      <w:r>
        <w:t/>
      </w:r>
      <w:r>
        <w:t>PGI 232.6</w:t>
      </w:r>
      <w:r>
        <w:t xml:space="preserve"> —CONTRACT DEBTS</w:t>
      </w:r>
      <w:bookmarkEnd w:id="1099"/>
      <w:bookmarkEnd w:id="1100"/>
    </w:p>
    <!--Topic unique_1301-->
    <w:p>
      <w:pPr>
        <w:pStyle w:val="Heading5"/>
      </w:pPr>
      <w:bookmarkStart w:id="1101" w:name="_Refd19e50414"/>
      <w:bookmarkStart w:id="1102" w:name="_Tocd19e50414"/>
      <w:r>
        <w:t/>
      </w:r>
      <w:r>
        <w:t>PGI 232.603</w:t>
      </w:r>
      <w:r>
        <w:t xml:space="preserve"> Debt determination.</w:t>
      </w:r>
      <w:bookmarkEnd w:id="1101"/>
      <w:bookmarkEnd w:id="1102"/>
    </w:p>
    <w:p>
      <w:pPr>
        <w:pStyle w:val="BodyText"/>
      </w:pPr>
      <w:r>
        <w:t>Upon transfer of a case to the contract financing office, the contracting officer shall close the debt record by reference to the date of transfer.</w:t>
      </w:r>
    </w:p>
    <!--Topic unique_1302-->
    <w:p>
      <w:pPr>
        <w:pStyle w:val="Heading5"/>
      </w:pPr>
      <w:bookmarkStart w:id="1103" w:name="_Refd19e50426"/>
      <w:bookmarkStart w:id="1104" w:name="_Tocd19e50426"/>
      <w:r>
        <w:t/>
      </w:r>
      <w:r>
        <w:t>PGI 232.604</w:t>
      </w:r>
      <w:r>
        <w:t xml:space="preserve"> Demand for payment.</w:t>
      </w:r>
      <w:bookmarkEnd w:id="1103"/>
      <w:bookmarkEnd w:id="110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3-->
    <w:p>
      <w:pPr>
        <w:pStyle w:val="Heading5"/>
      </w:pPr>
      <w:bookmarkStart w:id="1105" w:name="_Refd19e50444"/>
      <w:bookmarkStart w:id="1106" w:name="_Tocd19e50444"/>
      <w:r>
        <w:t/>
      </w:r>
      <w:r>
        <w:t>PGI 232.670</w:t>
      </w:r>
      <w:r>
        <w:t xml:space="preserve"> Transfer of responsibility for debt collection.</w:t>
      </w:r>
      <w:bookmarkEnd w:id="1105"/>
      <w:bookmarkEnd w:id="110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4-->
    <w:p>
      <w:pPr>
        <w:pStyle w:val="Heading5"/>
      </w:pPr>
      <w:bookmarkStart w:id="1107" w:name="_Refd19e50456"/>
      <w:bookmarkStart w:id="1108" w:name="_Tocd19e50456"/>
      <w:r>
        <w:t/>
      </w:r>
      <w:r>
        <w:t>PGI 232.671</w:t>
      </w:r>
      <w:r>
        <w:t xml:space="preserve"> Bankruptcy reporting.</w:t>
      </w:r>
      <w:bookmarkEnd w:id="1107"/>
      <w:bookmarkEnd w:id="110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5-->
    <w:p>
      <w:pPr>
        <w:pStyle w:val="Heading4"/>
      </w:pPr>
      <w:bookmarkStart w:id="1109" w:name="_Refd19e50482"/>
      <w:bookmarkStart w:id="1110" w:name="_Tocd19e50482"/>
      <w:r>
        <w:t/>
      </w:r>
      <w:r>
        <w:t>PGI 232.10</w:t>
      </w:r>
      <w:r>
        <w:t xml:space="preserve"> —PERFORMANCE-BASED PAYMENTS</w:t>
      </w:r>
      <w:bookmarkEnd w:id="1109"/>
      <w:bookmarkEnd w:id="1110"/>
    </w:p>
    <!--Topic unique_1306-->
    <w:p>
      <w:pPr>
        <w:pStyle w:val="Heading5"/>
      </w:pPr>
      <w:bookmarkStart w:id="1111" w:name="_Refd19e50490"/>
      <w:bookmarkStart w:id="1112" w:name="_Tocd19e50490"/>
      <w:r>
        <w:t/>
      </w:r>
      <w:r>
        <w:t>PGI 232.1001</w:t>
      </w:r>
      <w:r>
        <w:t xml:space="preserve"> Policy.</w:t>
      </w:r>
      <w:bookmarkEnd w:id="1111"/>
      <w:bookmarkEnd w:id="111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7-->
    <w:p>
      <w:pPr>
        <w:pStyle w:val="Heading4"/>
      </w:pPr>
      <w:bookmarkStart w:id="1113" w:name="_Refd19e50505"/>
      <w:bookmarkStart w:id="1114" w:name="_Tocd19e50505"/>
      <w:r>
        <w:t/>
      </w:r>
      <w:r>
        <w:t>PGI 232.70</w:t>
      </w:r>
      <w:r>
        <w:t xml:space="preserve"> —ELECTRONIC SUBMISSION AND PROCESSING OF PAYMENT REQUESTS AND RECEIVING REPORTS</w:t>
      </w:r>
      <w:bookmarkEnd w:id="1113"/>
      <w:bookmarkEnd w:id="1114"/>
    </w:p>
    <!--Topic unique_1308-->
    <w:p>
      <w:pPr>
        <w:pStyle w:val="Heading5"/>
      </w:pPr>
      <w:bookmarkStart w:id="1115" w:name="_Refd19e50513"/>
      <w:bookmarkStart w:id="1116" w:name="_Tocd19e50513"/>
      <w:r>
        <w:t/>
      </w:r>
      <w:r>
        <w:t>PGI 232.7004</w:t>
      </w:r>
      <w:r>
        <w:t xml:space="preserve"> Contract clause instructions.</w:t>
      </w:r>
      <w:bookmarkEnd w:id="1115"/>
      <w:bookmarkEnd w:id="111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51">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52">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53">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09-->
    <w:p>
      <w:pPr>
        <w:pStyle w:val="Heading4"/>
      </w:pPr>
      <w:bookmarkStart w:id="1117" w:name="_Refd19e50594"/>
      <w:bookmarkStart w:id="1118" w:name="_Tocd19e50594"/>
      <w:r>
        <w:t/>
      </w:r>
      <w:r>
        <w:t>PGI 232.71</w:t>
      </w:r>
      <w:r>
        <w:t xml:space="preserve"> —LEVIES ON CONTRACT PAYMENTS</w:t>
      </w:r>
      <w:bookmarkEnd w:id="1117"/>
      <w:bookmarkEnd w:id="1118"/>
    </w:p>
    <!--Topic unique_1310-->
    <w:p>
      <w:pPr>
        <w:pStyle w:val="Heading5"/>
      </w:pPr>
      <w:bookmarkStart w:id="1119" w:name="_Refd19e50602"/>
      <w:bookmarkStart w:id="1120" w:name="_Tocd19e50602"/>
      <w:r>
        <w:t/>
      </w:r>
      <w:r>
        <w:t>PGI 232.7101</w:t>
      </w:r>
      <w:r>
        <w:t xml:space="preserve"> Policy and procedures.</w:t>
      </w:r>
      <w:bookmarkEnd w:id="1119"/>
      <w:bookmarkEnd w:id="112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1-->
    <w:p>
      <w:pPr>
        <w:pStyle w:val="Heading3"/>
      </w:pPr>
      <w:bookmarkStart w:id="1121" w:name="_Refd19e50674"/>
      <w:bookmarkStart w:id="1122" w:name="_Tocd19e50674"/>
      <w:r>
        <w:t/>
      </w:r>
      <w:r>
        <w:t>PGI PART 233</w:t>
      </w:r>
      <w:r>
        <w:t xml:space="preserve"> - PROTESTS, DISPUTES, AND APPEALS</w:t>
      </w:r>
      <w:bookmarkEnd w:id="1121"/>
      <w:bookmarkEnd w:id="1122"/>
    </w:p>
    <w:p>
      <w:pPr>
        <w:pStyle w:val="ListBullet"/>
        <!--depth 1-->
        <w:numPr>
          <w:ilvl w:val="0"/>
          <w:numId w:val="315"/>
        </w:numPr>
      </w:pPr>
      <w:r>
        <w:t/>
      </w:r>
      <w:r>
        <w:t>PGI 233.1 —PROTESTS</w:t>
      </w:r>
      <w:r>
        <w:t/>
      </w:r>
    </w:p>
    <w:p>
      <w:pPr>
        <w:pStyle w:val="ListBullet2"/>
        <!--depth 2-->
        <w:numPr>
          <w:ilvl w:val="1"/>
          <w:numId w:val="316"/>
        </w:numPr>
      </w:pPr>
      <w:r>
        <w:t/>
      </w:r>
      <w:r>
        <w:t>PGI 233.170 Briefing requirement for protested acquisitions valued at $1 billion or more.</w:t>
      </w:r>
      <w:r>
        <w:t/>
      </w:r>
    </w:p>
    <w:p>
      <w:pPr>
        <w:pStyle w:val="ListBullet2"/>
        <!--depth 2-->
        <w:numPr>
          <w:ilvl w:val="1"/>
          <w:numId w:val="316"/>
        </w:numPr>
      </w:pPr>
      <w:r>
        <w:t/>
      </w:r>
      <w:r>
        <w:t>PGI 233.171 Reporting requirement for protests of solicitations or awards.</w:t>
      </w:r>
      <w:r>
        <w:t/>
      </w:r>
    </w:p>
    <w:p>
      <w:pPr>
        <w:pStyle w:val="ListBullet"/>
        <!--depth 1-->
        <w:numPr>
          <w:ilvl w:val="0"/>
          <w:numId w:val="315"/>
        </w:numPr>
      </w:pPr>
      <w:r>
        <w:t/>
      </w:r>
      <w:r>
        <w:t>PGI 233.2 —DISPUTES AND APPEALS</w:t>
      </w:r>
      <w:r>
        <w:t/>
      </w:r>
    </w:p>
    <w:p>
      <w:pPr>
        <w:pStyle w:val="ListBullet2"/>
        <!--depth 2-->
        <w:numPr>
          <w:ilvl w:val="1"/>
          <w:numId w:val="317"/>
        </w:numPr>
      </w:pPr>
      <w:r>
        <w:t/>
      </w:r>
      <w:r>
        <w:t>PGI 233.210 Contracting officer's authority.</w:t>
      </w:r>
      <w:r>
        <w:t/>
      </w:r>
    </w:p>
    <!--Topic unique_1332-->
    <w:p>
      <w:pPr>
        <w:pStyle w:val="Heading4"/>
      </w:pPr>
      <w:bookmarkStart w:id="1123" w:name="_Refd19e50730"/>
      <w:bookmarkStart w:id="1124" w:name="_Tocd19e50730"/>
      <w:r>
        <w:t/>
      </w:r>
      <w:r>
        <w:t>PGI 233.1</w:t>
      </w:r>
      <w:r>
        <w:t xml:space="preserve"> —PROTESTS</w:t>
      </w:r>
      <w:bookmarkEnd w:id="1123"/>
      <w:bookmarkEnd w:id="1124"/>
    </w:p>
    <!--Topic unique_1333-->
    <w:p>
      <w:pPr>
        <w:pStyle w:val="Heading5"/>
      </w:pPr>
      <w:bookmarkStart w:id="1125" w:name="_Refd19e50738"/>
      <w:bookmarkStart w:id="1126" w:name="_Tocd19e50738"/>
      <w:r>
        <w:t/>
      </w:r>
      <w:r>
        <w:t>PGI 233.170</w:t>
      </w:r>
      <w:r>
        <w:t xml:space="preserve"> Briefing requirement for protested acquisitions valued at $1 billion or more.</w:t>
      </w:r>
      <w:bookmarkEnd w:id="1125"/>
      <w:bookmarkEnd w:id="112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4-->
    <w:p>
      <w:pPr>
        <w:pStyle w:val="Heading5"/>
      </w:pPr>
      <w:bookmarkStart w:id="1127" w:name="_Refd19e50756"/>
      <w:bookmarkStart w:id="1128" w:name="_Tocd19e50756"/>
      <w:r>
        <w:t/>
      </w:r>
      <w:r>
        <w:t>PGI 233.171</w:t>
      </w:r>
      <w:r>
        <w:t xml:space="preserve"> Reporting requirement for protests of solicitations or awards.</w:t>
      </w:r>
      <w:bookmarkEnd w:id="1127"/>
      <w:bookmarkEnd w:id="112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5-->
    <w:p>
      <w:pPr>
        <w:pStyle w:val="Heading4"/>
      </w:pPr>
      <w:bookmarkStart w:id="1129" w:name="_Refd19e50768"/>
      <w:bookmarkStart w:id="1130" w:name="_Tocd19e50768"/>
      <w:r>
        <w:t/>
      </w:r>
      <w:r>
        <w:t>PGI 233.2</w:t>
      </w:r>
      <w:r>
        <w:t xml:space="preserve"> —DISPUTES AND APPEALS</w:t>
      </w:r>
      <w:bookmarkEnd w:id="1129"/>
      <w:bookmarkEnd w:id="1130"/>
    </w:p>
    <!--Topic unique_1336-->
    <w:p>
      <w:pPr>
        <w:pStyle w:val="Heading5"/>
      </w:pPr>
      <w:bookmarkStart w:id="1131" w:name="_Refd19e50776"/>
      <w:bookmarkStart w:id="1132" w:name="_Tocd19e50776"/>
      <w:r>
        <w:t/>
      </w:r>
      <w:r>
        <w:t>PGI 233.210</w:t>
      </w:r>
      <w:r>
        <w:t xml:space="preserve"> Contracting officer's authority.</w:t>
      </w:r>
      <w:bookmarkEnd w:id="1131"/>
      <w:bookmarkEnd w:id="113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3-->
    <w:p>
      <w:pPr>
        <w:pStyle w:val="Heading1"/>
      </w:pPr>
      <w:bookmarkStart w:id="1133" w:name="_Refd19e50788"/>
      <w:bookmarkStart w:id="1134" w:name="_Tocd19e50788"/>
      <w:r>
        <w:t>PGI SUBCHAPTER F—SPECIAL CATEGORIES OF CONTRACTING</w:t>
      </w:r>
      <w:bookmarkEnd w:id="1133"/>
      <w:bookmarkEnd w:id="1134"/>
    </w:p>
    <!--Topic unique_1345-->
    <w:p>
      <w:pPr>
        <w:pStyle w:val="Heading2"/>
      </w:pPr>
      <w:bookmarkStart w:id="1135" w:name="_Refd19e50793"/>
      <w:bookmarkStart w:id="1136" w:name="_Tocd19e50793"/>
      <w:r>
        <w:t>PGI Defense Federal Acquisition Regulation</w:t>
      </w:r>
      <w:bookmarkEnd w:id="1135"/>
      <w:bookmarkEnd w:id="1136"/>
    </w:p>
    <!--Topic unique_1347-->
    <w:p>
      <w:pPr>
        <w:pStyle w:val="Heading3"/>
      </w:pPr>
      <w:bookmarkStart w:id="1137" w:name="_Refd19e50798"/>
      <w:bookmarkStart w:id="1138" w:name="_Tocd19e50798"/>
      <w:r>
        <w:t/>
      </w:r>
      <w:r>
        <w:t>PGI PART 234</w:t>
      </w:r>
      <w:r>
        <w:t xml:space="preserve"> - MAJOR SYSTEM ACQUISITION</w:t>
      </w:r>
      <w:bookmarkEnd w:id="1137"/>
      <w:bookmarkEnd w:id="1138"/>
    </w:p>
    <w:p>
      <w:pPr>
        <w:pStyle w:val="ListBullet"/>
        <!--depth 1-->
        <w:numPr>
          <w:ilvl w:val="0"/>
          <w:numId w:val="318"/>
        </w:numPr>
      </w:pPr>
      <w:r>
        <w:t/>
      </w:r>
      <w:r>
        <w:t>PGI 234.2 —EARNED VALUE MANAGEMENT SYSTEM</w:t>
      </w:r>
      <w:r>
        <w:t/>
      </w:r>
    </w:p>
    <w:p>
      <w:pPr>
        <w:pStyle w:val="ListBullet2"/>
        <!--depth 2-->
        <w:numPr>
          <w:ilvl w:val="1"/>
          <w:numId w:val="319"/>
        </w:numPr>
      </w:pPr>
      <w:r>
        <w:t/>
      </w:r>
      <w:r>
        <w:t>PGI 234.201 Policy.</w:t>
      </w:r>
      <w:r>
        <w:t/>
      </w:r>
    </w:p>
    <w:p>
      <w:pPr>
        <w:pStyle w:val="ListBullet"/>
        <!--depth 1-->
        <w:numPr>
          <w:ilvl w:val="0"/>
          <w:numId w:val="318"/>
        </w:numPr>
      </w:pPr>
      <w:r>
        <w:t/>
      </w:r>
      <w:r>
        <w:t>PGI 234.70 —ACQUISITION OF MAJOR WEAPON SYSTEMS AS COMMERCIAL ITEMS</w:t>
      </w:r>
      <w:r>
        <w:t/>
      </w:r>
    </w:p>
    <w:p>
      <w:pPr>
        <w:pStyle w:val="ListBullet2"/>
        <!--depth 2-->
        <w:numPr>
          <w:ilvl w:val="1"/>
          <w:numId w:val="320"/>
        </w:numPr>
      </w:pPr>
      <w:r>
        <w:t/>
      </w:r>
      <w:r>
        <w:t>PGI 234.7002 Policy.</w:t>
      </w:r>
      <w:r>
        <w:t/>
      </w:r>
    </w:p>
    <w:p>
      <w:pPr>
        <w:pStyle w:val="ListBullet"/>
        <!--depth 1-->
        <w:numPr>
          <w:ilvl w:val="0"/>
          <w:numId w:val="318"/>
        </w:numPr>
      </w:pPr>
      <w:r>
        <w:t/>
      </w:r>
      <w:r>
        <w:t>PGI 234.71 —COST AND SOFTWARE DATA REPORTING</w:t>
      </w:r>
      <w:r>
        <w:t/>
      </w:r>
    </w:p>
    <w:p>
      <w:pPr>
        <w:pStyle w:val="ListBullet2"/>
        <!--depth 2-->
        <w:numPr>
          <w:ilvl w:val="1"/>
          <w:numId w:val="321"/>
        </w:numPr>
      </w:pPr>
      <w:r>
        <w:t/>
      </w:r>
      <w:r>
        <w:t>PGI 234.7100 Policy.</w:t>
      </w:r>
      <w:r>
        <w:t/>
      </w:r>
    </w:p>
    <!--Topic unique_1348-->
    <w:p>
      <w:pPr>
        <w:pStyle w:val="Heading4"/>
      </w:pPr>
      <w:bookmarkStart w:id="1139" w:name="_Refd19e50864"/>
      <w:bookmarkStart w:id="1140" w:name="_Tocd19e50864"/>
      <w:r>
        <w:t/>
      </w:r>
      <w:r>
        <w:t>PGI 234.2</w:t>
      </w:r>
      <w:r>
        <w:t xml:space="preserve"> —EARNED VALUE MANAGEMENT SYSTEM</w:t>
      </w:r>
      <w:bookmarkEnd w:id="1139"/>
      <w:bookmarkEnd w:id="1140"/>
    </w:p>
    <!--Topic unique_1349-->
    <w:p>
      <w:pPr>
        <w:pStyle w:val="Heading5"/>
      </w:pPr>
      <w:bookmarkStart w:id="1141" w:name="_Refd19e50872"/>
      <w:bookmarkStart w:id="1142" w:name="_Tocd19e50872"/>
      <w:r>
        <w:t/>
      </w:r>
      <w:r>
        <w:t>PGI 234.201</w:t>
      </w:r>
      <w:r>
        <w:t xml:space="preserve"> Policy.</w:t>
      </w:r>
      <w:bookmarkEnd w:id="1141"/>
      <w:bookmarkEnd w:id="114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29-->
    <w:p>
      <w:pPr>
        <w:pStyle w:val="Heading4"/>
      </w:pPr>
      <w:bookmarkStart w:id="1143" w:name="_Refd19e50984"/>
      <w:bookmarkStart w:id="1144" w:name="_Tocd19e50984"/>
      <w:r>
        <w:t/>
      </w:r>
      <w:r>
        <w:t>PGI 234.70</w:t>
      </w:r>
      <w:r>
        <w:t xml:space="preserve"> —ACQUISITION OF MAJOR WEAPON SYSTEMS AS COMMERCIAL ITEMS</w:t>
      </w:r>
      <w:bookmarkEnd w:id="1143"/>
      <w:bookmarkEnd w:id="1144"/>
    </w:p>
    <!--Topic unique_1350-->
    <w:p>
      <w:pPr>
        <w:pStyle w:val="Heading5"/>
      </w:pPr>
      <w:bookmarkStart w:id="1145" w:name="_Refd19e50992"/>
      <w:bookmarkStart w:id="1146" w:name="_Tocd19e50992"/>
      <w:r>
        <w:t/>
      </w:r>
      <w:r>
        <w:t>PGI 234.7002</w:t>
      </w:r>
      <w:r>
        <w:t xml:space="preserve"> Policy.</w:t>
      </w:r>
      <w:bookmarkEnd w:id="1145"/>
      <w:bookmarkEnd w:id="114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54">
        <w:r>
          <w:t>https://www.acq.osd.mil/dpap/cpic/cp/docs/Guidebook_Part_B_Commercial_Item_Pricing_20180126</w:t>
        </w:r>
      </w:hyperlink>
      <w:r>
        <w:t>).</w:t>
      </w:r>
    </w:p>
    <!--Topic unique_1351-->
    <w:p>
      <w:pPr>
        <w:pStyle w:val="Heading4"/>
      </w:pPr>
      <w:bookmarkStart w:id="1147" w:name="_Refd19e51014"/>
      <w:bookmarkStart w:id="1148" w:name="_Tocd19e51014"/>
      <w:r>
        <w:t/>
      </w:r>
      <w:r>
        <w:t>PGI 234.71</w:t>
      </w:r>
      <w:r>
        <w:t xml:space="preserve"> —COST AND SOFTWARE DATA REPORTING</w:t>
      </w:r>
      <w:bookmarkEnd w:id="1147"/>
      <w:bookmarkEnd w:id="1148"/>
    </w:p>
    <!--Topic unique_1352-->
    <w:p>
      <w:pPr>
        <w:pStyle w:val="Heading5"/>
      </w:pPr>
      <w:bookmarkStart w:id="1149" w:name="_Refd19e51022"/>
      <w:bookmarkStart w:id="1150" w:name="_Tocd19e51022"/>
      <w:r>
        <w:t/>
      </w:r>
      <w:r>
        <w:t>PGI 234.7100</w:t>
      </w:r>
      <w:r>
        <w:t xml:space="preserve"> Policy.</w:t>
      </w:r>
      <w:bookmarkEnd w:id="1149"/>
      <w:bookmarkEnd w:id="115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1-->
    <w:p>
      <w:pPr>
        <w:pStyle w:val="Heading3"/>
      </w:pPr>
      <w:bookmarkStart w:id="1151" w:name="_Refd19e51046"/>
      <w:bookmarkStart w:id="1152" w:name="_Tocd19e51046"/>
      <w:r>
        <w:t/>
      </w:r>
      <w:r>
        <w:t>PGI PART 235</w:t>
      </w:r>
      <w:r>
        <w:t xml:space="preserve"> - RESEARCH AND DEVELOPMENT CONTRACTING</w:t>
      </w:r>
      <w:bookmarkEnd w:id="1151"/>
      <w:bookmarkEnd w:id="1152"/>
    </w:p>
    <w:p>
      <w:pPr>
        <w:pStyle w:val="ListBullet"/>
        <!--depth 1-->
        <w:numPr>
          <w:ilvl w:val="0"/>
          <w:numId w:val="322"/>
        </w:numPr>
      </w:pPr>
      <w:r>
        <w:t/>
      </w:r>
      <w:r>
        <w:t>PGI 235.010 Scientific and technical reports.</w:t>
      </w:r>
      <w:r>
        <w:t/>
      </w:r>
    </w:p>
    <!--Topic unique_1362-->
    <w:p>
      <w:pPr>
        <w:pStyle w:val="Heading4"/>
      </w:pPr>
      <w:bookmarkStart w:id="1153" w:name="_Refd19e51066"/>
      <w:bookmarkStart w:id="1154" w:name="_Tocd19e51066"/>
      <w:r>
        <w:t/>
      </w:r>
      <w:r>
        <w:t>PGI 235.010</w:t>
      </w:r>
      <w:r>
        <w:t xml:space="preserve"> Scientific and technical reports.</w:t>
      </w:r>
      <w:bookmarkEnd w:id="1153"/>
      <w:bookmarkEnd w:id="115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5-->
    <w:p>
      <w:pPr>
        <w:pStyle w:val="Heading3"/>
      </w:pPr>
      <w:bookmarkStart w:id="1155" w:name="_Refd19e51078"/>
      <w:bookmarkStart w:id="1156" w:name="_Tocd19e51078"/>
      <w:r>
        <w:t/>
      </w:r>
      <w:r>
        <w:t>PGI PART 236</w:t>
      </w:r>
      <w:r>
        <w:t xml:space="preserve"> - CONSTRUCTION AND ARCHITECT — ENGINEER CONTRACTS</w:t>
      </w:r>
      <w:bookmarkEnd w:id="1155"/>
      <w:bookmarkEnd w:id="1156"/>
    </w:p>
    <w:p>
      <w:pPr>
        <w:pStyle w:val="ListBullet"/>
        <!--depth 1-->
        <w:numPr>
          <w:ilvl w:val="0"/>
          <w:numId w:val="323"/>
        </w:numPr>
      </w:pPr>
      <w:r>
        <w:t/>
      </w:r>
      <w:r>
        <w:t>PGI 236.2 —SPECIAL ASPECTS OF CONTRACTING FOR CONSTRUCTION</w:t>
      </w:r>
      <w:r>
        <w:t/>
      </w:r>
    </w:p>
    <w:p>
      <w:pPr>
        <w:pStyle w:val="ListBullet2"/>
        <!--depth 2-->
        <w:numPr>
          <w:ilvl w:val="1"/>
          <w:numId w:val="324"/>
        </w:numPr>
      </w:pPr>
      <w:r>
        <w:t/>
      </w:r>
      <w:r>
        <w:t>PGI 236.203 Government estimate of construction costs.</w:t>
      </w:r>
      <w:r>
        <w:t/>
      </w:r>
    </w:p>
    <w:p>
      <w:pPr>
        <w:pStyle w:val="ListBullet2"/>
        <!--depth 2-->
        <w:numPr>
          <w:ilvl w:val="1"/>
          <w:numId w:val="324"/>
        </w:numPr>
      </w:pPr>
      <w:r>
        <w:t/>
      </w:r>
      <w:r>
        <w:t>PGI 236.207 Pricing Fixed-Price Construction Contracts.</w:t>
      </w:r>
      <w:r>
        <w:t/>
      </w:r>
    </w:p>
    <w:p>
      <w:pPr>
        <w:pStyle w:val="ListBullet2"/>
        <!--depth 2-->
        <w:numPr>
          <w:ilvl w:val="1"/>
          <w:numId w:val="324"/>
        </w:numPr>
      </w:pPr>
      <w:r>
        <w:t/>
      </w:r>
      <w:r>
        <w:t>PGI 236.213 Special procedures for sealed bidding in construction contracting.</w:t>
      </w:r>
      <w:r>
        <w:t/>
      </w:r>
    </w:p>
    <w:p>
      <w:pPr>
        <w:pStyle w:val="ListBullet2"/>
        <!--depth 2-->
        <w:numPr>
          <w:ilvl w:val="1"/>
          <w:numId w:val="324"/>
        </w:numPr>
      </w:pPr>
      <w:r>
        <w:t/>
      </w:r>
      <w:r>
        <w:t>PGI 236.273 Construction in foreign countries.</w:t>
      </w:r>
      <w:r>
        <w:t/>
      </w:r>
    </w:p>
    <w:p>
      <w:pPr>
        <w:pStyle w:val="ListBullet"/>
        <!--depth 1-->
        <w:numPr>
          <w:ilvl w:val="0"/>
          <w:numId w:val="323"/>
        </w:numPr>
      </w:pPr>
      <w:r>
        <w:t/>
      </w:r>
      <w:r>
        <w:t>PGI 236.6 —ARCHITECT-ENGINEER SERVICES</w:t>
      </w:r>
      <w:r>
        <w:t/>
      </w:r>
    </w:p>
    <w:p>
      <w:pPr>
        <w:pStyle w:val="ListBullet2"/>
        <!--depth 2-->
        <w:numPr>
          <w:ilvl w:val="1"/>
          <w:numId w:val="325"/>
        </w:numPr>
      </w:pPr>
      <w:r>
        <w:t/>
      </w:r>
      <w:r>
        <w:t>PGI 236.602 Selection of firms for architect-engineer contracts.</w:t>
      </w:r>
      <w:r>
        <w:t/>
      </w:r>
    </w:p>
    <w:p>
      <w:pPr>
        <w:pStyle w:val="ListBullet3"/>
        <!--depth 3-->
        <w:numPr>
          <w:ilvl w:val="2"/>
          <w:numId w:val="326"/>
        </w:numPr>
      </w:pPr>
      <w:r>
        <w:t/>
      </w:r>
      <w:r>
        <w:t>PGI 236.602-1 Selection criteria.</w:t>
      </w:r>
      <w:r>
        <w:t/>
      </w:r>
    </w:p>
    <!--Topic unique_1366-->
    <w:p>
      <w:pPr>
        <w:pStyle w:val="Heading4"/>
      </w:pPr>
      <w:bookmarkStart w:id="1157" w:name="_Refd19e51160"/>
      <w:bookmarkStart w:id="1158" w:name="_Tocd19e51160"/>
      <w:r>
        <w:t/>
      </w:r>
      <w:r>
        <w:t>PGI 236.2</w:t>
      </w:r>
      <w:r>
        <w:t xml:space="preserve"> —SPECIAL ASPECTS OF CONTRACTING FOR CONSTRUCTION</w:t>
      </w:r>
      <w:bookmarkEnd w:id="1157"/>
      <w:bookmarkEnd w:id="1158"/>
    </w:p>
    <!--Topic unique_1367-->
    <w:p>
      <w:pPr>
        <w:pStyle w:val="Heading5"/>
      </w:pPr>
      <w:bookmarkStart w:id="1159" w:name="_Refd19e51168"/>
      <w:bookmarkStart w:id="1160" w:name="_Tocd19e51168"/>
      <w:r>
        <w:t/>
      </w:r>
      <w:r>
        <w:t>PGI 236.203</w:t>
      </w:r>
      <w:r>
        <w:t xml:space="preserve"> Government estimate of construction costs.</w:t>
      </w:r>
      <w:bookmarkEnd w:id="1159"/>
      <w:bookmarkEnd w:id="116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8-->
    <w:p>
      <w:pPr>
        <w:pStyle w:val="Heading5"/>
      </w:pPr>
      <w:bookmarkStart w:id="1161" w:name="_Refd19e51186"/>
      <w:bookmarkStart w:id="1162" w:name="_Tocd19e51186"/>
      <w:r>
        <w:t/>
      </w:r>
      <w:r>
        <w:t>PGI 236.207</w:t>
      </w:r>
      <w:r>
        <w:t xml:space="preserve"> Pricing Fixed-Price Construction Contracts.</w:t>
      </w:r>
      <w:bookmarkEnd w:id="1161"/>
      <w:bookmarkEnd w:id="116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69-->
    <w:p>
      <w:pPr>
        <w:pStyle w:val="Heading5"/>
      </w:pPr>
      <w:bookmarkStart w:id="1163" w:name="_Refd19e51375"/>
      <w:bookmarkStart w:id="1164" w:name="_Tocd19e51375"/>
      <w:r>
        <w:t/>
      </w:r>
      <w:r>
        <w:t>PGI 236.213</w:t>
      </w:r>
      <w:r>
        <w:t xml:space="preserve"> Special procedures for sealed bidding in construction contracting.</w:t>
      </w:r>
      <w:bookmarkEnd w:id="1163"/>
      <w:bookmarkEnd w:id="116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0-->
    <w:p>
      <w:pPr>
        <w:pStyle w:val="Heading5"/>
      </w:pPr>
      <w:bookmarkStart w:id="1165" w:name="_Refd19e51401"/>
      <w:bookmarkStart w:id="1166" w:name="_Tocd19e51401"/>
      <w:r>
        <w:t/>
      </w:r>
      <w:r>
        <w:t>PGI 236.273</w:t>
      </w:r>
      <w:r>
        <w:t xml:space="preserve"> Construction in foreign countries.</w:t>
      </w:r>
      <w:bookmarkEnd w:id="1165"/>
      <w:bookmarkEnd w:id="116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1-->
    <w:p>
      <w:pPr>
        <w:pStyle w:val="Heading4"/>
      </w:pPr>
      <w:bookmarkStart w:id="1167" w:name="_Refd19e51433"/>
      <w:bookmarkStart w:id="1168" w:name="_Tocd19e51433"/>
      <w:r>
        <w:t/>
      </w:r>
      <w:r>
        <w:t>PGI 236.6</w:t>
      </w:r>
      <w:r>
        <w:t xml:space="preserve"> —ARCHITECT-ENGINEER SERVICES</w:t>
      </w:r>
      <w:bookmarkEnd w:id="1167"/>
      <w:bookmarkEnd w:id="1168"/>
    </w:p>
    <!--Topic unique_1372-->
    <w:p>
      <w:pPr>
        <w:pStyle w:val="Heading5"/>
      </w:pPr>
      <w:bookmarkStart w:id="1169" w:name="_Refd19e51441"/>
      <w:bookmarkStart w:id="1170" w:name="_Tocd19e51441"/>
      <w:r>
        <w:t/>
      </w:r>
      <w:r>
        <w:t>PGI 236.602</w:t>
      </w:r>
      <w:r>
        <w:t xml:space="preserve"> Selection of firms for architect-engineer contracts.</w:t>
      </w:r>
      <w:bookmarkEnd w:id="1169"/>
      <w:bookmarkEnd w:id="1170"/>
    </w:p>
    <!--Topic unique_1373-->
    <w:p>
      <w:pPr>
        <w:pStyle w:val="Heading6"/>
      </w:pPr>
      <w:bookmarkStart w:id="1171" w:name="_Refd19e51449"/>
      <w:bookmarkStart w:id="1172" w:name="_Tocd19e51449"/>
      <w:r>
        <w:t/>
      </w:r>
      <w:r>
        <w:t>PGI 236.602-1</w:t>
      </w:r>
      <w:r>
        <w:t xml:space="preserve"> Selection criteria.</w:t>
      </w:r>
      <w:bookmarkEnd w:id="1171"/>
      <w:bookmarkEnd w:id="117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4-->
    <w:p>
      <w:pPr>
        <w:pStyle w:val="Heading3"/>
      </w:pPr>
      <w:bookmarkStart w:id="1173" w:name="_Refd19e51481"/>
      <w:bookmarkStart w:id="1174" w:name="_Tocd19e51481"/>
      <w:r>
        <w:t/>
      </w:r>
      <w:r>
        <w:t>PGI PART 237</w:t>
      </w:r>
      <w:r>
        <w:t xml:space="preserve"> - SERVICE CONTRACTING</w:t>
      </w:r>
      <w:bookmarkEnd w:id="1173"/>
      <w:bookmarkEnd w:id="1174"/>
    </w:p>
    <w:p>
      <w:pPr>
        <w:pStyle w:val="ListBullet"/>
        <!--depth 1-->
        <w:numPr>
          <w:ilvl w:val="0"/>
          <w:numId w:val="327"/>
        </w:numPr>
      </w:pPr>
      <w:r>
        <w:t/>
      </w:r>
      <w:r>
        <w:t>PGI 237.1 —SERVICE CONTRACTS—GENERAL</w:t>
      </w:r>
      <w:r>
        <w:t/>
      </w:r>
    </w:p>
    <w:p>
      <w:pPr>
        <w:pStyle w:val="ListBullet2"/>
        <!--depth 2-->
        <w:numPr>
          <w:ilvl w:val="1"/>
          <w:numId w:val="328"/>
        </w:numPr>
      </w:pPr>
      <w:r>
        <w:t/>
      </w:r>
      <w:r>
        <w:t>PGI 237.102 RESERVED</w:t>
      </w:r>
      <w:r>
        <w:t/>
      </w:r>
    </w:p>
    <w:p>
      <w:pPr>
        <w:pStyle w:val="ListBullet3"/>
        <!--depth 3-->
        <w:numPr>
          <w:ilvl w:val="2"/>
          <w:numId w:val="329"/>
        </w:numPr>
      </w:pPr>
      <w:r>
        <w:t/>
      </w:r>
      <w:r>
        <w:t>PGI 237.102-70 Prohibition on contracting for firefighting or security-guard functions.</w:t>
      </w:r>
      <w:r>
        <w:t/>
      </w:r>
    </w:p>
    <w:p>
      <w:pPr>
        <w:pStyle w:val="ListBullet3"/>
        <!--depth 3-->
        <w:numPr>
          <w:ilvl w:val="2"/>
          <w:numId w:val="329"/>
        </w:numPr>
      </w:pPr>
      <w:r>
        <w:t/>
      </w:r>
      <w:r>
        <w:t>PGI 237.102-71 Limitation on service contracts for military flight simulators.</w:t>
      </w:r>
      <w:r>
        <w:t/>
      </w:r>
    </w:p>
    <w:p>
      <w:pPr>
        <w:pStyle w:val="ListBullet3"/>
        <!--depth 3-->
        <w:numPr>
          <w:ilvl w:val="2"/>
          <w:numId w:val="329"/>
        </w:numPr>
      </w:pPr>
      <w:r>
        <w:t/>
      </w:r>
      <w:r>
        <w:t>PGI 237.102-73 Prohibition on contracts for services of senior mentors.</w:t>
      </w:r>
      <w:r>
        <w:t/>
      </w:r>
    </w:p>
    <w:p>
      <w:pPr>
        <w:pStyle w:val="ListBullet3"/>
        <!--depth 3-->
        <w:numPr>
          <w:ilvl w:val="2"/>
          <w:numId w:val="329"/>
        </w:numPr>
      </w:pPr>
      <w:r>
        <w:t/>
      </w:r>
      <w:r>
        <w:t>PGI 237.102-74 Taxonomy for the acquisition of services and supplies &amp; equipment.</w:t>
      </w:r>
      <w:r>
        <w:t/>
      </w:r>
    </w:p>
    <w:p>
      <w:pPr>
        <w:pStyle w:val="ListBullet3"/>
        <!--depth 3-->
        <w:numPr>
          <w:ilvl w:val="2"/>
          <w:numId w:val="329"/>
        </w:numPr>
      </w:pPr>
      <w:r>
        <w:t/>
      </w:r>
      <w:r>
        <w:t>PGI 237.102-75 Defense Acquisition Guidebook.</w:t>
      </w:r>
      <w:r>
        <w:t/>
      </w:r>
    </w:p>
    <w:p>
      <w:pPr>
        <w:pStyle w:val="ListBullet3"/>
        <!--depth 3-->
        <w:numPr>
          <w:ilvl w:val="2"/>
          <w:numId w:val="329"/>
        </w:numPr>
      </w:pPr>
      <w:r>
        <w:t/>
      </w:r>
      <w:r>
        <w:t>PGI 237.102-76 Review criteria for the acquisition of services.</w:t>
      </w:r>
      <w:r>
        <w:t/>
      </w:r>
    </w:p>
    <w:p>
      <w:pPr>
        <w:pStyle w:val="ListBullet3"/>
        <!--depth 3-->
        <w:numPr>
          <w:ilvl w:val="2"/>
          <w:numId w:val="329"/>
        </w:numPr>
      </w:pPr>
      <w:r>
        <w:t/>
      </w:r>
      <w:r>
        <w:t>PGI 237.102-77 Acquisition requirements roadmap tool.</w:t>
      </w:r>
      <w:r>
        <w:t/>
      </w:r>
    </w:p>
    <w:p>
      <w:pPr>
        <w:pStyle w:val="ListBullet3"/>
        <!--depth 3-->
        <w:numPr>
          <w:ilvl w:val="2"/>
          <w:numId w:val="329"/>
        </w:numPr>
      </w:pPr>
      <w:r>
        <w:t/>
      </w:r>
      <w:r>
        <w:t>PGI 237.102-78 Market research report guide for improving the tradecraft in services acquisition.</w:t>
      </w:r>
      <w:r>
        <w:t/>
      </w:r>
    </w:p>
    <w:p>
      <w:pPr>
        <w:pStyle w:val="ListBullet3"/>
        <!--depth 3-->
        <w:numPr>
          <w:ilvl w:val="2"/>
          <w:numId w:val="329"/>
        </w:numPr>
      </w:pPr>
      <w:r>
        <w:t/>
      </w:r>
      <w:r>
        <w:t>PGI 237.102-79 Private sector notification requirements in support of in-sourcing actions.</w:t>
      </w:r>
      <w:r>
        <w:t/>
      </w:r>
    </w:p>
    <w:p>
      <w:pPr>
        <w:pStyle w:val="ListBullet2"/>
        <!--depth 2-->
        <w:numPr>
          <w:ilvl w:val="1"/>
          <w:numId w:val="328"/>
        </w:numPr>
      </w:pPr>
      <w:r>
        <w:t/>
      </w:r>
      <w:r>
        <w:t>PGI 237.171 Training for contractor personnel interacting with detainees.</w:t>
      </w:r>
      <w:r>
        <w:t/>
      </w:r>
    </w:p>
    <w:p>
      <w:pPr>
        <w:pStyle w:val="ListBullet3"/>
        <!--depth 3-->
        <w:numPr>
          <w:ilvl w:val="2"/>
          <w:numId w:val="330"/>
        </w:numPr>
      </w:pPr>
      <w:r>
        <w:t/>
      </w:r>
      <w:r>
        <w:t>PGI 237.171-3 Policy.</w:t>
      </w:r>
      <w:r>
        <w:t/>
      </w:r>
    </w:p>
    <w:p>
      <w:pPr>
        <w:pStyle w:val="ListBullet2"/>
        <!--depth 2-->
        <w:numPr>
          <w:ilvl w:val="1"/>
          <w:numId w:val="328"/>
        </w:numPr>
      </w:pPr>
      <w:r>
        <w:t/>
      </w:r>
      <w:r>
        <w:t>PGI 237.172 Service contracts surveillance.</w:t>
      </w:r>
      <w:r>
        <w:t/>
      </w:r>
    </w:p>
    <w:p>
      <w:pPr>
        <w:pStyle w:val="ListBullet"/>
        <!--depth 1-->
        <w:numPr>
          <w:ilvl w:val="0"/>
          <w:numId w:val="327"/>
        </w:numPr>
      </w:pPr>
      <w:r>
        <w:t/>
      </w:r>
      <w:r>
        <w:t>PGI 237.2 —ADVISORY AND ASSISTANCE SERVICES</w:t>
      </w:r>
      <w:r>
        <w:t/>
      </w:r>
    </w:p>
    <w:p>
      <w:pPr>
        <w:pStyle w:val="ListBullet2"/>
        <!--depth 2-->
        <w:numPr>
          <w:ilvl w:val="1"/>
          <w:numId w:val="331"/>
        </w:numPr>
      </w:pPr>
      <w:r>
        <w:t/>
      </w:r>
      <w:r>
        <w:t>PGI 237.270 Acquisition of audit services.</w:t>
      </w:r>
      <w:r>
        <w:t/>
      </w:r>
    </w:p>
    <w:p>
      <w:pPr>
        <w:pStyle w:val="ListBullet"/>
        <!--depth 1-->
        <w:numPr>
          <w:ilvl w:val="0"/>
          <w:numId w:val="327"/>
        </w:numPr>
      </w:pPr>
      <w:r>
        <w:t/>
      </w:r>
      <w:r>
        <w:t>PGI 237.5 —MANAGEMENT OVERSIGHT OF SERVICE CONTRACTS</w:t>
      </w:r>
      <w:r>
        <w:t/>
      </w:r>
    </w:p>
    <w:p>
      <w:pPr>
        <w:pStyle w:val="ListBullet2"/>
        <!--depth 2-->
        <w:numPr>
          <w:ilvl w:val="1"/>
          <w:numId w:val="332"/>
        </w:numPr>
      </w:pPr>
      <w:r>
        <w:t/>
      </w:r>
      <w:r>
        <w:t>PGI 237.503 Agency-head responsibilities.</w:t>
      </w:r>
      <w:r>
        <w:t/>
      </w:r>
    </w:p>
    <w:p>
      <w:pPr>
        <w:pStyle w:val="ListBullet"/>
        <!--depth 1-->
        <w:numPr>
          <w:ilvl w:val="0"/>
          <w:numId w:val="327"/>
        </w:numPr>
      </w:pPr>
      <w:r>
        <w:t/>
      </w:r>
      <w:r>
        <w:t>PGI 237.70 —MORTUARY SERVICES</w:t>
      </w:r>
      <w:r>
        <w:t/>
      </w:r>
    </w:p>
    <w:p>
      <w:pPr>
        <w:pStyle w:val="ListBullet2"/>
        <!--depth 2-->
        <w:numPr>
          <w:ilvl w:val="1"/>
          <w:numId w:val="333"/>
        </w:numPr>
      </w:pPr>
      <w:r>
        <w:t/>
      </w:r>
      <w:r>
        <w:t>PGI 237.7002 AREA OF PERFORMANCE AND DISTRIBUTION OF CONTRACTS.</w:t>
      </w:r>
      <w:r>
        <w:t/>
      </w:r>
    </w:p>
    <!--Topic unique_1385-->
    <w:p>
      <w:pPr>
        <w:pStyle w:val="Heading4"/>
      </w:pPr>
      <w:bookmarkStart w:id="1175" w:name="_Refd19e51666"/>
      <w:bookmarkStart w:id="1176" w:name="_Tocd19e51666"/>
      <w:r>
        <w:t/>
      </w:r>
      <w:r>
        <w:t>PGI 237.1</w:t>
      </w:r>
      <w:r>
        <w:t xml:space="preserve"> —SERVICE CONTRACTS—GENERAL</w:t>
      </w:r>
      <w:bookmarkEnd w:id="1175"/>
      <w:bookmarkEnd w:id="1176"/>
    </w:p>
    <!--Topic unique_1386-->
    <w:p>
      <w:pPr>
        <w:pStyle w:val="Heading5"/>
      </w:pPr>
      <w:bookmarkStart w:id="1177" w:name="_Refd19e51674"/>
      <w:bookmarkStart w:id="1178" w:name="_Tocd19e51674"/>
      <w:r>
        <w:t/>
      </w:r>
      <w:r>
        <w:t>PGI 237.102</w:t>
      </w:r>
      <w:r>
        <w:t xml:space="preserve"> RESERVED</w:t>
      </w:r>
      <w:bookmarkEnd w:id="1177"/>
      <w:bookmarkEnd w:id="1178"/>
    </w:p>
    <!--Topic unique_1387-->
    <w:p>
      <w:pPr>
        <w:pStyle w:val="Heading6"/>
      </w:pPr>
      <w:bookmarkStart w:id="1179" w:name="_Refd19e51682"/>
      <w:bookmarkStart w:id="1180" w:name="_Tocd19e51682"/>
      <w:r>
        <w:t/>
      </w:r>
      <w:r>
        <w:t>PGI 237.102-70</w:t>
      </w:r>
      <w:r>
        <w:t xml:space="preserve"> Prohibition on contracting for firefighting or security-guard functions.</w:t>
      </w:r>
      <w:bookmarkEnd w:id="1179"/>
      <w:bookmarkEnd w:id="118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8-->
    <w:p>
      <w:pPr>
        <w:pStyle w:val="Heading6"/>
      </w:pPr>
      <w:bookmarkStart w:id="1181" w:name="_Refd19e51769"/>
      <w:bookmarkStart w:id="1182" w:name="_Tocd19e51769"/>
      <w:r>
        <w:t/>
      </w:r>
      <w:r>
        <w:t>PGI 237.102-71</w:t>
      </w:r>
      <w:r>
        <w:t xml:space="preserve"> Limitation on service contracts for military flight simulators.</w:t>
      </w:r>
      <w:bookmarkEnd w:id="1181"/>
      <w:bookmarkEnd w:id="118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89-->
    <w:p>
      <w:pPr>
        <w:pStyle w:val="Heading6"/>
      </w:pPr>
      <w:bookmarkStart w:id="1183" w:name="_Refd19e51797"/>
      <w:bookmarkStart w:id="1184" w:name="_Tocd19e51797"/>
      <w:r>
        <w:t/>
      </w:r>
      <w:r>
        <w:t>PGI 237.102-73</w:t>
      </w:r>
      <w:r>
        <w:t xml:space="preserve"> Prohibition on contracts for services of senior mentors.</w:t>
      </w:r>
      <w:bookmarkEnd w:id="1183"/>
      <w:bookmarkEnd w:id="1184"/>
    </w:p>
    <w:p>
      <w:pPr>
        <w:pStyle w:val="BodyText"/>
      </w:pPr>
      <w:r>
        <w:t>DoD policies on senior mentors are set forth in (1) Secretary of Defense memorandum, subject: Policy on Senior Mentors (April 1, 2010) (</w:t>
      </w:r>
      <w:r>
        <w:rPr>
          <w:i/>
        </w:rPr>
        <w:t xml:space="preserve">see </w:t>
      </w:r>
      <w:r>
        <w:t xml:space="preserve"> </w:t>
      </w:r>
      <w:hyperlink r:id="rIdHyperlink155">
        <w:r>
          <w:t>here</w:t>
        </w:r>
      </w:hyperlink>
      <w:r>
        <w:t>) and (2) Deputy Secretary of Defense memorandum, subject: Implementation Guidance on Senior Mentors Policy (July 8, 2010) (</w:t>
      </w:r>
      <w:r>
        <w:rPr>
          <w:i/>
        </w:rPr>
        <w:t>see</w:t>
      </w:r>
      <w:r>
        <w:t xml:space="preserve"> </w:t>
      </w:r>
      <w:hyperlink r:id="rIdHyperlink156">
        <w:r>
          <w:t>here</w:t>
        </w:r>
      </w:hyperlink>
      <w:r>
        <w:t>).</w:t>
      </w:r>
    </w:p>
    <!--Topic unique_1390-->
    <w:p>
      <w:pPr>
        <w:pStyle w:val="Heading6"/>
      </w:pPr>
      <w:bookmarkStart w:id="1185" w:name="_Refd19e51823"/>
      <w:bookmarkStart w:id="1186" w:name="_Tocd19e51823"/>
      <w:r>
        <w:t/>
      </w:r>
      <w:r>
        <w:t>PGI 237.102-74</w:t>
      </w:r>
      <w:r>
        <w:t xml:space="preserve"> Taxonomy for the acquisition of services and supplies &amp; equipment.</w:t>
      </w:r>
      <w:bookmarkEnd w:id="1185"/>
      <w:bookmarkEnd w:id="1186"/>
    </w:p>
    <w:p>
      <w:pPr>
        <w:pStyle w:val="BodyText"/>
      </w:pPr>
      <w:r>
        <w:t xml:space="preserve">Click </w:t>
      </w:r>
      <w:hyperlink r:id="rIdHyperlink157">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58">
        <w:r>
          <w:t>here</w:t>
        </w:r>
      </w:hyperlink>
      <w:r>
        <w:t>.</w:t>
      </w:r>
    </w:p>
    <!--Topic unique_1391-->
    <w:p>
      <w:pPr>
        <w:pStyle w:val="Heading6"/>
      </w:pPr>
      <w:bookmarkStart w:id="1187" w:name="_Refd19e51843"/>
      <w:bookmarkStart w:id="1188" w:name="_Tocd19e51843"/>
      <w:r>
        <w:t/>
      </w:r>
      <w:r>
        <w:t>PGI 237.102-75</w:t>
      </w:r>
      <w:r>
        <w:t xml:space="preserve"> Defense Acquisition Guidebook.</w:t>
      </w:r>
      <w:bookmarkEnd w:id="1187"/>
      <w:bookmarkEnd w:id="118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4-->
    <w:p>
      <w:pPr>
        <w:pStyle w:val="Heading6"/>
      </w:pPr>
      <w:bookmarkStart w:id="1189" w:name="_Refd19e51855"/>
      <w:bookmarkStart w:id="1190" w:name="_Tocd19e51855"/>
      <w:r>
        <w:t/>
      </w:r>
      <w:r>
        <w:t>PGI 237.102-76</w:t>
      </w:r>
      <w:r>
        <w:t xml:space="preserve"> Review criteria for the acquisition of services.</w:t>
      </w:r>
      <w:bookmarkEnd w:id="1189"/>
      <w:bookmarkEnd w:id="1190"/>
    </w:p>
    <w:p>
      <w:pPr>
        <w:pStyle w:val="BodyText"/>
      </w:pPr>
      <w:r>
        <w:t xml:space="preserve">The tenets of the DoD-wide architecture for the acquisition of services along with the associated review criteria are available </w:t>
      </w:r>
      <w:hyperlink r:id="rIdHyperlink159">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92-->
    <w:p>
      <w:pPr>
        <w:pStyle w:val="Heading6"/>
      </w:pPr>
      <w:bookmarkStart w:id="1191" w:name="_Refd19e51879"/>
      <w:bookmarkStart w:id="1192" w:name="_Tocd19e51879"/>
      <w:r>
        <w:t/>
      </w:r>
      <w:r>
        <w:t>PGI 237.102-77</w:t>
      </w:r>
      <w:r>
        <w:t xml:space="preserve"> Acquisition requirements roadmap tool.</w:t>
      </w:r>
      <w:bookmarkEnd w:id="1191"/>
      <w:bookmarkEnd w:id="119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3-->
    <w:p>
      <w:pPr>
        <w:pStyle w:val="Heading6"/>
      </w:pPr>
      <w:bookmarkStart w:id="1193" w:name="_Refd19e51891"/>
      <w:bookmarkStart w:id="1194" w:name="_Tocd19e51891"/>
      <w:r>
        <w:t/>
      </w:r>
      <w:r>
        <w:t>PGI 237.102-78</w:t>
      </w:r>
      <w:r>
        <w:t xml:space="preserve"> Market research report guide for improving the tradecraft in services acquisition.</w:t>
      </w:r>
      <w:bookmarkEnd w:id="1193"/>
      <w:bookmarkEnd w:id="1194"/>
    </w:p>
    <w:p>
      <w:pPr>
        <w:pStyle w:val="BodyText"/>
      </w:pPr>
      <w:r>
        <w:t xml:space="preserve">See PGI </w:t>
      </w:r>
      <w:r>
        <w:t>210.070</w:t>
      </w:r>
      <w:r>
        <w:t xml:space="preserve"> for guidance on use of the market research report guide to conduct and document market research for service acquisitions.</w:t>
      </w:r>
    </w:p>
    <!--Topic unique_1394-->
    <w:p>
      <w:pPr>
        <w:pStyle w:val="Heading6"/>
      </w:pPr>
      <w:bookmarkStart w:id="1195" w:name="_Refd19e51908"/>
      <w:bookmarkStart w:id="1196" w:name="_Tocd19e51908"/>
      <w:r>
        <w:t/>
      </w:r>
      <w:r>
        <w:t>PGI 237.102-79</w:t>
      </w:r>
      <w:r>
        <w:t xml:space="preserve"> Private sector notification requirements in support of in-sourcing actions.</w:t>
      </w:r>
      <w:bookmarkEnd w:id="1195"/>
      <w:bookmarkEnd w:id="1196"/>
    </w:p>
    <w:p>
      <w:pPr>
        <w:pStyle w:val="BodyText"/>
      </w:pPr>
      <w:r>
        <w:t xml:space="preserve">Click </w:t>
      </w:r>
      <w:hyperlink r:id="rIdHyperlink160">
        <w:r>
          <w:t>here</w:t>
        </w:r>
      </w:hyperlink>
      <w:r>
        <w:t xml:space="preserve"> for OUSD(RFM) memorandum, “Private Sector Notification Requirements in Support of In-sourcing Actions,” dated January 29, 2013.</w:t>
      </w:r>
    </w:p>
    <!--Topic unique_1395-->
    <w:p>
      <w:pPr>
        <w:pStyle w:val="Heading5"/>
      </w:pPr>
      <w:bookmarkStart w:id="1197" w:name="_Refd19e51924"/>
      <w:bookmarkStart w:id="1198" w:name="_Tocd19e51924"/>
      <w:r>
        <w:t/>
      </w:r>
      <w:r>
        <w:t>PGI 237.171</w:t>
      </w:r>
      <w:r>
        <w:t xml:space="preserve"> Training for contractor personnel interacting with detainees.</w:t>
      </w:r>
      <w:bookmarkEnd w:id="1197"/>
      <w:bookmarkEnd w:id="1198"/>
    </w:p>
    <!--Topic unique_1396-->
    <w:p>
      <w:pPr>
        <w:pStyle w:val="Heading6"/>
      </w:pPr>
      <w:bookmarkStart w:id="1199" w:name="_Refd19e51932"/>
      <w:bookmarkStart w:id="1200" w:name="_Tocd19e51932"/>
      <w:r>
        <w:t/>
      </w:r>
      <w:r>
        <w:t>PGI 237.171-3</w:t>
      </w:r>
      <w:r>
        <w:t xml:space="preserve"> Policy.</w:t>
      </w:r>
      <w:bookmarkEnd w:id="1199"/>
      <w:bookmarkEnd w:id="120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7-->
    <w:p>
      <w:pPr>
        <w:pStyle w:val="Heading5"/>
      </w:pPr>
      <w:bookmarkStart w:id="1201" w:name="_Refd19e52031"/>
      <w:bookmarkStart w:id="1202" w:name="_Tocd19e52031"/>
      <w:r>
        <w:t/>
      </w:r>
      <w:r>
        <w:t>PGI 237.172</w:t>
      </w:r>
      <w:r>
        <w:t xml:space="preserve"> Service contracts surveillance.</w:t>
      </w:r>
      <w:bookmarkEnd w:id="1201"/>
      <w:bookmarkEnd w:id="120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8-->
    <w:p>
      <w:pPr>
        <w:pStyle w:val="Heading4"/>
      </w:pPr>
      <w:bookmarkStart w:id="1203" w:name="_Refd19e52047"/>
      <w:bookmarkStart w:id="1204" w:name="_Tocd19e52047"/>
      <w:r>
        <w:t/>
      </w:r>
      <w:r>
        <w:t>PGI 237.2</w:t>
      </w:r>
      <w:r>
        <w:t xml:space="preserve"> —ADVISORY AND ASSISTANCE SERVICES</w:t>
      </w:r>
      <w:bookmarkEnd w:id="1203"/>
      <w:bookmarkEnd w:id="1204"/>
    </w:p>
    <!--Topic unique_1399-->
    <w:p>
      <w:pPr>
        <w:pStyle w:val="Heading5"/>
      </w:pPr>
      <w:bookmarkStart w:id="1205" w:name="_Refd19e52055"/>
      <w:bookmarkStart w:id="1206" w:name="_Tocd19e52055"/>
      <w:r>
        <w:t/>
      </w:r>
      <w:r>
        <w:t>PGI 237.270</w:t>
      </w:r>
      <w:r>
        <w:t xml:space="preserve"> Acquisition of audit services.</w:t>
      </w:r>
      <w:bookmarkEnd w:id="1205"/>
      <w:bookmarkEnd w:id="120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0-->
    <w:p>
      <w:pPr>
        <w:pStyle w:val="Heading4"/>
      </w:pPr>
      <w:bookmarkStart w:id="1207" w:name="_Refd19e52073"/>
      <w:bookmarkStart w:id="1208" w:name="_Tocd19e52073"/>
      <w:r>
        <w:t/>
      </w:r>
      <w:r>
        <w:t>PGI 237.5</w:t>
      </w:r>
      <w:r>
        <w:t xml:space="preserve"> —MANAGEMENT OVERSIGHT OF SERVICE CONTRACTS</w:t>
      </w:r>
      <w:bookmarkEnd w:id="1207"/>
      <w:bookmarkEnd w:id="1208"/>
    </w:p>
    <!--Topic unique_1401-->
    <w:p>
      <w:pPr>
        <w:pStyle w:val="Heading5"/>
      </w:pPr>
      <w:bookmarkStart w:id="1209" w:name="_Refd19e52081"/>
      <w:bookmarkStart w:id="1210" w:name="_Tocd19e52081"/>
      <w:r>
        <w:t/>
      </w:r>
      <w:r>
        <w:t>PGI 237.503</w:t>
      </w:r>
      <w:r>
        <w:t xml:space="preserve"> Agency-head responsibilities.</w:t>
      </w:r>
      <w:bookmarkEnd w:id="1209"/>
      <w:bookmarkEnd w:id="121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2-->
    <w:p>
      <w:pPr>
        <w:pStyle w:val="Heading4"/>
      </w:pPr>
      <w:bookmarkStart w:id="1211" w:name="_Refd19e52237"/>
      <w:bookmarkStart w:id="1212" w:name="_Tocd19e52237"/>
      <w:r>
        <w:t/>
      </w:r>
      <w:r>
        <w:t>PGI 237.70</w:t>
      </w:r>
      <w:r>
        <w:t xml:space="preserve"> —MORTUARY SERVICES</w:t>
      </w:r>
      <w:bookmarkEnd w:id="1211"/>
      <w:bookmarkEnd w:id="1212"/>
    </w:p>
    <!--Topic unique_1403-->
    <w:p>
      <w:pPr>
        <w:pStyle w:val="Heading5"/>
      </w:pPr>
      <w:bookmarkStart w:id="1213" w:name="_Refd19e52245"/>
      <w:bookmarkStart w:id="1214" w:name="_Tocd19e52245"/>
      <w:r>
        <w:t/>
      </w:r>
      <w:r>
        <w:t>PGI 237.7002</w:t>
      </w:r>
      <w:r>
        <w:t xml:space="preserve"> AREA OF PERFORMANCE AND DISTRIBUTION OF CONTRACTS.</w:t>
      </w:r>
      <w:bookmarkEnd w:id="1213"/>
      <w:bookmarkEnd w:id="121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29-->
    <w:p>
      <w:pPr>
        <w:pStyle w:val="Heading3"/>
      </w:pPr>
      <w:bookmarkStart w:id="1215" w:name="_Refd19e52271"/>
      <w:bookmarkStart w:id="1216" w:name="_Tocd19e52271"/>
      <w:r>
        <w:t/>
      </w:r>
      <w:r>
        <w:t>PGI PART 239</w:t>
      </w:r>
      <w:r>
        <w:t xml:space="preserve"> - ACQUISITION OF INFORMATION TECHNOLOGY</w:t>
      </w:r>
      <w:bookmarkEnd w:id="1215"/>
      <w:bookmarkEnd w:id="1216"/>
    </w:p>
    <w:p>
      <w:pPr>
        <w:pStyle w:val="ListBullet"/>
        <!--depth 1-->
        <w:numPr>
          <w:ilvl w:val="0"/>
          <w:numId w:val="334"/>
        </w:numPr>
      </w:pPr>
      <w:r>
        <w:t/>
      </w:r>
      <w:r>
        <w:t>PGI 239.71 —SECURITY AND PRIVACY FOR COMPUTER SYSTEMS</w:t>
      </w:r>
      <w:r>
        <w:t/>
      </w:r>
    </w:p>
    <w:p>
      <w:pPr>
        <w:pStyle w:val="ListBullet2"/>
        <!--depth 2-->
        <w:numPr>
          <w:ilvl w:val="1"/>
          <w:numId w:val="335"/>
        </w:numPr>
      </w:pPr>
      <w:r>
        <w:t/>
      </w:r>
      <w:r>
        <w:t>PGI 239.7102 Policy and responsibilities.</w:t>
      </w:r>
      <w:r>
        <w:t/>
      </w:r>
    </w:p>
    <w:p>
      <w:pPr>
        <w:pStyle w:val="ListBullet3"/>
        <!--depth 3-->
        <w:numPr>
          <w:ilvl w:val="2"/>
          <w:numId w:val="336"/>
        </w:numPr>
      </w:pPr>
      <w:r>
        <w:t/>
      </w:r>
      <w:r>
        <w:t>PGI 239.7102-3 Information assurance contractor training and certification.</w:t>
      </w:r>
      <w:r>
        <w:t/>
      </w:r>
    </w:p>
    <w:p>
      <w:pPr>
        <w:pStyle w:val="ListBullet"/>
        <!--depth 1-->
        <w:numPr>
          <w:ilvl w:val="0"/>
          <w:numId w:val="334"/>
        </w:numPr>
      </w:pPr>
      <w:r>
        <w:t/>
      </w:r>
      <w:r>
        <w:t>PGI 239.74 —TELECOMMUNICATIONS SERVICES</w:t>
      </w:r>
      <w:r>
        <w:t/>
      </w:r>
    </w:p>
    <w:p>
      <w:pPr>
        <w:pStyle w:val="ListBullet2"/>
        <!--depth 2-->
        <w:numPr>
          <w:ilvl w:val="1"/>
          <w:numId w:val="337"/>
        </w:numPr>
      </w:pPr>
      <w:r>
        <w:t/>
      </w:r>
      <w:r>
        <w:t>PGI 239.7402 Policy.</w:t>
      </w:r>
      <w:r>
        <w:t/>
      </w:r>
    </w:p>
    <w:p>
      <w:pPr>
        <w:pStyle w:val="ListBullet2"/>
        <!--depth 2-->
        <w:numPr>
          <w:ilvl w:val="1"/>
          <w:numId w:val="337"/>
        </w:numPr>
      </w:pPr>
      <w:r>
        <w:t/>
      </w:r>
      <w:r>
        <w:t>PGI 239.7405 Delegated authority for telecommunications resources.</w:t>
      </w:r>
      <w:r>
        <w:t/>
      </w:r>
    </w:p>
    <w:p>
      <w:pPr>
        <w:pStyle w:val="ListBullet2"/>
        <!--depth 2-->
        <w:numPr>
          <w:ilvl w:val="1"/>
          <w:numId w:val="337"/>
        </w:numPr>
      </w:pPr>
      <w:r>
        <w:t/>
      </w:r>
      <w:r>
        <w:t>PGI 239.7406 Certified cost or pricing data and data other than certified cost or pricing data.</w:t>
      </w:r>
      <w:r>
        <w:t/>
      </w:r>
    </w:p>
    <w:p>
      <w:pPr>
        <w:pStyle w:val="ListBullet2"/>
        <!--depth 2-->
        <w:numPr>
          <w:ilvl w:val="1"/>
          <w:numId w:val="337"/>
        </w:numPr>
      </w:pPr>
      <w:r>
        <w:t/>
      </w:r>
      <w:r>
        <w:t>PGI 239.7407 Type of contract.</w:t>
      </w:r>
      <w:r>
        <w:t/>
      </w:r>
    </w:p>
    <w:p>
      <w:pPr>
        <w:pStyle w:val="ListBullet"/>
        <!--depth 1-->
        <w:numPr>
          <w:ilvl w:val="0"/>
          <w:numId w:val="334"/>
        </w:numPr>
      </w:pPr>
      <w:r>
        <w:t/>
      </w:r>
      <w:r>
        <w:t>PGI 239.76 —CLOUD COMPUTING</w:t>
      </w:r>
      <w:r>
        <w:t/>
      </w:r>
    </w:p>
    <w:p>
      <w:pPr>
        <w:pStyle w:val="ListBullet2"/>
        <!--depth 2-->
        <w:numPr>
          <w:ilvl w:val="1"/>
          <w:numId w:val="338"/>
        </w:numPr>
      </w:pPr>
      <w:r>
        <w:t/>
      </w:r>
      <w:r>
        <w:t>PGI 239.7602 Policy and responsibilities.</w:t>
      </w:r>
      <w:r>
        <w:t/>
      </w:r>
    </w:p>
    <w:p>
      <w:pPr>
        <w:pStyle w:val="ListBullet3"/>
        <!--depth 3-->
        <w:numPr>
          <w:ilvl w:val="2"/>
          <w:numId w:val="339"/>
        </w:numPr>
      </w:pPr>
      <w:r>
        <w:t/>
      </w:r>
      <w:r>
        <w:t>PGI 239.7602-1 General.</w:t>
      </w:r>
      <w:r>
        <w:t/>
      </w:r>
    </w:p>
    <w:p>
      <w:pPr>
        <w:pStyle w:val="ListBullet3"/>
        <!--depth 3-->
        <w:numPr>
          <w:ilvl w:val="2"/>
          <w:numId w:val="339"/>
        </w:numPr>
      </w:pPr>
      <w:r>
        <w:t/>
      </w:r>
      <w:r>
        <w:t>PGI 239.7602-2 Required storage of data within the United States or outlying areas.</w:t>
      </w:r>
      <w:r>
        <w:t/>
      </w:r>
    </w:p>
    <w:p>
      <w:pPr>
        <w:pStyle w:val="ListBullet2"/>
        <!--depth 2-->
        <w:numPr>
          <w:ilvl w:val="1"/>
          <w:numId w:val="338"/>
        </w:numPr>
      </w:pPr>
      <w:r>
        <w:t/>
      </w:r>
      <w:r>
        <w:t>PGI 239.7603 Procedures.</w:t>
      </w:r>
      <w:r>
        <w:t/>
      </w:r>
    </w:p>
    <w:p>
      <w:pPr>
        <w:pStyle w:val="ListBullet3"/>
        <!--depth 3-->
        <w:numPr>
          <w:ilvl w:val="2"/>
          <w:numId w:val="340"/>
        </w:numPr>
      </w:pPr>
      <w:r>
        <w:t/>
      </w:r>
      <w:r>
        <w:t>PGI 239.7603-1 General.</w:t>
      </w:r>
      <w:r>
        <w:t/>
      </w:r>
    </w:p>
    <w:p>
      <w:pPr>
        <w:pStyle w:val="ListBullet3"/>
        <!--depth 3-->
        <w:numPr>
          <w:ilvl w:val="2"/>
          <w:numId w:val="340"/>
        </w:numPr>
      </w:pPr>
      <w:r>
        <w:t/>
      </w:r>
      <w:r>
        <w:t>PGI 239.7603-2 Notification of third party access requests.</w:t>
      </w:r>
      <w:r>
        <w:t/>
      </w:r>
    </w:p>
    <w:p>
      <w:pPr>
        <w:pStyle w:val="ListBullet3"/>
        <!--depth 3-->
        <w:numPr>
          <w:ilvl w:val="2"/>
          <w:numId w:val="340"/>
        </w:numPr>
      </w:pPr>
      <w:r>
        <w:t/>
      </w:r>
      <w:r>
        <w:t>PGI 239.7603-3 Cyber incident and compromise reporting.</w:t>
      </w:r>
      <w:r>
        <w:t/>
      </w:r>
    </w:p>
    <w:p>
      <w:pPr>
        <w:pStyle w:val="ListBullet3"/>
        <!--depth 3-->
        <w:numPr>
          <w:ilvl w:val="2"/>
          <w:numId w:val="340"/>
        </w:numPr>
      </w:pPr>
      <w:r>
        <w:t/>
      </w:r>
      <w:r>
        <w:t>PGI 239.7603-4 DoD damage assessment activities.</w:t>
      </w:r>
      <w:r>
        <w:t/>
      </w:r>
    </w:p>
    <!--Topic unique_1430-->
    <w:p>
      <w:pPr>
        <w:pStyle w:val="Heading4"/>
      </w:pPr>
      <w:bookmarkStart w:id="1217" w:name="_Refd19e52431"/>
      <w:bookmarkStart w:id="1218" w:name="_Tocd19e52431"/>
      <w:r>
        <w:t/>
      </w:r>
      <w:r>
        <w:t>PGI 239.71</w:t>
      </w:r>
      <w:r>
        <w:t xml:space="preserve"> —SECURITY AND PRIVACY FOR COMPUTER SYSTEMS</w:t>
      </w:r>
      <w:bookmarkEnd w:id="1217"/>
      <w:bookmarkEnd w:id="1218"/>
    </w:p>
    <!--Topic unique_1431-->
    <w:p>
      <w:pPr>
        <w:pStyle w:val="Heading5"/>
      </w:pPr>
      <w:bookmarkStart w:id="1219" w:name="_Refd19e52439"/>
      <w:bookmarkStart w:id="1220" w:name="_Tocd19e52439"/>
      <w:r>
        <w:t/>
      </w:r>
      <w:r>
        <w:t>PGI 239.7102</w:t>
      </w:r>
      <w:r>
        <w:t xml:space="preserve"> Policy and responsibilities.</w:t>
      </w:r>
      <w:bookmarkEnd w:id="1219"/>
      <w:bookmarkEnd w:id="1220"/>
    </w:p>
    <!--Topic unique_1432-->
    <w:p>
      <w:pPr>
        <w:pStyle w:val="Heading6"/>
      </w:pPr>
      <w:bookmarkStart w:id="1221" w:name="_Refd19e52447"/>
      <w:bookmarkStart w:id="1222" w:name="_Tocd19e52447"/>
      <w:r>
        <w:t/>
      </w:r>
      <w:r>
        <w:t>PGI 239.7102-3</w:t>
      </w:r>
      <w:r>
        <w:t xml:space="preserve"> Information assurance contractor training and certification.</w:t>
      </w:r>
      <w:bookmarkEnd w:id="1221"/>
      <w:bookmarkEnd w:id="122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3-->
    <w:p>
      <w:pPr>
        <w:pStyle w:val="Heading4"/>
      </w:pPr>
      <w:bookmarkStart w:id="1223" w:name="_Refd19e52461"/>
      <w:bookmarkStart w:id="1224" w:name="_Tocd19e52461"/>
      <w:r>
        <w:t/>
      </w:r>
      <w:r>
        <w:t>PGI 239.74</w:t>
      </w:r>
      <w:r>
        <w:t xml:space="preserve"> —TELECOMMUNICATIONS SERVICES</w:t>
      </w:r>
      <w:bookmarkEnd w:id="1223"/>
      <w:bookmarkEnd w:id="1224"/>
    </w:p>
    <!--Topic unique_1434-->
    <w:p>
      <w:pPr>
        <w:pStyle w:val="Heading5"/>
      </w:pPr>
      <w:bookmarkStart w:id="1225" w:name="_Refd19e52469"/>
      <w:bookmarkStart w:id="1226" w:name="_Tocd19e52469"/>
      <w:r>
        <w:t/>
      </w:r>
      <w:r>
        <w:t>PGI 239.7402</w:t>
      </w:r>
      <w:r>
        <w:t xml:space="preserve"> Policy.</w:t>
      </w:r>
      <w:bookmarkEnd w:id="1225"/>
      <w:bookmarkEnd w:id="122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61">
        <w:r>
          <w:t>DoD Directive 5105.19</w:t>
        </w:r>
      </w:hyperlink>
      <w:r>
        <w:t>, Defense Information Systems Agency (DISA).</w:t>
      </w:r>
    </w:p>
    <!--Topic unique_1435-->
    <w:p>
      <w:pPr>
        <w:pStyle w:val="Heading5"/>
      </w:pPr>
      <w:bookmarkStart w:id="1227" w:name="_Refd19e52499"/>
      <w:bookmarkStart w:id="1228" w:name="_Tocd19e52499"/>
      <w:r>
        <w:t/>
      </w:r>
      <w:r>
        <w:t>PGI 239.7405</w:t>
      </w:r>
      <w:r>
        <w:t xml:space="preserve"> Delegated authority for telecommunications resources.</w:t>
      </w:r>
      <w:bookmarkEnd w:id="1227"/>
      <w:bookmarkEnd w:id="1228"/>
    </w:p>
    <w:p>
      <w:pPr>
        <w:pStyle w:val="BodyText"/>
      </w:pPr>
      <w:r>
        <w:t>Related Documents:</w:t>
      </w:r>
    </w:p>
    <w:p>
      <w:pPr>
        <w:pStyle w:val="BodyText"/>
      </w:pPr>
      <w:r>
        <w:t xml:space="preserve">Documents related to DoD’s delegated authority to enter into telecommunications service contracts are available </w:t>
      </w:r>
      <w:hyperlink r:id="rIdHyperlink162">
        <w:r>
          <w:t>here</w:t>
        </w:r>
      </w:hyperlink>
      <w:r>
        <w:t>.</w:t>
      </w:r>
    </w:p>
    <!--Topic unique_1436-->
    <w:p>
      <w:pPr>
        <w:pStyle w:val="Heading5"/>
      </w:pPr>
      <w:bookmarkStart w:id="1229" w:name="_Refd19e52517"/>
      <w:bookmarkStart w:id="1230" w:name="_Tocd19e52517"/>
      <w:r>
        <w:t/>
      </w:r>
      <w:r>
        <w:t>PGI 239.7406</w:t>
      </w:r>
      <w:r>
        <w:t xml:space="preserve"> Certified cost or pricing data and data other than certified cost or pricing data.</w:t>
      </w:r>
      <w:bookmarkEnd w:id="1229"/>
      <w:bookmarkEnd w:id="123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7-->
    <w:p>
      <w:pPr>
        <w:pStyle w:val="Heading5"/>
      </w:pPr>
      <w:bookmarkStart w:id="1231" w:name="_Refd19e52553"/>
      <w:bookmarkStart w:id="1232" w:name="_Tocd19e52553"/>
      <w:r>
        <w:t/>
      </w:r>
      <w:r>
        <w:t>PGI 239.7407</w:t>
      </w:r>
      <w:r>
        <w:t xml:space="preserve"> Type of contract.</w:t>
      </w:r>
      <w:bookmarkEnd w:id="1231"/>
      <w:bookmarkEnd w:id="123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8-->
    <w:p>
      <w:pPr>
        <w:pStyle w:val="Heading4"/>
      </w:pPr>
      <w:bookmarkStart w:id="1233" w:name="_Refd19e52583"/>
      <w:bookmarkStart w:id="1234" w:name="_Tocd19e52583"/>
      <w:r>
        <w:t/>
      </w:r>
      <w:r>
        <w:t>PGI 239.76</w:t>
      </w:r>
      <w:r>
        <w:t xml:space="preserve"> —CLOUD COMPUTING</w:t>
      </w:r>
      <w:bookmarkEnd w:id="1233"/>
      <w:bookmarkEnd w:id="1234"/>
    </w:p>
    <!--Topic unique_1439-->
    <w:p>
      <w:pPr>
        <w:pStyle w:val="Heading5"/>
      </w:pPr>
      <w:bookmarkStart w:id="1235" w:name="_Refd19e52591"/>
      <w:bookmarkStart w:id="1236" w:name="_Tocd19e52591"/>
      <w:r>
        <w:t/>
      </w:r>
      <w:r>
        <w:t>PGI 239.7602</w:t>
      </w:r>
      <w:r>
        <w:t xml:space="preserve"> Policy and responsibilities.</w:t>
      </w:r>
      <w:bookmarkEnd w:id="1235"/>
      <w:bookmarkEnd w:id="1236"/>
    </w:p>
    <!--Topic unique_1440-->
    <w:p>
      <w:pPr>
        <w:pStyle w:val="Heading6"/>
      </w:pPr>
      <w:bookmarkStart w:id="1237" w:name="_Refd19e52599"/>
      <w:bookmarkStart w:id="1238" w:name="_Tocd19e52599"/>
      <w:r>
        <w:t/>
      </w:r>
      <w:r>
        <w:t>PGI 239.7602-1</w:t>
      </w:r>
      <w:r>
        <w:t xml:space="preserve"> General.</w:t>
      </w:r>
      <w:bookmarkEnd w:id="1237"/>
      <w:bookmarkEnd w:id="123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1-->
    <w:p>
      <w:pPr>
        <w:pStyle w:val="Heading6"/>
      </w:pPr>
      <w:bookmarkStart w:id="1239" w:name="_Refd19e52615"/>
      <w:bookmarkStart w:id="1240" w:name="_Tocd19e52615"/>
      <w:r>
        <w:t/>
      </w:r>
      <w:r>
        <w:t>PGI 239.7602-2</w:t>
      </w:r>
      <w:r>
        <w:t xml:space="preserve"> Required storage of data within the United States or outlying areas.</w:t>
      </w:r>
      <w:bookmarkEnd w:id="1239"/>
      <w:bookmarkEnd w:id="1240"/>
    </w:p>
    <w:p>
      <w:pPr>
        <w:pStyle w:val="BodyText"/>
      </w:pPr>
      <w:r>
        <w:t>(b) Prior to authorizing storage of data outside the United States and outlying areas, the contracting officer must receive written authorization from the authorizing official.</w:t>
      </w:r>
    </w:p>
    <!--Topic unique_1442-->
    <w:p>
      <w:pPr>
        <w:pStyle w:val="Heading5"/>
      </w:pPr>
      <w:bookmarkStart w:id="1241" w:name="_Refd19e52627"/>
      <w:bookmarkStart w:id="1242" w:name="_Tocd19e52627"/>
      <w:r>
        <w:t/>
      </w:r>
      <w:r>
        <w:t>PGI 239.7603</w:t>
      </w:r>
      <w:r>
        <w:t xml:space="preserve"> Procedures.</w:t>
      </w:r>
      <w:bookmarkEnd w:id="1241"/>
      <w:bookmarkEnd w:id="1242"/>
    </w:p>
    <!--Topic unique_1443-->
    <w:p>
      <w:pPr>
        <w:pStyle w:val="Heading6"/>
      </w:pPr>
      <w:bookmarkStart w:id="1243" w:name="_Refd19e52635"/>
      <w:bookmarkStart w:id="1244" w:name="_Tocd19e52635"/>
      <w:r>
        <w:t/>
      </w:r>
      <w:r>
        <w:t>PGI 239.7603-1</w:t>
      </w:r>
      <w:r>
        <w:t xml:space="preserve"> General.</w:t>
      </w:r>
      <w:bookmarkEnd w:id="1243"/>
      <w:bookmarkEnd w:id="124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4-->
    <w:p>
      <w:pPr>
        <w:pStyle w:val="Heading6"/>
      </w:pPr>
      <w:bookmarkStart w:id="1245" w:name="_Refd19e52673"/>
      <w:bookmarkStart w:id="1246" w:name="_Tocd19e52673"/>
      <w:r>
        <w:t/>
      </w:r>
      <w:r>
        <w:t>PGI 239.7603-2</w:t>
      </w:r>
      <w:r>
        <w:t xml:space="preserve"> Notification of third party access requests.</w:t>
      </w:r>
      <w:bookmarkEnd w:id="1245"/>
      <w:bookmarkEnd w:id="124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5-->
    <w:p>
      <w:pPr>
        <w:pStyle w:val="Heading6"/>
      </w:pPr>
      <w:bookmarkStart w:id="1247" w:name="_Refd19e52689"/>
      <w:bookmarkStart w:id="1248" w:name="_Tocd19e52689"/>
      <w:r>
        <w:t/>
      </w:r>
      <w:r>
        <w:t>PGI 239.7603-3</w:t>
      </w:r>
      <w:r>
        <w:t xml:space="preserve"> Cyber incident and compromise reporting.</w:t>
      </w:r>
      <w:bookmarkEnd w:id="1247"/>
      <w:bookmarkEnd w:id="12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6-->
    <w:p>
      <w:pPr>
        <w:pStyle w:val="Heading6"/>
      </w:pPr>
      <w:bookmarkStart w:id="1249" w:name="_Refd19e52715"/>
      <w:bookmarkStart w:id="1250" w:name="_Tocd19e52715"/>
      <w:r>
        <w:t/>
      </w:r>
      <w:r>
        <w:t>PGI 239.7603-4</w:t>
      </w:r>
      <w:r>
        <w:t xml:space="preserve"> DoD damage assessment activities.</w:t>
      </w:r>
      <w:bookmarkEnd w:id="1249"/>
      <w:bookmarkEnd w:id="125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8-->
    <w:p>
      <w:pPr>
        <w:pStyle w:val="Heading3"/>
      </w:pPr>
      <w:bookmarkStart w:id="1251" w:name="_Refd19e52755"/>
      <w:bookmarkStart w:id="1252" w:name="_Tocd19e52755"/>
      <w:r>
        <w:t/>
      </w:r>
      <w:r>
        <w:t>PGI PART 241</w:t>
      </w:r>
      <w:r>
        <w:t xml:space="preserve"> - ACQUISITION OF UTILITY SERVICES</w:t>
      </w:r>
      <w:bookmarkEnd w:id="1251"/>
      <w:bookmarkEnd w:id="1252"/>
    </w:p>
    <w:p>
      <w:pPr>
        <w:pStyle w:val="ListBullet"/>
        <!--depth 1-->
        <w:numPr>
          <w:ilvl w:val="0"/>
          <w:numId w:val="341"/>
        </w:numPr>
      </w:pPr>
      <w:r>
        <w:t/>
      </w:r>
      <w:r>
        <w:t>PGI 241.1 — GENERAL</w:t>
      </w:r>
      <w:r>
        <w:t/>
      </w:r>
    </w:p>
    <w:p>
      <w:pPr>
        <w:pStyle w:val="ListBullet2"/>
        <!--depth 2-->
        <w:numPr>
          <w:ilvl w:val="1"/>
          <w:numId w:val="342"/>
        </w:numPr>
      </w:pPr>
      <w:r>
        <w:t/>
      </w:r>
      <w:r>
        <w:t>PGI 241.103 Statutory and delegated authority.</w:t>
      </w:r>
      <w:r>
        <w:t/>
      </w:r>
    </w:p>
    <w:p>
      <w:pPr>
        <w:pStyle w:val="ListBullet"/>
        <!--depth 1-->
        <w:numPr>
          <w:ilvl w:val="0"/>
          <w:numId w:val="341"/>
        </w:numPr>
      </w:pPr>
      <w:r>
        <w:t/>
      </w:r>
      <w:r>
        <w:t>PGI 241.2 — ACQUIRING UTILITY SERVICES</w:t>
      </w:r>
      <w:r>
        <w:t/>
      </w:r>
    </w:p>
    <w:p>
      <w:pPr>
        <w:pStyle w:val="ListBullet2"/>
        <!--depth 2-->
        <w:numPr>
          <w:ilvl w:val="1"/>
          <w:numId w:val="343"/>
        </w:numPr>
      </w:pPr>
      <w:r>
        <w:t/>
      </w:r>
      <w:r>
        <w:t>PGI 241.202 Procedures.</w:t>
      </w:r>
      <w:r>
        <w:t/>
      </w:r>
    </w:p>
    <w:p>
      <w:pPr>
        <w:pStyle w:val="ListBullet2"/>
        <!--depth 2-->
        <w:numPr>
          <w:ilvl w:val="1"/>
          <w:numId w:val="343"/>
        </w:numPr>
      </w:pPr>
      <w:r>
        <w:t/>
      </w:r>
      <w:r>
        <w:t>PGI 241.205 Separate contracts.</w:t>
      </w:r>
      <w:r>
        <w:t/>
      </w:r>
    </w:p>
    <!--Topic unique_1469-->
    <w:p>
      <w:pPr>
        <w:pStyle w:val="Heading4"/>
      </w:pPr>
      <w:bookmarkStart w:id="1253" w:name="_Refd19e52811"/>
      <w:bookmarkStart w:id="1254" w:name="_Tocd19e52811"/>
      <w:r>
        <w:t/>
      </w:r>
      <w:r>
        <w:t>PGI 241.1</w:t>
      </w:r>
      <w:r>
        <w:t>— GENERAL</w:t>
      </w:r>
      <w:bookmarkEnd w:id="1253"/>
      <w:bookmarkEnd w:id="1254"/>
    </w:p>
    <!--Topic unique_1470-->
    <w:p>
      <w:pPr>
        <w:pStyle w:val="Heading5"/>
      </w:pPr>
      <w:bookmarkStart w:id="1255" w:name="_Refd19e52819"/>
      <w:bookmarkStart w:id="1256" w:name="_Tocd19e52819"/>
      <w:r>
        <w:t/>
      </w:r>
      <w:r>
        <w:t>PGI 241.103</w:t>
      </w:r>
      <w:r>
        <w:t xml:space="preserve"> Statutory and delegated authority.</w:t>
      </w:r>
      <w:bookmarkEnd w:id="1255"/>
      <w:bookmarkEnd w:id="125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1-->
    <w:p>
      <w:pPr>
        <w:pStyle w:val="Heading4"/>
      </w:pPr>
      <w:bookmarkStart w:id="1257" w:name="_Refd19e52935"/>
      <w:bookmarkStart w:id="1258" w:name="_Tocd19e52935"/>
      <w:r>
        <w:t/>
      </w:r>
      <w:r>
        <w:t>PGI 241.2</w:t>
      </w:r>
      <w:r>
        <w:t>— ACQUIRING UTILITY SERVICES</w:t>
      </w:r>
      <w:bookmarkEnd w:id="1257"/>
      <w:bookmarkEnd w:id="1258"/>
    </w:p>
    <!--Topic unique_1472-->
    <w:p>
      <w:pPr>
        <w:pStyle w:val="Heading5"/>
      </w:pPr>
      <w:bookmarkStart w:id="1259" w:name="_Refd19e52943"/>
      <w:bookmarkStart w:id="1260" w:name="_Tocd19e52943"/>
      <w:r>
        <w:t/>
      </w:r>
      <w:r>
        <w:t>PGI 241.202</w:t>
      </w:r>
      <w:r>
        <w:t xml:space="preserve"> Procedures.</w:t>
      </w:r>
      <w:bookmarkEnd w:id="1259"/>
      <w:bookmarkEnd w:id="126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3-->
    <w:p>
      <w:pPr>
        <w:pStyle w:val="Heading5"/>
      </w:pPr>
      <w:bookmarkStart w:id="1261" w:name="_Refd19e52957"/>
      <w:bookmarkStart w:id="1262" w:name="_Tocd19e52957"/>
      <w:r>
        <w:t/>
      </w:r>
      <w:r>
        <w:t>PGI 241.205</w:t>
      </w:r>
      <w:r>
        <w:t xml:space="preserve"> Separate contracts.</w:t>
      </w:r>
      <w:bookmarkEnd w:id="1261"/>
      <w:bookmarkEnd w:id="126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0-->
    <w:p>
      <w:pPr>
        <w:pStyle w:val="Heading1"/>
      </w:pPr>
      <w:bookmarkStart w:id="1263" w:name="_Refd19e52995"/>
      <w:bookmarkStart w:id="1264" w:name="_Tocd19e52995"/>
      <w:r>
        <w:t>PGI SUBCHAPTER G—CONTRACT MANAGEMENT</w:t>
      </w:r>
      <w:bookmarkEnd w:id="1263"/>
      <w:bookmarkEnd w:id="1264"/>
    </w:p>
    <!--Topic unique_1482-->
    <w:p>
      <w:pPr>
        <w:pStyle w:val="Heading2"/>
      </w:pPr>
      <w:bookmarkStart w:id="1265" w:name="_Refd19e53000"/>
      <w:bookmarkStart w:id="1266" w:name="_Tocd19e53000"/>
      <w:r>
        <w:t>PGI Defense Federal Acquisition Regulation</w:t>
      </w:r>
      <w:bookmarkEnd w:id="1265"/>
      <w:bookmarkEnd w:id="1266"/>
    </w:p>
    <!--Topic unique_1484-->
    <w:p>
      <w:pPr>
        <w:pStyle w:val="Heading3"/>
      </w:pPr>
      <w:bookmarkStart w:id="1267" w:name="_Refd19e53005"/>
      <w:bookmarkStart w:id="1268" w:name="_Tocd19e53005"/>
      <w:r>
        <w:t/>
      </w:r>
      <w:r>
        <w:t>PGI PART 242</w:t>
      </w:r>
      <w:r>
        <w:t xml:space="preserve"> - CONTRACT ADMINISTRATION</w:t>
      </w:r>
      <w:bookmarkEnd w:id="1267"/>
      <w:bookmarkEnd w:id="1268"/>
    </w:p>
    <w:p>
      <w:pPr>
        <w:pStyle w:val="ListBullet"/>
        <!--depth 1-->
        <w:numPr>
          <w:ilvl w:val="0"/>
          <w:numId w:val="344"/>
        </w:numPr>
      </w:pPr>
      <w:r>
        <w:t/>
      </w:r>
      <w:r>
        <w:t>PGI 242.002 Interagency agreements.</w:t>
      </w:r>
      <w:r>
        <w:t/>
      </w:r>
    </w:p>
    <w:p>
      <w:pPr>
        <w:pStyle w:val="ListBullet"/>
        <!--depth 1-->
        <w:numPr>
          <w:ilvl w:val="0"/>
          <w:numId w:val="344"/>
        </w:numPr>
      </w:pPr>
      <w:r>
        <w:t/>
      </w:r>
      <w:r>
        <w:t>PGI 242.3 —CONTRACT ADMINISTRATION OFFICE FUNCTIONS</w:t>
      </w:r>
      <w:r>
        <w:t/>
      </w:r>
    </w:p>
    <w:p>
      <w:pPr>
        <w:pStyle w:val="ListBullet2"/>
        <!--depth 2-->
        <w:numPr>
          <w:ilvl w:val="1"/>
          <w:numId w:val="345"/>
        </w:numPr>
      </w:pPr>
      <w:r>
        <w:t/>
      </w:r>
      <w:r>
        <w:t>PGI 242.302 Contract administration functions.</w:t>
      </w:r>
      <w:r>
        <w:t/>
      </w:r>
    </w:p>
    <w:p>
      <w:pPr>
        <w:pStyle w:val="ListBullet2"/>
        <!--depth 2-->
        <w:numPr>
          <w:ilvl w:val="1"/>
          <w:numId w:val="345"/>
        </w:numPr>
      </w:pPr>
      <w:r>
        <w:t/>
      </w:r>
      <w:r>
        <w:t>PGI 242.302 (a)(S-72) —Surveillance of the contractor’s implementation of the Synchronized Predeployment and Operational Tracker (SPOT)</w:t>
      </w:r>
      <w:r>
        <w:t/>
      </w:r>
    </w:p>
    <w:p>
      <w:pPr>
        <w:pStyle w:val="ListBullet2"/>
        <!--depth 2-->
        <w:numPr>
          <w:ilvl w:val="1"/>
          <w:numId w:val="345"/>
        </w:numPr>
      </w:pPr>
      <w:r>
        <w:t/>
      </w:r>
      <w:r>
        <w:t>PGI 242.302 (a)(S-75) —Monitoring contractor costs</w:t>
      </w:r>
      <w:r>
        <w:t/>
      </w:r>
    </w:p>
    <w:p>
      <w:pPr>
        <w:pStyle w:val="ListBullet"/>
        <!--depth 1-->
        <w:numPr>
          <w:ilvl w:val="0"/>
          <w:numId w:val="344"/>
        </w:numPr>
      </w:pPr>
      <w:r>
        <w:t/>
      </w:r>
      <w:r>
        <w:t>PGI 242.7 — INDIRECT COST RATES</w:t>
      </w:r>
      <w:r>
        <w:t/>
      </w:r>
    </w:p>
    <w:p>
      <w:pPr>
        <w:pStyle w:val="ListBullet2"/>
        <!--depth 2-->
        <w:numPr>
          <w:ilvl w:val="1"/>
          <w:numId w:val="346"/>
        </w:numPr>
      </w:pPr>
      <w:r>
        <w:t/>
      </w:r>
      <w:r>
        <w:t>PGI 242.705 Final indirect cost rates.</w:t>
      </w:r>
      <w:r>
        <w:t/>
      </w:r>
    </w:p>
    <w:p>
      <w:pPr>
        <w:pStyle w:val="ListBullet3"/>
        <!--depth 3-->
        <w:numPr>
          <w:ilvl w:val="2"/>
          <w:numId w:val="347"/>
        </w:numPr>
      </w:pPr>
      <w:r>
        <w:t/>
      </w:r>
      <w:r>
        <w:t>PGI 242.705-1 Contracting officer determination procedure.</w:t>
      </w:r>
      <w:r>
        <w:t/>
      </w:r>
    </w:p>
    <w:p>
      <w:pPr>
        <w:pStyle w:val="ListBullet"/>
        <!--depth 1-->
        <w:numPr>
          <w:ilvl w:val="0"/>
          <w:numId w:val="344"/>
        </w:numPr>
      </w:pPr>
      <w:r>
        <w:t/>
      </w:r>
      <w:r>
        <w:t>PGI 242.12 —NOVATION AND CHANGE-OF-NAME AGREEMENTS</w:t>
      </w:r>
      <w:r>
        <w:t/>
      </w:r>
    </w:p>
    <w:p>
      <w:pPr>
        <w:pStyle w:val="ListBullet2"/>
        <!--depth 2-->
        <w:numPr>
          <w:ilvl w:val="1"/>
          <w:numId w:val="348"/>
        </w:numPr>
      </w:pPr>
      <w:r>
        <w:t/>
      </w:r>
      <w:r>
        <w:t>PGI 242.1203 Processing agreements.</w:t>
      </w:r>
      <w:r>
        <w:t/>
      </w:r>
    </w:p>
    <w:p>
      <w:pPr>
        <w:pStyle w:val="ListBullet"/>
        <!--depth 1-->
        <w:numPr>
          <w:ilvl w:val="0"/>
          <w:numId w:val="344"/>
        </w:numPr>
      </w:pPr>
      <w:r>
        <w:t/>
      </w:r>
      <w:r>
        <w:t>PGI 242.70 — CONTRACTOR BUSINESS SYSTEMS</w:t>
      </w:r>
      <w:r>
        <w:t/>
      </w:r>
    </w:p>
    <w:p>
      <w:pPr>
        <w:pStyle w:val="ListBullet2"/>
        <!--depth 2-->
        <w:numPr>
          <w:ilvl w:val="1"/>
          <w:numId w:val="349"/>
        </w:numPr>
      </w:pPr>
      <w:r>
        <w:t/>
      </w:r>
      <w:r>
        <w:t>PGI 242.7000 Contractor business system deficiencies.</w:t>
      </w:r>
      <w:r>
        <w:t/>
      </w:r>
    </w:p>
    <w:p>
      <w:pPr>
        <w:pStyle w:val="ListBullet"/>
        <!--depth 1-->
        <w:numPr>
          <w:ilvl w:val="0"/>
          <w:numId w:val="344"/>
        </w:numPr>
      </w:pPr>
      <w:r>
        <w:t/>
      </w:r>
      <w:r>
        <w:t>PGI 242.71 —VOLUNTARY REFUNDS</w:t>
      </w:r>
      <w:r>
        <w:t/>
      </w:r>
    </w:p>
    <w:p>
      <w:pPr>
        <w:pStyle w:val="ListBullet2"/>
        <!--depth 2-->
        <w:numPr>
          <w:ilvl w:val="1"/>
          <w:numId w:val="350"/>
        </w:numPr>
      </w:pPr>
      <w:r>
        <w:t/>
      </w:r>
      <w:r>
        <w:t>PGI 242.7100 General.</w:t>
      </w:r>
      <w:r>
        <w:t/>
      </w:r>
    </w:p>
    <w:p>
      <w:pPr>
        <w:pStyle w:val="ListBullet"/>
        <!--depth 1-->
        <w:numPr>
          <w:ilvl w:val="0"/>
          <w:numId w:val="344"/>
        </w:numPr>
      </w:pPr>
      <w:r>
        <w:t/>
      </w:r>
      <w:r>
        <w:t>PGI 242.72 —CONTRACTOR MATERIAL MANAGEMENT AND ACCOUNTING SYSTEM</w:t>
      </w:r>
      <w:r>
        <w:t/>
      </w:r>
    </w:p>
    <w:p>
      <w:pPr>
        <w:pStyle w:val="ListBullet2"/>
        <!--depth 2-->
        <w:numPr>
          <w:ilvl w:val="1"/>
          <w:numId w:val="351"/>
        </w:numPr>
      </w:pPr>
      <w:r>
        <w:t/>
      </w:r>
      <w:r>
        <w:t>PGI 242.7203 Review procedures.</w:t>
      </w:r>
      <w:r>
        <w:t/>
      </w:r>
    </w:p>
    <w:p>
      <w:pPr>
        <w:pStyle w:val="ListBullet"/>
        <!--depth 1-->
        <w:numPr>
          <w:ilvl w:val="0"/>
          <w:numId w:val="344"/>
        </w:numPr>
      </w:pPr>
      <w:r>
        <w:t/>
      </w:r>
      <w:r>
        <w:t>PGI 242.73 —CONTRACTOR INSURANCE/PENSION REVIEW</w:t>
      </w:r>
      <w:r>
        <w:t/>
      </w:r>
    </w:p>
    <w:p>
      <w:pPr>
        <w:pStyle w:val="ListBullet2"/>
        <!--depth 2-->
        <w:numPr>
          <w:ilvl w:val="1"/>
          <w:numId w:val="352"/>
        </w:numPr>
      </w:pPr>
      <w:r>
        <w:t/>
      </w:r>
      <w:r>
        <w:t>PGI 242.7303 Responsibilities.</w:t>
      </w:r>
      <w:r>
        <w:t/>
      </w:r>
    </w:p>
    <w:p>
      <w:pPr>
        <w:pStyle w:val="ListBullet"/>
        <!--depth 1-->
        <w:numPr>
          <w:ilvl w:val="0"/>
          <w:numId w:val="344"/>
        </w:numPr>
      </w:pPr>
      <w:r>
        <w:t/>
      </w:r>
      <w:r>
        <w:t>PGI 242.74 —TECHNICAL REPRESENTATION AT CONTRACTOR FACILITIES</w:t>
      </w:r>
      <w:r>
        <w:t/>
      </w:r>
    </w:p>
    <w:p>
      <w:pPr>
        <w:pStyle w:val="ListBullet2"/>
        <!--depth 2-->
        <w:numPr>
          <w:ilvl w:val="1"/>
          <w:numId w:val="353"/>
        </w:numPr>
      </w:pPr>
      <w:r>
        <w:t/>
      </w:r>
      <w:r>
        <w:t>PGI 242.7401 Procedures.</w:t>
      </w:r>
      <w:r>
        <w:t/>
      </w:r>
    </w:p>
    <w:p>
      <w:pPr>
        <w:pStyle w:val="ListBullet"/>
        <!--depth 1-->
        <w:numPr>
          <w:ilvl w:val="0"/>
          <w:numId w:val="344"/>
        </w:numPr>
      </w:pPr>
      <w:r>
        <w:t/>
      </w:r>
      <w:r>
        <w:t>PGI 242.75 —CONTRACTOR ACCOUNTING SYSTEMS AND RELATED CONTROLS</w:t>
      </w:r>
      <w:r>
        <w:t/>
      </w:r>
    </w:p>
    <w:p>
      <w:pPr>
        <w:pStyle w:val="ListBullet2"/>
        <!--depth 2-->
        <w:numPr>
          <w:ilvl w:val="1"/>
          <w:numId w:val="354"/>
        </w:numPr>
      </w:pPr>
      <w:r>
        <w:t/>
      </w:r>
      <w:r>
        <w:t>PGI 242.7502 Policy.</w:t>
      </w:r>
      <w:r>
        <w:t/>
      </w:r>
    </w:p>
    <!--Topic unique_1485-->
    <w:p>
      <w:pPr>
        <w:pStyle w:val="Heading4"/>
      </w:pPr>
      <w:bookmarkStart w:id="1269" w:name="_Refd19e53214"/>
      <w:bookmarkStart w:id="1270" w:name="_Tocd19e53214"/>
      <w:r>
        <w:t/>
      </w:r>
      <w:r>
        <w:t>PGI 242.002</w:t>
      </w:r>
      <w:r>
        <w:t xml:space="preserve"> Interagency agreements.</w:t>
      </w:r>
      <w:bookmarkEnd w:id="1269"/>
      <w:bookmarkEnd w:id="127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6-->
    <w:p>
      <w:pPr>
        <w:pStyle w:val="Heading4"/>
      </w:pPr>
      <w:bookmarkStart w:id="1271" w:name="_Refd19e53244"/>
      <w:bookmarkStart w:id="1272" w:name="_Tocd19e53244"/>
      <w:r>
        <w:t/>
      </w:r>
      <w:r>
        <w:t>PGI 242.3</w:t>
      </w:r>
      <w:r>
        <w:t xml:space="preserve"> —CONTRACT ADMINISTRATION OFFICE FUNCTIONS</w:t>
      </w:r>
      <w:bookmarkEnd w:id="1271"/>
      <w:bookmarkEnd w:id="1272"/>
    </w:p>
    <!--Topic unique_1487-->
    <w:p>
      <w:pPr>
        <w:pStyle w:val="Heading5"/>
      </w:pPr>
      <w:bookmarkStart w:id="1273" w:name="_Refd19e53252"/>
      <w:bookmarkStart w:id="1274" w:name="_Tocd19e53252"/>
      <w:r>
        <w:t/>
      </w:r>
      <w:r>
        <w:t>PGI 242.302</w:t>
      </w:r>
      <w:r>
        <w:t xml:space="preserve"> Contract administration functions.</w:t>
      </w:r>
      <w:bookmarkEnd w:id="1273"/>
      <w:bookmarkEnd w:id="127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8-->
    <w:p>
      <w:pPr>
        <w:pStyle w:val="Heading5"/>
      </w:pPr>
      <w:bookmarkStart w:id="1275" w:name="_Refd19e53293"/>
      <w:bookmarkStart w:id="1276" w:name="_Tocd19e53293"/>
      <w:r>
        <w:t/>
      </w:r>
      <w:r>
        <w:t>PGI 242.302</w:t>
      </w:r>
      <w:r>
        <w:t>(a)(S-72) —Surveillance of the contractor’s implementation of the Synchronized Predeployment and Operational Tracker (SPOT)</w:t>
      </w:r>
      <w:bookmarkEnd w:id="1275"/>
      <w:bookmarkEnd w:id="127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89-->
    <w:p>
      <w:pPr>
        <w:pStyle w:val="Heading5"/>
      </w:pPr>
      <w:bookmarkStart w:id="1277" w:name="_Refd19e53340"/>
      <w:bookmarkStart w:id="1278" w:name="_Tocd19e53340"/>
      <w:r>
        <w:t/>
      </w:r>
      <w:r>
        <w:t>PGI 242.302</w:t>
      </w:r>
      <w:r>
        <w:t>(a)(S-75) —Monitoring contractor costs</w:t>
      </w:r>
      <w:bookmarkEnd w:id="1277"/>
      <w:bookmarkEnd w:id="127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0-->
    <w:p>
      <w:pPr>
        <w:pStyle w:val="Heading4"/>
      </w:pPr>
      <w:bookmarkStart w:id="1279" w:name="_Refd19e53615"/>
      <w:bookmarkStart w:id="1280" w:name="_Tocd19e53615"/>
      <w:r>
        <w:t/>
      </w:r>
      <w:r>
        <w:t>PGI 242.7</w:t>
      </w:r>
      <w:r>
        <w:t xml:space="preserve"> — INDIRECT COST RATES</w:t>
      </w:r>
      <w:bookmarkEnd w:id="1279"/>
      <w:bookmarkEnd w:id="1280"/>
    </w:p>
    <!--Topic unique_1491-->
    <w:p>
      <w:pPr>
        <w:pStyle w:val="Heading5"/>
      </w:pPr>
      <w:bookmarkStart w:id="1281" w:name="_Refd19e53623"/>
      <w:bookmarkStart w:id="1282" w:name="_Tocd19e53623"/>
      <w:r>
        <w:t/>
      </w:r>
      <w:r>
        <w:t>PGI 242.705</w:t>
      </w:r>
      <w:r>
        <w:t xml:space="preserve"> Final indirect cost rates.</w:t>
      </w:r>
      <w:bookmarkEnd w:id="1281"/>
      <w:bookmarkEnd w:id="1282"/>
    </w:p>
    <!--Topic unique_1492-->
    <w:p>
      <w:pPr>
        <w:pStyle w:val="Heading6"/>
      </w:pPr>
      <w:bookmarkStart w:id="1283" w:name="_Refd19e53631"/>
      <w:bookmarkStart w:id="1284" w:name="_Tocd19e53631"/>
      <w:r>
        <w:t/>
      </w:r>
      <w:r>
        <w:t>PGI 242.705-1</w:t>
      </w:r>
      <w:r>
        <w:t xml:space="preserve"> Contracting officer determination procedure.</w:t>
      </w:r>
      <w:bookmarkEnd w:id="1283"/>
      <w:bookmarkEnd w:id="1284"/>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3-->
    <w:p>
      <w:pPr>
        <w:pStyle w:val="Heading4"/>
      </w:pPr>
      <w:bookmarkStart w:id="1285" w:name="_Refd19e53648"/>
      <w:bookmarkStart w:id="1286" w:name="_Tocd19e53648"/>
      <w:r>
        <w:t/>
      </w:r>
      <w:r>
        <w:t>PGI 242.12</w:t>
      </w:r>
      <w:r>
        <w:t xml:space="preserve"> —NOVATION AND CHANGE-OF-NAME AGREEMENTS</w:t>
      </w:r>
      <w:bookmarkEnd w:id="1285"/>
      <w:bookmarkEnd w:id="1286"/>
    </w:p>
    <!--Topic unique_1494-->
    <w:p>
      <w:pPr>
        <w:pStyle w:val="Heading5"/>
      </w:pPr>
      <w:bookmarkStart w:id="1287" w:name="_Refd19e53656"/>
      <w:bookmarkStart w:id="1288" w:name="_Tocd19e53656"/>
      <w:r>
        <w:t/>
      </w:r>
      <w:r>
        <w:t>PGI 242.1203</w:t>
      </w:r>
      <w:r>
        <w:t xml:space="preserve"> Processing agreements.</w:t>
      </w:r>
      <w:bookmarkEnd w:id="1287"/>
      <w:bookmarkEnd w:id="1288"/>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5-->
    <w:p>
      <w:pPr>
        <w:pStyle w:val="Heading4"/>
      </w:pPr>
      <w:bookmarkStart w:id="1289" w:name="_Refd19e53814"/>
      <w:bookmarkStart w:id="1290" w:name="_Tocd19e53814"/>
      <w:r>
        <w:t/>
      </w:r>
      <w:r>
        <w:t>PGI 242.70</w:t>
      </w:r>
      <w:r>
        <w:t xml:space="preserve"> — CONTRACTOR BUSINESS SYSTEMS</w:t>
      </w:r>
      <w:bookmarkEnd w:id="1289"/>
      <w:bookmarkEnd w:id="1290"/>
    </w:p>
    <!--Topic unique_1496-->
    <w:p>
      <w:pPr>
        <w:pStyle w:val="Heading5"/>
      </w:pPr>
      <w:bookmarkStart w:id="1291" w:name="_Refd19e53822"/>
      <w:bookmarkStart w:id="1292" w:name="_Tocd19e53822"/>
      <w:r>
        <w:t/>
      </w:r>
      <w:r>
        <w:t>PGI 242.7000</w:t>
      </w:r>
      <w:r>
        <w:t xml:space="preserve"> Contractor business system deficiencies.</w:t>
      </w:r>
      <w:bookmarkEnd w:id="1291"/>
      <w:bookmarkEnd w:id="1292"/>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7-->
    <w:p>
      <w:pPr>
        <w:pStyle w:val="Heading4"/>
      </w:pPr>
      <w:bookmarkStart w:id="1293" w:name="_Refd19e53989"/>
      <w:bookmarkStart w:id="1294" w:name="_Tocd19e53989"/>
      <w:r>
        <w:t/>
      </w:r>
      <w:r>
        <w:t>PGI 242.71</w:t>
      </w:r>
      <w:r>
        <w:t>—VOLUNTARY REFUNDS</w:t>
      </w:r>
      <w:bookmarkEnd w:id="1293"/>
      <w:bookmarkEnd w:id="1294"/>
    </w:p>
    <!--Topic unique_1498-->
    <w:p>
      <w:pPr>
        <w:pStyle w:val="Heading5"/>
      </w:pPr>
      <w:bookmarkStart w:id="1295" w:name="_Refd19e53997"/>
      <w:bookmarkStart w:id="1296" w:name="_Tocd19e53997"/>
      <w:r>
        <w:t/>
      </w:r>
      <w:r>
        <w:t>PGI 242.7100</w:t>
      </w:r>
      <w:r>
        <w:t xml:space="preserve"> General.</w:t>
      </w:r>
      <w:bookmarkEnd w:id="1295"/>
      <w:bookmarkEnd w:id="1296"/>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499-->
    <w:p>
      <w:pPr>
        <w:pStyle w:val="Heading4"/>
      </w:pPr>
      <w:bookmarkStart w:id="1297" w:name="_Refd19e54071"/>
      <w:bookmarkStart w:id="1298" w:name="_Tocd19e54071"/>
      <w:r>
        <w:t/>
      </w:r>
      <w:r>
        <w:t>PGI 242.72</w:t>
      </w:r>
      <w:r>
        <w:t xml:space="preserve"> —CONTRACTOR MATERIAL MANAGEMENT AND ACCOUNTING SYSTEM</w:t>
      </w:r>
      <w:bookmarkEnd w:id="1297"/>
      <w:bookmarkEnd w:id="1298"/>
    </w:p>
    <!--Topic unique_1500-->
    <w:p>
      <w:pPr>
        <w:pStyle w:val="Heading5"/>
      </w:pPr>
      <w:bookmarkStart w:id="1299" w:name="_Refd19e54079"/>
      <w:bookmarkStart w:id="1300" w:name="_Tocd19e54079"/>
      <w:r>
        <w:t/>
      </w:r>
      <w:r>
        <w:t>PGI 242.7203</w:t>
      </w:r>
      <w:r>
        <w:t xml:space="preserve"> Review procedures.</w:t>
      </w:r>
      <w:bookmarkEnd w:id="1299"/>
      <w:bookmarkEnd w:id="130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1-->
    <w:p>
      <w:pPr>
        <w:pStyle w:val="Heading4"/>
      </w:pPr>
      <w:bookmarkStart w:id="1301" w:name="_Refd19e54140"/>
      <w:bookmarkStart w:id="1302" w:name="_Tocd19e54140"/>
      <w:r>
        <w:t/>
      </w:r>
      <w:r>
        <w:t>PGI 242.73</w:t>
      </w:r>
      <w:r>
        <w:t xml:space="preserve"> —CONTRACTOR INSURANCE/PENSION REVIEW</w:t>
      </w:r>
      <w:bookmarkEnd w:id="1301"/>
      <w:bookmarkEnd w:id="1302"/>
    </w:p>
    <!--Topic unique_1502-->
    <w:p>
      <w:pPr>
        <w:pStyle w:val="Heading5"/>
      </w:pPr>
      <w:bookmarkStart w:id="1303" w:name="_Refd19e54148"/>
      <w:bookmarkStart w:id="1304" w:name="_Tocd19e54148"/>
      <w:r>
        <w:t/>
      </w:r>
      <w:r>
        <w:t>PGI 242.7303</w:t>
      </w:r>
      <w:r>
        <w:t xml:space="preserve"> Responsibilities.</w:t>
      </w:r>
      <w:bookmarkEnd w:id="1303"/>
      <w:bookmarkEnd w:id="1304"/>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3-->
    <w:p>
      <w:pPr>
        <w:pStyle w:val="Heading4"/>
      </w:pPr>
      <w:bookmarkStart w:id="1305" w:name="_Refd19e54205"/>
      <w:bookmarkStart w:id="1306" w:name="_Tocd19e54205"/>
      <w:r>
        <w:t/>
      </w:r>
      <w:r>
        <w:t>PGI 242.74</w:t>
      </w:r>
      <w:r>
        <w:t xml:space="preserve"> —TECHNICAL REPRESENTATION AT CONTRACTOR FACILITIES</w:t>
      </w:r>
      <w:bookmarkEnd w:id="1305"/>
      <w:bookmarkEnd w:id="1306"/>
    </w:p>
    <!--Topic unique_1504-->
    <w:p>
      <w:pPr>
        <w:pStyle w:val="Heading5"/>
      </w:pPr>
      <w:bookmarkStart w:id="1307" w:name="_Refd19e54213"/>
      <w:bookmarkStart w:id="1308" w:name="_Tocd19e54213"/>
      <w:r>
        <w:t/>
      </w:r>
      <w:r>
        <w:t>PGI 242.7401</w:t>
      </w:r>
      <w:r>
        <w:t xml:space="preserve"> Procedures.</w:t>
      </w:r>
      <w:bookmarkEnd w:id="1307"/>
      <w:bookmarkEnd w:id="1308"/>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5-->
    <w:p>
      <w:pPr>
        <w:pStyle w:val="Heading4"/>
      </w:pPr>
      <w:bookmarkStart w:id="1309" w:name="_Refd19e54233"/>
      <w:bookmarkStart w:id="1310" w:name="_Tocd19e54233"/>
      <w:r>
        <w:t/>
      </w:r>
      <w:r>
        <w:t>PGI 242.75</w:t>
      </w:r>
      <w:r>
        <w:t xml:space="preserve"> —CONTRACTOR ACCOUNTING SYSTEMS AND RELATED CONTROLS</w:t>
      </w:r>
      <w:bookmarkEnd w:id="1309"/>
      <w:bookmarkEnd w:id="1310"/>
    </w:p>
    <!--Topic unique_1506-->
    <w:p>
      <w:pPr>
        <w:pStyle w:val="Heading5"/>
      </w:pPr>
      <w:bookmarkStart w:id="1311" w:name="_Refd19e54241"/>
      <w:bookmarkStart w:id="1312" w:name="_Tocd19e54241"/>
      <w:r>
        <w:t/>
      </w:r>
      <w:r>
        <w:t>PGI 242.7502</w:t>
      </w:r>
      <w:r>
        <w:t xml:space="preserve"> Policy.</w:t>
      </w:r>
      <w:bookmarkEnd w:id="1311"/>
      <w:bookmarkEnd w:id="131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3-->
    <w:p>
      <w:pPr>
        <w:pStyle w:val="Heading3"/>
      </w:pPr>
      <w:bookmarkStart w:id="1313" w:name="_Refd19e54307"/>
      <w:bookmarkStart w:id="1314" w:name="_Tocd19e54307"/>
      <w:r>
        <w:t/>
      </w:r>
      <w:r>
        <w:t>PGI PART 243</w:t>
      </w:r>
      <w:r>
        <w:t xml:space="preserve"> - CONTRACT MODIFICATIONS</w:t>
      </w:r>
      <w:bookmarkEnd w:id="1313"/>
      <w:bookmarkEnd w:id="1314"/>
    </w:p>
    <w:p>
      <w:pPr>
        <w:pStyle w:val="ListBullet"/>
        <!--depth 1-->
        <w:numPr>
          <w:ilvl w:val="0"/>
          <w:numId w:val="355"/>
        </w:numPr>
      </w:pPr>
      <w:r>
        <w:t/>
      </w:r>
      <w:r>
        <w:t>PGI 243.1 —GENERAL</w:t>
      </w:r>
      <w:r>
        <w:t/>
      </w:r>
    </w:p>
    <w:p>
      <w:pPr>
        <w:pStyle w:val="ListBullet2"/>
        <!--depth 2-->
        <w:numPr>
          <w:ilvl w:val="1"/>
          <w:numId w:val="356"/>
        </w:numPr>
      </w:pPr>
      <w:r>
        <w:t/>
      </w:r>
      <w:r>
        <w:t>PGI 243.170 Identification of foreign military sale (FMS) requirements.</w:t>
      </w:r>
      <w:r>
        <w:t/>
      </w:r>
    </w:p>
    <w:p>
      <w:pPr>
        <w:pStyle w:val="ListBullet2"/>
        <!--depth 2-->
        <w:numPr>
          <w:ilvl w:val="1"/>
          <w:numId w:val="356"/>
        </w:numPr>
      </w:pPr>
      <w:r>
        <w:t/>
      </w:r>
      <w:r>
        <w:t>PGI 243.171 Obligation or deobligation of funds.</w:t>
      </w:r>
      <w:r>
        <w:t/>
      </w:r>
    </w:p>
    <w:p>
      <w:pPr>
        <w:pStyle w:val="ListBullet"/>
        <!--depth 1-->
        <w:numPr>
          <w:ilvl w:val="0"/>
          <w:numId w:val="355"/>
        </w:numPr>
      </w:pPr>
      <w:r>
        <w:t/>
      </w:r>
      <w:r>
        <w:t>PGI 243.2 —CHANGE ORDERS</w:t>
      </w:r>
      <w:r>
        <w:t/>
      </w:r>
    </w:p>
    <w:p>
      <w:pPr>
        <w:pStyle w:val="ListBullet2"/>
        <!--depth 2-->
        <w:numPr>
          <w:ilvl w:val="1"/>
          <w:numId w:val="357"/>
        </w:numPr>
      </w:pPr>
      <w:r>
        <w:t/>
      </w:r>
      <w:r>
        <w:t>PGI 243.204 Administration.</w:t>
      </w:r>
      <w:r>
        <w:t/>
      </w:r>
    </w:p>
    <w:p>
      <w:pPr>
        <w:pStyle w:val="ListBullet3"/>
        <!--depth 3-->
        <w:numPr>
          <w:ilvl w:val="2"/>
          <w:numId w:val="358"/>
        </w:numPr>
      </w:pPr>
      <w:r>
        <w:t/>
      </w:r>
      <w:r>
        <w:t>PGI 243.204-71 Certification of requests for equitable adjustment.</w:t>
      </w:r>
      <w:r>
        <w:t/>
      </w:r>
    </w:p>
    <!--Topic unique_1534-->
    <w:p>
      <w:pPr>
        <w:pStyle w:val="Heading4"/>
      </w:pPr>
      <w:bookmarkStart w:id="1315" w:name="_Refd19e54373"/>
      <w:bookmarkStart w:id="1316" w:name="_Tocd19e54373"/>
      <w:r>
        <w:t/>
      </w:r>
      <w:r>
        <w:t>PGI 243.1</w:t>
      </w:r>
      <w:r>
        <w:t xml:space="preserve"> —GENERAL</w:t>
      </w:r>
      <w:bookmarkEnd w:id="1315"/>
      <w:bookmarkEnd w:id="1316"/>
    </w:p>
    <!--Topic unique_1535-->
    <w:p>
      <w:pPr>
        <w:pStyle w:val="Heading5"/>
      </w:pPr>
      <w:bookmarkStart w:id="1317" w:name="_Refd19e54381"/>
      <w:bookmarkStart w:id="1318" w:name="_Tocd19e54381"/>
      <w:r>
        <w:t/>
      </w:r>
      <w:r>
        <w:t>PGI 243.170</w:t>
      </w:r>
      <w:r>
        <w:t xml:space="preserve"> Identification of foreign military sale (FMS) requirements.</w:t>
      </w:r>
      <w:bookmarkEnd w:id="1317"/>
      <w:bookmarkEnd w:id="1318"/>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6-->
    <w:p>
      <w:pPr>
        <w:pStyle w:val="Heading5"/>
      </w:pPr>
      <w:bookmarkStart w:id="1319" w:name="_Refd19e54397"/>
      <w:bookmarkStart w:id="1320" w:name="_Tocd19e54397"/>
      <w:r>
        <w:t/>
      </w:r>
      <w:r>
        <w:t>PGI 243.171</w:t>
      </w:r>
      <w:r>
        <w:t xml:space="preserve"> Obligation or deobligation of funds.</w:t>
      </w:r>
      <w:bookmarkEnd w:id="1319"/>
      <w:bookmarkEnd w:id="1320"/>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7-->
    <w:p>
      <w:pPr>
        <w:pStyle w:val="Heading4"/>
      </w:pPr>
      <w:bookmarkStart w:id="1321" w:name="_Refd19e54432"/>
      <w:bookmarkStart w:id="1322" w:name="_Tocd19e54432"/>
      <w:r>
        <w:t/>
      </w:r>
      <w:r>
        <w:t>PGI 243.2</w:t>
      </w:r>
      <w:r>
        <w:t xml:space="preserve"> —CHANGE ORDERS</w:t>
      </w:r>
      <w:bookmarkEnd w:id="1321"/>
      <w:bookmarkEnd w:id="1322"/>
    </w:p>
    <!--Topic unique_1538-->
    <w:p>
      <w:pPr>
        <w:pStyle w:val="Heading5"/>
      </w:pPr>
      <w:bookmarkStart w:id="1323" w:name="_Refd19e54440"/>
      <w:bookmarkStart w:id="1324" w:name="_Tocd19e54440"/>
      <w:r>
        <w:t/>
      </w:r>
      <w:r>
        <w:t>PGI 243.204</w:t>
      </w:r>
      <w:r>
        <w:t xml:space="preserve"> Administration.</w:t>
      </w:r>
      <w:bookmarkEnd w:id="1323"/>
      <w:bookmarkEnd w:id="1324"/>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39-->
    <w:p>
      <w:pPr>
        <w:pStyle w:val="Heading6"/>
      </w:pPr>
      <w:bookmarkStart w:id="1325" w:name="_Refd19e54462"/>
      <w:bookmarkStart w:id="1326" w:name="_Tocd19e54462"/>
      <w:r>
        <w:t/>
      </w:r>
      <w:r>
        <w:t>PGI 243.204-71</w:t>
      </w:r>
      <w:r>
        <w:t xml:space="preserve"> Certification of requests for equitable adjustment.</w:t>
      </w:r>
      <w:bookmarkEnd w:id="1325"/>
      <w:bookmarkEnd w:id="1326"/>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7-->
    <w:p>
      <w:pPr>
        <w:pStyle w:val="Heading3"/>
      </w:pPr>
      <w:bookmarkStart w:id="1327" w:name="_Refd19e54474"/>
      <w:bookmarkStart w:id="1328" w:name="_Tocd19e54474"/>
      <w:r>
        <w:t/>
      </w:r>
      <w:r>
        <w:t>PGI PART 244</w:t>
      </w:r>
      <w:r>
        <w:t xml:space="preserve"> - SUBCONTRACTING POLICIES AND PROCEDURES</w:t>
      </w:r>
      <w:bookmarkEnd w:id="1327"/>
      <w:bookmarkEnd w:id="1328"/>
    </w:p>
    <w:p>
      <w:pPr>
        <w:pStyle w:val="ListBullet"/>
        <!--depth 1-->
        <w:numPr>
          <w:ilvl w:val="0"/>
          <w:numId w:val="359"/>
        </w:numPr>
      </w:pPr>
      <w:r>
        <w:t/>
      </w:r>
      <w:r>
        <w:t>PGI 244.2 —CONSENT TO SUBCORACTNT</w:t>
      </w:r>
      <w:r>
        <w:t/>
      </w:r>
    </w:p>
    <w:p>
      <w:pPr>
        <w:pStyle w:val="ListBullet2"/>
        <!--depth 2-->
        <w:numPr>
          <w:ilvl w:val="1"/>
          <w:numId w:val="360"/>
        </w:numPr>
      </w:pPr>
      <w:r>
        <w:t/>
      </w:r>
      <w:r>
        <w:t>PGI 244.201 Consent and advance notification requirements.</w:t>
      </w:r>
      <w:r>
        <w:t/>
      </w:r>
    </w:p>
    <w:p>
      <w:pPr>
        <w:pStyle w:val="ListBullet3"/>
        <!--depth 3-->
        <w:numPr>
          <w:ilvl w:val="2"/>
          <w:numId w:val="361"/>
        </w:numPr>
      </w:pPr>
      <w:r>
        <w:t/>
      </w:r>
      <w:r>
        <w:t>PGI 244.201-1 Consent requirements.</w:t>
      </w:r>
      <w:r>
        <w:t/>
      </w:r>
    </w:p>
    <w:p>
      <w:pPr>
        <w:pStyle w:val="ListBullet"/>
        <!--depth 1-->
        <w:numPr>
          <w:ilvl w:val="0"/>
          <w:numId w:val="359"/>
        </w:numPr>
      </w:pPr>
      <w:r>
        <w:t/>
      </w:r>
      <w:r>
        <w:t>PGI 244.3 —CONTRACTORS' PURCHASING SYSTEMS REVIEWS</w:t>
      </w:r>
      <w:r>
        <w:t/>
      </w:r>
    </w:p>
    <w:p>
      <w:pPr>
        <w:pStyle w:val="ListBullet2"/>
        <!--depth 2-->
        <w:numPr>
          <w:ilvl w:val="1"/>
          <w:numId w:val="362"/>
        </w:numPr>
      </w:pPr>
      <w:r>
        <w:t/>
      </w:r>
      <w:r>
        <w:t>PGI 244.305 RESERVED</w:t>
      </w:r>
      <w:r>
        <w:t/>
      </w:r>
    </w:p>
    <w:p>
      <w:pPr>
        <w:pStyle w:val="ListBullet3"/>
        <!--depth 3-->
        <w:numPr>
          <w:ilvl w:val="2"/>
          <w:numId w:val="363"/>
        </w:numPr>
      </w:pPr>
      <w:r>
        <w:t/>
      </w:r>
      <w:r>
        <w:t>PGI 244.305-70 Policy.</w:t>
      </w:r>
      <w:r>
        <w:t/>
      </w:r>
    </w:p>
    <!--Topic unique_1548-->
    <w:p>
      <w:pPr>
        <w:pStyle w:val="Heading4"/>
      </w:pPr>
      <w:bookmarkStart w:id="1329" w:name="_Refd19e54542"/>
      <w:bookmarkStart w:id="1330" w:name="_Tocd19e54542"/>
      <w:r>
        <w:t/>
      </w:r>
      <w:r>
        <w:t>PGI 244.2</w:t>
      </w:r>
      <w:r>
        <w:t xml:space="preserve"> —CONSENT TO SUBCORACTNT</w:t>
      </w:r>
      <w:bookmarkEnd w:id="1329"/>
      <w:bookmarkEnd w:id="1330"/>
    </w:p>
    <!--Topic unique_1549-->
    <w:p>
      <w:pPr>
        <w:pStyle w:val="Heading5"/>
      </w:pPr>
      <w:bookmarkStart w:id="1331" w:name="_Refd19e54550"/>
      <w:bookmarkStart w:id="1332" w:name="_Tocd19e54550"/>
      <w:r>
        <w:t/>
      </w:r>
      <w:r>
        <w:t>PGI 244.201</w:t>
      </w:r>
      <w:r>
        <w:t xml:space="preserve"> Consent and advance notification requirements.</w:t>
      </w:r>
      <w:bookmarkEnd w:id="1331"/>
      <w:bookmarkEnd w:id="1332"/>
    </w:p>
    <!--Topic unique_1550-->
    <w:p>
      <w:pPr>
        <w:pStyle w:val="Heading6"/>
      </w:pPr>
      <w:bookmarkStart w:id="1333" w:name="_Refd19e54558"/>
      <w:bookmarkStart w:id="1334" w:name="_Tocd19e54558"/>
      <w:r>
        <w:t/>
      </w:r>
      <w:r>
        <w:t>PGI 244.201-1</w:t>
      </w:r>
      <w:r>
        <w:t xml:space="preserve"> Consent requirements.</w:t>
      </w:r>
      <w:bookmarkEnd w:id="1333"/>
      <w:bookmarkEnd w:id="1334"/>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1-->
    <w:p>
      <w:pPr>
        <w:pStyle w:val="Heading4"/>
      </w:pPr>
      <w:bookmarkStart w:id="1335" w:name="_Refd19e54570"/>
      <w:bookmarkStart w:id="1336" w:name="_Tocd19e54570"/>
      <w:r>
        <w:t/>
      </w:r>
      <w:r>
        <w:t>PGI 244.3</w:t>
      </w:r>
      <w:r>
        <w:t xml:space="preserve"> —CONTRACTORS' PURCHASING SYSTEMS REVIEWS</w:t>
      </w:r>
      <w:bookmarkEnd w:id="1335"/>
      <w:bookmarkEnd w:id="1336"/>
    </w:p>
    <!--Topic unique_1552-->
    <w:p>
      <w:pPr>
        <w:pStyle w:val="Heading5"/>
      </w:pPr>
      <w:bookmarkStart w:id="1337" w:name="_Refd19e54578"/>
      <w:bookmarkStart w:id="1338" w:name="_Tocd19e54578"/>
      <w:r>
        <w:t/>
      </w:r>
      <w:r>
        <w:t>PGI 244.305</w:t>
      </w:r>
      <w:r>
        <w:t xml:space="preserve"> RESERVED</w:t>
      </w:r>
      <w:bookmarkEnd w:id="1337"/>
      <w:bookmarkEnd w:id="1338"/>
    </w:p>
    <!--Topic unique_1553-->
    <w:p>
      <w:pPr>
        <w:pStyle w:val="Heading6"/>
      </w:pPr>
      <w:bookmarkStart w:id="1339" w:name="_Refd19e54586"/>
      <w:bookmarkStart w:id="1340" w:name="_Tocd19e54586"/>
      <w:r>
        <w:t/>
      </w:r>
      <w:r>
        <w:t>PGI 244.305-70</w:t>
      </w:r>
      <w:r>
        <w:t xml:space="preserve"> Policy.</w:t>
      </w:r>
      <w:bookmarkEnd w:id="1339"/>
      <w:bookmarkEnd w:id="134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1-->
    <w:p>
      <w:pPr>
        <w:pStyle w:val="Heading3"/>
      </w:pPr>
      <w:bookmarkStart w:id="1341" w:name="_Refd19e54647"/>
      <w:bookmarkStart w:id="1342" w:name="_Tocd19e54647"/>
      <w:r>
        <w:t/>
      </w:r>
      <w:r>
        <w:t>PGI PART 245</w:t>
      </w:r>
      <w:r>
        <w:t xml:space="preserve"> - GOVERNMENT PROPERTY</w:t>
      </w:r>
      <w:bookmarkEnd w:id="1341"/>
      <w:bookmarkEnd w:id="1342"/>
    </w:p>
    <w:p>
      <w:pPr>
        <w:pStyle w:val="ListBullet"/>
        <!--depth 1-->
        <w:numPr>
          <w:ilvl w:val="0"/>
          <w:numId w:val="364"/>
        </w:numPr>
      </w:pPr>
      <w:r>
        <w:t/>
      </w:r>
      <w:r>
        <w:t>PGI 245.1 - GENERAL</w:t>
      </w:r>
      <w:r>
        <w:t/>
      </w:r>
    </w:p>
    <w:p>
      <w:pPr>
        <w:pStyle w:val="ListBullet2"/>
        <!--depth 2-->
        <w:numPr>
          <w:ilvl w:val="1"/>
          <w:numId w:val="365"/>
        </w:numPr>
      </w:pPr>
      <w:r>
        <w:t/>
      </w:r>
      <w:r>
        <w:t>PGI 245.102 RESERVED</w:t>
      </w:r>
      <w:r>
        <w:t/>
      </w:r>
    </w:p>
    <w:p>
      <w:pPr>
        <w:pStyle w:val="ListBullet3"/>
        <!--depth 3-->
        <w:numPr>
          <w:ilvl w:val="2"/>
          <w:numId w:val="366"/>
        </w:numPr>
      </w:pPr>
      <w:r>
        <w:t/>
      </w:r>
      <w:r>
        <w:t>PGI 245.102-70 Policy.</w:t>
      </w:r>
      <w:r>
        <w:t/>
      </w:r>
    </w:p>
    <w:p>
      <w:pPr>
        <w:pStyle w:val="ListBullet2"/>
        <!--depth 2-->
        <w:numPr>
          <w:ilvl w:val="1"/>
          <w:numId w:val="365"/>
        </w:numPr>
      </w:pPr>
      <w:r>
        <w:t/>
      </w:r>
      <w:r>
        <w:t>PGI 245.103 General.</w:t>
      </w:r>
      <w:r>
        <w:t/>
      </w:r>
    </w:p>
    <w:p>
      <w:pPr>
        <w:pStyle w:val="ListBullet3"/>
        <!--depth 3-->
        <w:numPr>
          <w:ilvl w:val="2"/>
          <w:numId w:val="367"/>
        </w:numPr>
      </w:pPr>
      <w:r>
        <w:t/>
      </w:r>
      <w:r>
        <w:t>PGI 245.103-70 Furnishing Government property to contractors.</w:t>
      </w:r>
      <w:r>
        <w:t/>
      </w:r>
    </w:p>
    <w:p>
      <w:pPr>
        <w:pStyle w:val="ListBullet3"/>
        <!--depth 3-->
        <w:numPr>
          <w:ilvl w:val="2"/>
          <w:numId w:val="367"/>
        </w:numPr>
      </w:pPr>
      <w:r>
        <w:t/>
      </w:r>
      <w:r>
        <w:t>PGI 245.103-71 Transferring Government property accountability.</w:t>
      </w:r>
      <w:r>
        <w:t/>
      </w:r>
    </w:p>
    <w:p>
      <w:pPr>
        <w:pStyle w:val="ListBullet3"/>
        <!--depth 3-->
        <w:numPr>
          <w:ilvl w:val="2"/>
          <w:numId w:val="367"/>
        </w:numPr>
      </w:pPr>
      <w:r>
        <w:t/>
      </w:r>
      <w:r>
        <w:t>PGI 245.103-72 Government-furnished property attachments to solicitations and awards.</w:t>
      </w:r>
      <w:r>
        <w:t/>
      </w:r>
    </w:p>
    <w:p>
      <w:pPr>
        <w:pStyle w:val="ListBullet3"/>
        <!--depth 3-->
        <w:numPr>
          <w:ilvl w:val="2"/>
          <w:numId w:val="367"/>
        </w:numPr>
      </w:pPr>
      <w:r>
        <w:t/>
      </w:r>
      <w:r>
        <w:t>PGI 245.103-73 Government property under sustainment contracts.</w:t>
      </w:r>
      <w:r>
        <w:t/>
      </w:r>
    </w:p>
    <w:p>
      <w:pPr>
        <w:pStyle w:val="ListBullet3"/>
        <!--depth 3-->
        <w:numPr>
          <w:ilvl w:val="2"/>
          <w:numId w:val="367"/>
        </w:numPr>
      </w:pPr>
      <w:r>
        <w:t/>
      </w:r>
      <w:r>
        <w:t>PGI 245.103-74 Contracting office responsibilities.</w:t>
      </w:r>
      <w:r>
        <w:t/>
      </w:r>
    </w:p>
    <w:p>
      <w:pPr>
        <w:pStyle w:val="ListBullet2"/>
        <!--depth 2-->
        <w:numPr>
          <w:ilvl w:val="1"/>
          <w:numId w:val="365"/>
        </w:numPr>
      </w:pPr>
      <w:r>
        <w:t/>
      </w:r>
      <w:r>
        <w:t>PGI 245.105 Contractors’ property management system compliance.</w:t>
      </w:r>
      <w:r>
        <w:t/>
      </w:r>
    </w:p>
    <w:p>
      <w:pPr>
        <w:pStyle w:val="ListBullet"/>
        <!--depth 1-->
        <w:numPr>
          <w:ilvl w:val="0"/>
          <w:numId w:val="364"/>
        </w:numPr>
      </w:pPr>
      <w:r>
        <w:t/>
      </w:r>
      <w:r>
        <w:t>PGI 245.2 —SOLICITATION AND EVALUATION PROCEDURES</w:t>
      </w:r>
      <w:r>
        <w:t/>
      </w:r>
    </w:p>
    <w:p>
      <w:pPr>
        <w:pStyle w:val="ListBullet2"/>
        <!--depth 2-->
        <w:numPr>
          <w:ilvl w:val="1"/>
          <w:numId w:val="368"/>
        </w:numPr>
      </w:pPr>
      <w:r>
        <w:t/>
      </w:r>
      <w:r>
        <w:t>PGI 245.201 Solicitation.</w:t>
      </w:r>
      <w:r>
        <w:t/>
      </w:r>
    </w:p>
    <w:p>
      <w:pPr>
        <w:pStyle w:val="ListBullet3"/>
        <!--depth 3-->
        <w:numPr>
          <w:ilvl w:val="2"/>
          <w:numId w:val="369"/>
        </w:numPr>
      </w:pPr>
      <w:r>
        <w:t/>
      </w:r>
      <w:r>
        <w:t>PGI 245.201-70 Definitions.</w:t>
      </w:r>
      <w:r>
        <w:t/>
      </w:r>
    </w:p>
    <w:p>
      <w:pPr>
        <w:pStyle w:val="ListBullet3"/>
        <!--depth 3-->
        <w:numPr>
          <w:ilvl w:val="2"/>
          <w:numId w:val="369"/>
        </w:numPr>
      </w:pPr>
      <w:r>
        <w:t/>
      </w:r>
      <w:r>
        <w:t>PGI 245.201-71 Security classification.</w:t>
      </w:r>
      <w:r>
        <w:t/>
      </w:r>
    </w:p>
    <w:p>
      <w:pPr>
        <w:pStyle w:val="ListBullet"/>
        <!--depth 1-->
        <w:numPr>
          <w:ilvl w:val="0"/>
          <w:numId w:val="364"/>
        </w:numPr>
      </w:pPr>
      <w:r>
        <w:t/>
      </w:r>
      <w:r>
        <w:t>PGI 245.4 —TITLE TO GOVERNMENT PROPERTY</w:t>
      </w:r>
      <w:r>
        <w:t/>
      </w:r>
    </w:p>
    <w:p>
      <w:pPr>
        <w:pStyle w:val="ListBullet2"/>
        <!--depth 2-->
        <w:numPr>
          <w:ilvl w:val="1"/>
          <w:numId w:val="370"/>
        </w:numPr>
      </w:pPr>
      <w:r>
        <w:t/>
      </w:r>
      <w:r>
        <w:t>PGI 245.402 Title to contractor-acquired property.</w:t>
      </w:r>
      <w:r>
        <w:t/>
      </w:r>
    </w:p>
    <w:p>
      <w:pPr>
        <w:pStyle w:val="ListBullet3"/>
        <!--depth 3-->
        <w:numPr>
          <w:ilvl w:val="2"/>
          <w:numId w:val="371"/>
        </w:numPr>
      </w:pPr>
      <w:r>
        <w:t/>
      </w:r>
      <w:r>
        <w:t>PGI 245.402-70 Policy.</w:t>
      </w:r>
      <w:r>
        <w:t/>
      </w:r>
    </w:p>
    <w:p>
      <w:pPr>
        <w:pStyle w:val="ListBullet3"/>
        <!--depth 3-->
        <w:numPr>
          <w:ilvl w:val="2"/>
          <w:numId w:val="371"/>
        </w:numPr>
      </w:pPr>
      <w:r>
        <w:t/>
      </w:r>
      <w:r>
        <w:t>PGI 245.402-71 Delivery of contractor-acquired property.</w:t>
      </w:r>
      <w:r>
        <w:t/>
      </w:r>
    </w:p>
    <w:p>
      <w:pPr>
        <w:pStyle w:val="ListBullet"/>
        <!--depth 1-->
        <w:numPr>
          <w:ilvl w:val="0"/>
          <w:numId w:val="364"/>
        </w:numPr>
      </w:pPr>
      <w:r>
        <w:t/>
      </w:r>
      <w:r>
        <w:t>PGI 245.6 —REPORTING, REUTILIZATION, AND DISPOSAL</w:t>
      </w:r>
      <w:r>
        <w:t/>
      </w:r>
    </w:p>
    <w:p>
      <w:pPr>
        <w:pStyle w:val="ListBullet2"/>
        <!--depth 2-->
        <w:numPr>
          <w:ilvl w:val="1"/>
          <w:numId w:val="372"/>
        </w:numPr>
      </w:pPr>
      <w:r>
        <w:t/>
      </w:r>
      <w:r>
        <w:t>PGI 245.602-70 Plant clearance procedures.</w:t>
      </w:r>
      <w:r>
        <w:t/>
      </w:r>
    </w:p>
    <!--Topic unique_1562-->
    <w:p>
      <w:pPr>
        <w:pStyle w:val="Heading4"/>
      </w:pPr>
      <w:bookmarkStart w:id="1343" w:name="_Refd19e54835"/>
      <w:bookmarkStart w:id="1344" w:name="_Tocd19e54835"/>
      <w:r>
        <w:t/>
      </w:r>
      <w:r>
        <w:t>PGI 245.1</w:t>
      </w:r>
      <w:r>
        <w:t xml:space="preserve"> - GENERAL</w:t>
      </w:r>
      <w:bookmarkEnd w:id="1343"/>
      <w:bookmarkEnd w:id="1344"/>
    </w:p>
    <!--Topic unique_1563-->
    <w:p>
      <w:pPr>
        <w:pStyle w:val="Heading5"/>
      </w:pPr>
      <w:bookmarkStart w:id="1345" w:name="_Refd19e54843"/>
      <w:bookmarkStart w:id="1346" w:name="_Tocd19e54843"/>
      <w:r>
        <w:t/>
      </w:r>
      <w:r>
        <w:t>PGI 245.102</w:t>
      </w:r>
      <w:r>
        <w:t xml:space="preserve"> RESERVED</w:t>
      </w:r>
      <w:bookmarkEnd w:id="1345"/>
      <w:bookmarkEnd w:id="1346"/>
    </w:p>
    <!--Topic unique_1564-->
    <w:p>
      <w:pPr>
        <w:pStyle w:val="Heading6"/>
      </w:pPr>
      <w:bookmarkStart w:id="1347" w:name="_Refd19e54851"/>
      <w:bookmarkStart w:id="1348" w:name="_Tocd19e54851"/>
      <w:r>
        <w:t/>
      </w:r>
      <w:r>
        <w:t>PGI 245.102-70</w:t>
      </w:r>
      <w:r>
        <w:t xml:space="preserve"> Policy.</w:t>
      </w:r>
      <w:bookmarkEnd w:id="1347"/>
      <w:bookmarkEnd w:id="1348"/>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5-->
    <w:p>
      <w:pPr>
        <w:pStyle w:val="Heading5"/>
      </w:pPr>
      <w:bookmarkStart w:id="1349" w:name="_Refd19e54865"/>
      <w:bookmarkStart w:id="1350" w:name="_Tocd19e54865"/>
      <w:r>
        <w:t/>
      </w:r>
      <w:r>
        <w:t>PGI 245.103</w:t>
      </w:r>
      <w:r>
        <w:t xml:space="preserve"> General.</w:t>
      </w:r>
      <w:bookmarkEnd w:id="1349"/>
      <w:bookmarkEnd w:id="1350"/>
    </w:p>
    <!--Topic unique_1566-->
    <w:p>
      <w:pPr>
        <w:pStyle w:val="Heading6"/>
      </w:pPr>
      <w:bookmarkStart w:id="1351" w:name="_Refd19e54873"/>
      <w:bookmarkStart w:id="1352" w:name="_Tocd19e54873"/>
      <w:r>
        <w:t/>
      </w:r>
      <w:r>
        <w:t>PGI 245.103-70</w:t>
      </w:r>
      <w:r>
        <w:t xml:space="preserve"> Furnishing Government property to contractors.</w:t>
      </w:r>
      <w:bookmarkEnd w:id="1351"/>
      <w:bookmarkEnd w:id="1352"/>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7-->
    <w:p>
      <w:pPr>
        <w:pStyle w:val="Heading6"/>
      </w:pPr>
      <w:bookmarkStart w:id="1353" w:name="_Refd19e54933"/>
      <w:bookmarkStart w:id="1354" w:name="_Tocd19e54933"/>
      <w:r>
        <w:t/>
      </w:r>
      <w:r>
        <w:t>PGI 245.103-71</w:t>
      </w:r>
      <w:r>
        <w:t xml:space="preserve"> Transferring Government property accountability.</w:t>
      </w:r>
      <w:bookmarkEnd w:id="1353"/>
      <w:bookmarkEnd w:id="1354"/>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68-->
    <w:p>
      <w:pPr>
        <w:pStyle w:val="Heading6"/>
      </w:pPr>
      <w:bookmarkStart w:id="1355" w:name="_Refd19e54959"/>
      <w:bookmarkStart w:id="1356" w:name="_Tocd19e54959"/>
      <w:r>
        <w:t/>
      </w:r>
      <w:r>
        <w:t>PGI 245.103-72</w:t>
      </w:r>
      <w:r>
        <w:t xml:space="preserve"> Government-furnished property attachments to solicitations and awards.</w:t>
      </w:r>
      <w:bookmarkEnd w:id="1355"/>
      <w:bookmarkEnd w:id="1356"/>
    </w:p>
    <w:p>
      <w:pPr>
        <w:pStyle w:val="BodyText"/>
      </w:pPr>
      <w:r>
        <w:t>(a) When Government-furnished property (GFP) is anticipated, create the GFP attachment in the GFP module of the Procurement Integrated Enterprise Environment (PIEE) at</w:t>
      </w:r>
      <w:hyperlink r:id="rIdHyperlink163">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64">
        <w:r>
          <w:t>https://dodprocurementtoolbox.com/site-pages/gfp-attachments</w:t>
        </w:r>
      </w:hyperlink>
      <w:r>
        <w:t>.]</w:t>
      </w:r>
    </w:p>
    <!--Topic unique_1569-->
    <w:p>
      <w:pPr>
        <w:pStyle w:val="Heading6"/>
      </w:pPr>
      <w:bookmarkStart w:id="1357" w:name="_Refd19e54987"/>
      <w:bookmarkStart w:id="1358" w:name="_Tocd19e54987"/>
      <w:r>
        <w:t/>
      </w:r>
      <w:r>
        <w:t>PGI 245.103-73</w:t>
      </w:r>
      <w:r>
        <w:t xml:space="preserve"> Government property under sustainment contracts.</w:t>
      </w:r>
      <w:bookmarkEnd w:id="1357"/>
      <w:bookmarkEnd w:id="1358"/>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0-->
    <w:p>
      <w:pPr>
        <w:pStyle w:val="Heading6"/>
      </w:pPr>
      <w:bookmarkStart w:id="1359" w:name="_Refd19e55001"/>
      <w:bookmarkStart w:id="1360" w:name="_Tocd19e55001"/>
      <w:r>
        <w:t/>
      </w:r>
      <w:r>
        <w:t>PGI 245.103-74</w:t>
      </w:r>
      <w:r>
        <w:t xml:space="preserve"> Contracting office responsibilities.</w:t>
      </w:r>
      <w:bookmarkEnd w:id="1359"/>
      <w:bookmarkEnd w:id="1360"/>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1-->
    <w:p>
      <w:pPr>
        <w:pStyle w:val="Heading5"/>
      </w:pPr>
      <w:bookmarkStart w:id="1361" w:name="_Refd19e55027"/>
      <w:bookmarkStart w:id="1362" w:name="_Tocd19e55027"/>
      <w:r>
        <w:t/>
      </w:r>
      <w:r>
        <w:t>PGI 245.105</w:t>
      </w:r>
      <w:r>
        <w:t xml:space="preserve"> Contractors’ property management system compliance.</w:t>
      </w:r>
      <w:bookmarkEnd w:id="1361"/>
      <w:bookmarkEnd w:id="136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2-->
    <w:p>
      <w:pPr>
        <w:pStyle w:val="Heading4"/>
      </w:pPr>
      <w:bookmarkStart w:id="1363" w:name="_Refd19e55088"/>
      <w:bookmarkStart w:id="1364" w:name="_Tocd19e55088"/>
      <w:r>
        <w:t/>
      </w:r>
      <w:r>
        <w:t>PGI 245.2</w:t>
      </w:r>
      <w:r>
        <w:t xml:space="preserve"> —SOLICITATION AND EVALUATION PROCEDURES</w:t>
      </w:r>
      <w:bookmarkEnd w:id="1363"/>
      <w:bookmarkEnd w:id="1364"/>
    </w:p>
    <!--Topic unique_1573-->
    <w:p>
      <w:pPr>
        <w:pStyle w:val="Heading5"/>
      </w:pPr>
      <w:bookmarkStart w:id="1365" w:name="_Refd19e55096"/>
      <w:bookmarkStart w:id="1366" w:name="_Tocd19e55096"/>
      <w:r>
        <w:t/>
      </w:r>
      <w:r>
        <w:t>PGI 245.201</w:t>
      </w:r>
      <w:r>
        <w:t xml:space="preserve"> Solicitation.</w:t>
      </w:r>
      <w:bookmarkEnd w:id="1365"/>
      <w:bookmarkEnd w:id="1366"/>
    </w:p>
    <!--Topic unique_1574-->
    <w:p>
      <w:pPr>
        <w:pStyle w:val="Heading6"/>
      </w:pPr>
      <w:bookmarkStart w:id="1367" w:name="_Refd19e55104"/>
      <w:bookmarkStart w:id="1368" w:name="_Tocd19e55104"/>
      <w:r>
        <w:t/>
      </w:r>
      <w:r>
        <w:t>PGI 245.201-70</w:t>
      </w:r>
      <w:r>
        <w:t xml:space="preserve"> Definitions.</w:t>
      </w:r>
      <w:bookmarkEnd w:id="1367"/>
      <w:bookmarkEnd w:id="1368"/>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5-->
    <w:p>
      <w:pPr>
        <w:pStyle w:val="Heading6"/>
      </w:pPr>
      <w:bookmarkStart w:id="1369" w:name="_Refd19e55185"/>
      <w:bookmarkStart w:id="1370" w:name="_Tocd19e55185"/>
      <w:r>
        <w:t/>
      </w:r>
      <w:r>
        <w:t>PGI 245.201-71</w:t>
      </w:r>
      <w:r>
        <w:t xml:space="preserve"> Security classification.</w:t>
      </w:r>
      <w:bookmarkEnd w:id="1369"/>
      <w:bookmarkEnd w:id="1370"/>
    </w:p>
    <w:p>
      <w:pPr>
        <w:pStyle w:val="BodyText"/>
      </w:pPr>
      <w:r>
        <w:t>Classified contracts are not exempt from including GFP attachments solely because the contracts are classified.</w:t>
      </w:r>
    </w:p>
    <!--Topic unique_1576-->
    <w:p>
      <w:pPr>
        <w:pStyle w:val="Heading4"/>
      </w:pPr>
      <w:bookmarkStart w:id="1371" w:name="_Refd19e55197"/>
      <w:bookmarkStart w:id="1372" w:name="_Tocd19e55197"/>
      <w:r>
        <w:t/>
      </w:r>
      <w:r>
        <w:t>PGI 245.4</w:t>
      </w:r>
      <w:r>
        <w:t xml:space="preserve"> —TITLE TO GOVERNMENT PROPERTY</w:t>
      </w:r>
      <w:bookmarkEnd w:id="1371"/>
      <w:bookmarkEnd w:id="1372"/>
    </w:p>
    <!--Topic unique_1577-->
    <w:p>
      <w:pPr>
        <w:pStyle w:val="Heading5"/>
      </w:pPr>
      <w:bookmarkStart w:id="1373" w:name="_Refd19e55205"/>
      <w:bookmarkStart w:id="1374" w:name="_Tocd19e55205"/>
      <w:r>
        <w:t/>
      </w:r>
      <w:r>
        <w:t>PGI 245.402</w:t>
      </w:r>
      <w:r>
        <w:t xml:space="preserve"> Title to contractor-acquired property.</w:t>
      </w:r>
      <w:bookmarkEnd w:id="1373"/>
      <w:bookmarkEnd w:id="1374"/>
    </w:p>
    <!--Topic unique_1578-->
    <w:p>
      <w:pPr>
        <w:pStyle w:val="Heading6"/>
      </w:pPr>
      <w:bookmarkStart w:id="1375" w:name="_Refd19e55213"/>
      <w:bookmarkStart w:id="1376" w:name="_Tocd19e55213"/>
      <w:r>
        <w:t/>
      </w:r>
      <w:r>
        <w:t>PGI 245.402-70</w:t>
      </w:r>
      <w:r>
        <w:t xml:space="preserve"> Policy.</w:t>
      </w:r>
      <w:bookmarkEnd w:id="1375"/>
      <w:bookmarkEnd w:id="1376"/>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79-->
    <w:p>
      <w:pPr>
        <w:pStyle w:val="Heading6"/>
      </w:pPr>
      <w:bookmarkStart w:id="1377" w:name="_Refd19e55235"/>
      <w:bookmarkStart w:id="1378" w:name="_Tocd19e55235"/>
      <w:r>
        <w:t/>
      </w:r>
      <w:r>
        <w:t>PGI 245.402-71</w:t>
      </w:r>
      <w:r>
        <w:t xml:space="preserve"> Delivery of contractor-acquired property.</w:t>
      </w:r>
      <w:bookmarkEnd w:id="1377"/>
      <w:bookmarkEnd w:id="1378"/>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0-->
    <w:p>
      <w:pPr>
        <w:pStyle w:val="Heading4"/>
      </w:pPr>
      <w:bookmarkStart w:id="1379" w:name="_Refd19e55431"/>
      <w:bookmarkStart w:id="1380" w:name="_Tocd19e55431"/>
      <w:r>
        <w:t/>
      </w:r>
      <w:r>
        <w:t>PGI 245.6</w:t>
      </w:r>
      <w:r>
        <w:t xml:space="preserve"> —REPORTING, REUTILIZATION, AND DISPOSAL</w:t>
      </w:r>
      <w:bookmarkEnd w:id="1379"/>
      <w:bookmarkEnd w:id="1380"/>
    </w:p>
    <!--Topic unique_1581-->
    <w:p>
      <w:pPr>
        <w:pStyle w:val="Heading5"/>
      </w:pPr>
      <w:bookmarkStart w:id="1381" w:name="_Refd19e55439"/>
      <w:bookmarkStart w:id="1382" w:name="_Tocd19e55439"/>
      <w:r>
        <w:t/>
      </w:r>
      <w:r>
        <w:t>PGI 245.602-70</w:t>
      </w:r>
      <w:r>
        <w:t xml:space="preserve"> Plant clearance procedures.</w:t>
      </w:r>
      <w:bookmarkEnd w:id="1381"/>
      <w:bookmarkEnd w:id="1382"/>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08-->
    <w:p>
      <w:pPr>
        <w:pStyle w:val="Heading3"/>
      </w:pPr>
      <w:bookmarkStart w:id="1383" w:name="_Refd19e55634"/>
      <w:bookmarkStart w:id="1384" w:name="_Tocd19e55634"/>
      <w:r>
        <w:t/>
      </w:r>
      <w:r>
        <w:t>PGI PART 246</w:t>
      </w:r>
      <w:r>
        <w:t xml:space="preserve"> - QUALITY ASSURANCE</w:t>
      </w:r>
      <w:bookmarkEnd w:id="1383"/>
      <w:bookmarkEnd w:id="1384"/>
    </w:p>
    <w:p>
      <w:pPr>
        <w:pStyle w:val="ListBullet"/>
        <!--depth 1-->
        <w:numPr>
          <w:ilvl w:val="0"/>
          <w:numId w:val="373"/>
        </w:numPr>
      </w:pPr>
      <w:r>
        <w:t/>
      </w:r>
      <w:r>
        <w:t>PGI 246.1 —GENERAL</w:t>
      </w:r>
      <w:r>
        <w:t/>
      </w:r>
    </w:p>
    <w:p>
      <w:pPr>
        <w:pStyle w:val="ListBullet2"/>
        <!--depth 2-->
        <w:numPr>
          <w:ilvl w:val="1"/>
          <w:numId w:val="374"/>
        </w:numPr>
      </w:pPr>
      <w:r>
        <w:t/>
      </w:r>
      <w:r>
        <w:t>PGI 246.103 Contracting office responsibilities.</w:t>
      </w:r>
      <w:r>
        <w:t/>
      </w:r>
    </w:p>
    <w:p>
      <w:pPr>
        <w:pStyle w:val="ListBullet"/>
        <!--depth 1-->
        <w:numPr>
          <w:ilvl w:val="0"/>
          <w:numId w:val="373"/>
        </w:numPr>
      </w:pPr>
      <w:r>
        <w:t/>
      </w:r>
      <w:r>
        <w:t>PGI 246.3 —CONTRACT CLAUSES</w:t>
      </w:r>
      <w:r>
        <w:t/>
      </w:r>
    </w:p>
    <w:p>
      <w:pPr>
        <w:pStyle w:val="ListBullet2"/>
        <!--depth 2-->
        <w:numPr>
          <w:ilvl w:val="1"/>
          <w:numId w:val="375"/>
        </w:numPr>
      </w:pPr>
      <w:r>
        <w:t/>
      </w:r>
      <w:r>
        <w:t>PGI 246.370 Notification of potential safety issues.</w:t>
      </w:r>
      <w:r>
        <w:t/>
      </w:r>
    </w:p>
    <w:p>
      <w:pPr>
        <w:pStyle w:val="ListBullet"/>
        <!--depth 1-->
        <w:numPr>
          <w:ilvl w:val="0"/>
          <w:numId w:val="373"/>
        </w:numPr>
      </w:pPr>
      <w:r>
        <w:t/>
      </w:r>
      <w:r>
        <w:t>PGI 246.4 —GOVERNMENT CONTRACT QUALITY ASSURANCE</w:t>
      </w:r>
      <w:r>
        <w:t/>
      </w:r>
    </w:p>
    <w:p>
      <w:pPr>
        <w:pStyle w:val="ListBullet2"/>
        <!--depth 2-->
        <w:numPr>
          <w:ilvl w:val="1"/>
          <w:numId w:val="376"/>
        </w:numPr>
      </w:pPr>
      <w:r>
        <w:t/>
      </w:r>
      <w:r>
        <w:t>PGI 246.407 Nonconforming supplies or services.</w:t>
      </w:r>
      <w:r>
        <w:t/>
      </w:r>
    </w:p>
    <w:p>
      <w:pPr>
        <w:pStyle w:val="ListBullet2"/>
        <!--depth 2-->
        <w:numPr>
          <w:ilvl w:val="1"/>
          <w:numId w:val="376"/>
        </w:numPr>
      </w:pPr>
      <w:r>
        <w:t/>
      </w:r>
      <w:r>
        <w:t>PGI 246.470 Government contract quality assurance actions.</w:t>
      </w:r>
      <w:r>
        <w:t/>
      </w:r>
    </w:p>
    <w:p>
      <w:pPr>
        <w:pStyle w:val="ListBullet3"/>
        <!--depth 3-->
        <w:numPr>
          <w:ilvl w:val="2"/>
          <w:numId w:val="377"/>
        </w:numPr>
      </w:pPr>
      <w:r>
        <w:t/>
      </w:r>
      <w:r>
        <w:t>PGI 246.470-2 Quality evaluation data.</w:t>
      </w:r>
      <w:r>
        <w:t/>
      </w:r>
    </w:p>
    <w:p>
      <w:pPr>
        <w:pStyle w:val="ListBullet2"/>
        <!--depth 2-->
        <w:numPr>
          <w:ilvl w:val="1"/>
          <w:numId w:val="376"/>
        </w:numPr>
      </w:pPr>
      <w:r>
        <w:t/>
      </w:r>
      <w:r>
        <w:t>PGI 246.472 Inspection stamping.</w:t>
      </w:r>
      <w:r>
        <w:t/>
      </w:r>
    </w:p>
    <w:p>
      <w:pPr>
        <w:pStyle w:val="ListBullet2"/>
        <!--depth 2-->
        <w:numPr>
          <w:ilvl w:val="1"/>
          <w:numId w:val="376"/>
        </w:numPr>
      </w:pPr>
      <w:r>
        <w:t/>
      </w:r>
      <w:r>
        <w:t>246.408 Single-agency assignments of Government contract quality assurance.</w:t>
      </w:r>
      <w:r>
        <w:t/>
      </w:r>
    </w:p>
    <w:p>
      <w:pPr>
        <w:pStyle w:val="ListBullet3"/>
        <!--depth 3-->
        <w:numPr>
          <w:ilvl w:val="2"/>
          <w:numId w:val="378"/>
        </w:numPr>
      </w:pPr>
      <w:r>
        <w:t/>
      </w:r>
      <w:r>
        <w:t>246.408-71 Aircraft.</w:t>
      </w:r>
      <w:r>
        <w:t/>
      </w:r>
    </w:p>
    <w:p>
      <w:pPr>
        <w:pStyle w:val="ListBullet"/>
        <!--depth 1-->
        <w:numPr>
          <w:ilvl w:val="0"/>
          <w:numId w:val="373"/>
        </w:numPr>
      </w:pPr>
      <w:r>
        <w:t/>
      </w:r>
      <w:r>
        <w:t>PGI 246.7 —WARRANTIES</w:t>
      </w:r>
      <w:r>
        <w:t/>
      </w:r>
    </w:p>
    <w:p>
      <w:pPr>
        <w:pStyle w:val="ListBullet2"/>
        <!--depth 2-->
        <w:numPr>
          <w:ilvl w:val="1"/>
          <w:numId w:val="379"/>
        </w:numPr>
      </w:pPr>
      <w:r>
        <w:t/>
      </w:r>
      <w:r>
        <w:t>PGI 246.701 Definitions.</w:t>
      </w:r>
      <w:r>
        <w:t/>
      </w:r>
    </w:p>
    <w:p>
      <w:pPr>
        <w:pStyle w:val="ListBullet2"/>
        <!--depth 2-->
        <w:numPr>
          <w:ilvl w:val="1"/>
          <w:numId w:val="379"/>
        </w:numPr>
      </w:pPr>
      <w:r>
        <w:t/>
      </w:r>
      <w:r>
        <w:t>PGI 246.710 RESERVED</w:t>
      </w:r>
      <w:r>
        <w:t/>
      </w:r>
    </w:p>
    <w:p>
      <w:pPr>
        <w:pStyle w:val="ListBullet3"/>
        <!--depth 3-->
        <w:numPr>
          <w:ilvl w:val="2"/>
          <w:numId w:val="380"/>
        </w:numPr>
      </w:pPr>
      <w:r>
        <w:t/>
      </w:r>
      <w:r>
        <w:t>PGI 246.710-70 Warranty attachments.</w:t>
      </w:r>
      <w:r>
        <w:t/>
      </w:r>
    </w:p>
    <!--Topic unique_1609-->
    <w:p>
      <w:pPr>
        <w:pStyle w:val="Heading4"/>
      </w:pPr>
      <w:bookmarkStart w:id="1385" w:name="_Refd19e55780"/>
      <w:bookmarkStart w:id="1386" w:name="_Tocd19e55780"/>
      <w:r>
        <w:t/>
      </w:r>
      <w:r>
        <w:t>PGI 246.1</w:t>
      </w:r>
      <w:r>
        <w:t xml:space="preserve"> —GENERAL</w:t>
      </w:r>
      <w:bookmarkEnd w:id="1385"/>
      <w:bookmarkEnd w:id="1386"/>
    </w:p>
    <!--Topic unique_1610-->
    <w:p>
      <w:pPr>
        <w:pStyle w:val="Heading5"/>
      </w:pPr>
      <w:bookmarkStart w:id="1387" w:name="_Refd19e55788"/>
      <w:bookmarkStart w:id="1388" w:name="_Tocd19e55788"/>
      <w:r>
        <w:t/>
      </w:r>
      <w:r>
        <w:t>PGI 246.103</w:t>
      </w:r>
      <w:r>
        <w:t xml:space="preserve"> Contracting office responsibilities.</w:t>
      </w:r>
      <w:bookmarkEnd w:id="1387"/>
      <w:bookmarkEnd w:id="1388"/>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1-->
    <w:p>
      <w:pPr>
        <w:pStyle w:val="Heading4"/>
      </w:pPr>
      <w:bookmarkStart w:id="1389" w:name="_Refd19e55877"/>
      <w:bookmarkStart w:id="1390" w:name="_Tocd19e55877"/>
      <w:r>
        <w:t/>
      </w:r>
      <w:r>
        <w:t>PGI 246.3</w:t>
      </w:r>
      <w:r>
        <w:t xml:space="preserve"> —CONTRACT CLAUSES</w:t>
      </w:r>
      <w:bookmarkEnd w:id="1389"/>
      <w:bookmarkEnd w:id="1390"/>
    </w:p>
    <!--Topic unique_1612-->
    <w:p>
      <w:pPr>
        <w:pStyle w:val="Heading5"/>
      </w:pPr>
      <w:bookmarkStart w:id="1391" w:name="_Refd19e55885"/>
      <w:bookmarkStart w:id="1392" w:name="_Tocd19e55885"/>
      <w:r>
        <w:t/>
      </w:r>
      <w:r>
        <w:t>PGI 246.370</w:t>
      </w:r>
      <w:r>
        <w:t xml:space="preserve"> Notification of potential safety issues.</w:t>
      </w:r>
      <w:bookmarkEnd w:id="1391"/>
      <w:bookmarkEnd w:id="1392"/>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3-->
    <w:p>
      <w:pPr>
        <w:pStyle w:val="Heading4"/>
      </w:pPr>
      <w:bookmarkStart w:id="1393" w:name="_Refd19e55949"/>
      <w:bookmarkStart w:id="1394" w:name="_Tocd19e55949"/>
      <w:r>
        <w:t/>
      </w:r>
      <w:r>
        <w:t>PGI 246.4</w:t>
      </w:r>
      <w:r>
        <w:t xml:space="preserve"> —GOVERNMENT CONTRACT QUALITY ASSURANCE</w:t>
      </w:r>
      <w:bookmarkEnd w:id="1393"/>
      <w:bookmarkEnd w:id="1394"/>
    </w:p>
    <!--Topic unique_1614-->
    <w:p>
      <w:pPr>
        <w:pStyle w:val="Heading5"/>
      </w:pPr>
      <w:bookmarkStart w:id="1395" w:name="_Refd19e55957"/>
      <w:bookmarkStart w:id="1396" w:name="_Tocd19e55957"/>
      <w:r>
        <w:t/>
      </w:r>
      <w:r>
        <w:t>PGI 246.407</w:t>
      </w:r>
      <w:r>
        <w:t xml:space="preserve"> Nonconforming supplies or services.</w:t>
      </w:r>
      <w:bookmarkEnd w:id="1395"/>
      <w:bookmarkEnd w:id="1396"/>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5-->
    <w:p>
      <w:pPr>
        <w:pStyle w:val="Heading5"/>
      </w:pPr>
      <w:bookmarkStart w:id="1397" w:name="_Refd19e55969"/>
      <w:bookmarkStart w:id="1398" w:name="_Tocd19e55969"/>
      <w:r>
        <w:t/>
      </w:r>
      <w:r>
        <w:t>PGI 246.470</w:t>
      </w:r>
      <w:r>
        <w:t xml:space="preserve"> Government contract quality assurance actions.</w:t>
      </w:r>
      <w:bookmarkEnd w:id="1397"/>
      <w:bookmarkEnd w:id="1398"/>
    </w:p>
    <!--Topic unique_1616-->
    <w:p>
      <w:pPr>
        <w:pStyle w:val="Heading6"/>
      </w:pPr>
      <w:bookmarkStart w:id="1399" w:name="_Refd19e55977"/>
      <w:bookmarkStart w:id="1400" w:name="_Tocd19e55977"/>
      <w:r>
        <w:t/>
      </w:r>
      <w:r>
        <w:t>PGI 246.470-2</w:t>
      </w:r>
      <w:r>
        <w:t xml:space="preserve"> Quality evaluation data.</w:t>
      </w:r>
      <w:bookmarkEnd w:id="1399"/>
      <w:bookmarkEnd w:id="1400"/>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7-->
    <w:p>
      <w:pPr>
        <w:pStyle w:val="Heading5"/>
      </w:pPr>
      <w:bookmarkStart w:id="1401" w:name="_Refd19e55995"/>
      <w:bookmarkStart w:id="1402" w:name="_Tocd19e55995"/>
      <w:r>
        <w:t/>
      </w:r>
      <w:r>
        <w:t>PGI 246.472</w:t>
      </w:r>
      <w:r>
        <w:t xml:space="preserve"> Inspection stamping.</w:t>
      </w:r>
      <w:bookmarkEnd w:id="1401"/>
      <w:bookmarkEnd w:id="1402"/>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18-->
    <w:p>
      <w:pPr>
        <w:pStyle w:val="Heading5"/>
      </w:pPr>
      <w:bookmarkStart w:id="1403" w:name="_Refd19e56077"/>
      <w:bookmarkStart w:id="1404" w:name="_Tocd19e56077"/>
      <w:r>
        <w:t/>
      </w:r>
      <w:r>
        <w:t>246.408</w:t>
      </w:r>
      <w:r>
        <w:t xml:space="preserve"> Single-agency assignments of Government contract quality assurance.</w:t>
      </w:r>
      <w:bookmarkEnd w:id="1403"/>
      <w:bookmarkEnd w:id="1404"/>
    </w:p>
    <!--Topic unique_1619-->
    <w:p>
      <w:pPr>
        <w:pStyle w:val="Heading6"/>
      </w:pPr>
      <w:bookmarkStart w:id="1405" w:name="_Refd19e56085"/>
      <w:bookmarkStart w:id="1406" w:name="_Tocd19e56085"/>
      <w:r>
        <w:t/>
      </w:r>
      <w:r>
        <w:t>246.408-71</w:t>
      </w:r>
      <w:r>
        <w:t xml:space="preserve"> Aircraft.</w:t>
      </w:r>
      <w:bookmarkEnd w:id="1405"/>
      <w:bookmarkEnd w:id="1406"/>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0-->
    <w:p>
      <w:pPr>
        <w:pStyle w:val="Heading4"/>
      </w:pPr>
      <w:bookmarkStart w:id="1407" w:name="_Refd19e56105"/>
      <w:bookmarkStart w:id="1408" w:name="_Tocd19e56105"/>
      <w:r>
        <w:t/>
      </w:r>
      <w:r>
        <w:t>PGI 246.7</w:t>
      </w:r>
      <w:r>
        <w:t xml:space="preserve"> —WARRANTIES</w:t>
      </w:r>
      <w:bookmarkEnd w:id="1407"/>
      <w:bookmarkEnd w:id="1408"/>
    </w:p>
    <!--Topic unique_1621-->
    <w:p>
      <w:pPr>
        <w:pStyle w:val="Heading5"/>
      </w:pPr>
      <w:bookmarkStart w:id="1409" w:name="_Refd19e56113"/>
      <w:bookmarkStart w:id="1410" w:name="_Tocd19e56113"/>
      <w:r>
        <w:t/>
      </w:r>
      <w:r>
        <w:t>PGI 246.701</w:t>
      </w:r>
      <w:r>
        <w:t xml:space="preserve"> Definitions.</w:t>
      </w:r>
      <w:bookmarkEnd w:id="1409"/>
      <w:bookmarkEnd w:id="1410"/>
    </w:p>
    <w:p>
      <w:pPr>
        <w:pStyle w:val="BodyText"/>
      </w:pPr>
      <w:r>
        <w:t xml:space="preserve">“Duration,” “fixed expiration,” “starting event,” “usage,” and “warranty repair source” are defined in the clause at </w:t>
      </w:r>
      <w:r>
        <w:t>252.246-7006</w:t>
      </w:r>
      <w:r>
        <w:t>, Warranty Tracking of Serialized Items.</w:t>
      </w:r>
    </w:p>
    <!--Topic unique_1622-->
    <w:p>
      <w:pPr>
        <w:pStyle w:val="Heading5"/>
      </w:pPr>
      <w:bookmarkStart w:id="1411" w:name="_Refd19e56129"/>
      <w:bookmarkStart w:id="1412" w:name="_Tocd19e56129"/>
      <w:r>
        <w:t/>
      </w:r>
      <w:r>
        <w:t>PGI 246.710</w:t>
      </w:r>
      <w:r>
        <w:t xml:space="preserve"> RESERVED</w:t>
      </w:r>
      <w:bookmarkEnd w:id="1411"/>
      <w:bookmarkEnd w:id="1412"/>
    </w:p>
    <!--Topic unique_1623-->
    <w:p>
      <w:pPr>
        <w:pStyle w:val="Heading6"/>
      </w:pPr>
      <w:bookmarkStart w:id="1413" w:name="_Refd19e56137"/>
      <w:bookmarkStart w:id="1414" w:name="_Tocd19e56137"/>
      <w:r>
        <w:t/>
      </w:r>
      <w:r>
        <w:t>PGI 246.710-70</w:t>
      </w:r>
      <w:r>
        <w:t xml:space="preserve"> Warranty attachments.</w:t>
      </w:r>
      <w:bookmarkEnd w:id="1413"/>
      <w:bookmarkEnd w:id="1414"/>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1-->
    <w:p>
      <w:pPr>
        <w:pStyle w:val="Heading3"/>
      </w:pPr>
      <w:bookmarkStart w:id="1415" w:name="_Refd19e56196"/>
      <w:bookmarkStart w:id="1416" w:name="_Tocd19e56196"/>
      <w:r>
        <w:t/>
      </w:r>
      <w:r>
        <w:t>PGI PART 247</w:t>
      </w:r>
      <w:r>
        <w:t xml:space="preserve"> - TRANSPORTATION</w:t>
      </w:r>
      <w:bookmarkEnd w:id="1415"/>
      <w:bookmarkEnd w:id="1416"/>
    </w:p>
    <w:p>
      <w:pPr>
        <w:pStyle w:val="ListBullet"/>
        <!--depth 1-->
        <w:numPr>
          <w:ilvl w:val="0"/>
          <w:numId w:val="381"/>
        </w:numPr>
      </w:pPr>
      <w:r>
        <w:t/>
      </w:r>
      <w:r>
        <w:t>PGI 247.001 Definitions.</w:t>
      </w:r>
      <w:r>
        <w:t/>
      </w:r>
    </w:p>
    <w:p>
      <w:pPr>
        <w:pStyle w:val="ListBullet"/>
        <!--depth 1-->
        <w:numPr>
          <w:ilvl w:val="0"/>
          <w:numId w:val="381"/>
        </w:numPr>
      </w:pPr>
      <w:r>
        <w:t/>
      </w:r>
      <w:r>
        <w:t>PGI 247.2 —CONTRACTS FOR TRANSPORTATION OR FOR TRANSPORTATION-RELATED SERVICES</w:t>
      </w:r>
      <w:r>
        <w:t/>
      </w:r>
    </w:p>
    <w:p>
      <w:pPr>
        <w:pStyle w:val="ListBullet2"/>
        <!--depth 2-->
        <w:numPr>
          <w:ilvl w:val="1"/>
          <w:numId w:val="382"/>
        </w:numPr>
      </w:pPr>
      <w:r>
        <w:t/>
      </w:r>
      <w:r>
        <w:t>PGI 247.200 Scope of subpart.</w:t>
      </w:r>
      <w:r>
        <w:t/>
      </w:r>
    </w:p>
    <w:p>
      <w:pPr>
        <w:pStyle w:val="ListBullet2"/>
        <!--depth 2-->
        <w:numPr>
          <w:ilvl w:val="1"/>
          <w:numId w:val="382"/>
        </w:numPr>
      </w:pPr>
      <w:r>
        <w:t/>
      </w:r>
      <w:r>
        <w:t>PGI 247.271 RESERVED</w:t>
      </w:r>
      <w:r>
        <w:t/>
      </w:r>
    </w:p>
    <w:p>
      <w:pPr>
        <w:pStyle w:val="ListBullet3"/>
        <!--depth 3-->
        <w:numPr>
          <w:ilvl w:val="2"/>
          <w:numId w:val="383"/>
        </w:numPr>
      </w:pPr>
      <w:r>
        <w:t/>
      </w:r>
      <w:r>
        <w:t>PGI 247.271-2 Procedures.</w:t>
      </w:r>
      <w:r>
        <w:t/>
      </w:r>
    </w:p>
    <w:p>
      <w:pPr>
        <w:pStyle w:val="ListBullet3"/>
        <!--depth 3-->
        <w:numPr>
          <w:ilvl w:val="2"/>
          <w:numId w:val="383"/>
        </w:numPr>
      </w:pPr>
      <w:r>
        <w:t/>
      </w:r>
      <w:r>
        <w:t>PGI 247.271-3 Solicitation provisions, schedule formats, and contract clauses.</w:t>
      </w:r>
      <w:r>
        <w:t/>
      </w:r>
    </w:p>
    <w:p>
      <w:pPr>
        <w:pStyle w:val="ListBullet"/>
        <!--depth 1-->
        <w:numPr>
          <w:ilvl w:val="0"/>
          <w:numId w:val="381"/>
        </w:numPr>
      </w:pPr>
      <w:r>
        <w:t/>
      </w:r>
      <w:r>
        <w:t>PGI 247.3 —TRANSPORTATION IN SUPPLY CONTRACTS</w:t>
      </w:r>
      <w:r>
        <w:t/>
      </w:r>
    </w:p>
    <w:p>
      <w:pPr>
        <w:pStyle w:val="ListBullet2"/>
        <!--depth 2-->
        <w:numPr>
          <w:ilvl w:val="1"/>
          <w:numId w:val="384"/>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4"/>
        </w:numPr>
      </w:pPr>
      <w:r>
        <w:t/>
      </w:r>
      <w:r>
        <w:t>PGI 247.305 Solicitation provisions, contract clauses, and transportation factors.</w:t>
      </w:r>
      <w:r>
        <w:t/>
      </w:r>
    </w:p>
    <w:p>
      <w:pPr>
        <w:pStyle w:val="ListBullet3"/>
        <!--depth 3-->
        <w:numPr>
          <w:ilvl w:val="2"/>
          <w:numId w:val="385"/>
        </w:numPr>
      </w:pPr>
      <w:r>
        <w:t/>
      </w:r>
      <w:r>
        <w:t>PGI 247.305-10 Packing, marking, and consignment instructions.</w:t>
      </w:r>
      <w:r>
        <w:t/>
      </w:r>
    </w:p>
    <w:p>
      <w:pPr>
        <w:pStyle w:val="ListBullet2"/>
        <!--depth 2-->
        <w:numPr>
          <w:ilvl w:val="1"/>
          <w:numId w:val="384"/>
        </w:numPr>
      </w:pPr>
      <w:r>
        <w:t/>
      </w:r>
      <w:r>
        <w:t>PGI 247.370 DD Form 1384, Transportation Control and Movement.</w:t>
      </w:r>
      <w:r>
        <w:t/>
      </w:r>
    </w:p>
    <w:p>
      <w:pPr>
        <w:pStyle w:val="ListBullet"/>
        <!--depth 1-->
        <w:numPr>
          <w:ilvl w:val="0"/>
          <w:numId w:val="381"/>
        </w:numPr>
      </w:pPr>
      <w:r>
        <w:t/>
      </w:r>
      <w:r>
        <w:t>PGI 247.5 —OCEAN TRANSPORTATION BY U.S.-FLAG VESSELS</w:t>
      </w:r>
      <w:r>
        <w:t/>
      </w:r>
    </w:p>
    <w:p>
      <w:pPr>
        <w:pStyle w:val="ListBullet2"/>
        <!--depth 2-->
        <w:numPr>
          <w:ilvl w:val="1"/>
          <w:numId w:val="386"/>
        </w:numPr>
      </w:pPr>
      <w:r>
        <w:t/>
      </w:r>
      <w:r>
        <w:t>PGI 247.573 General.</w:t>
      </w:r>
      <w:r>
        <w:t/>
      </w:r>
    </w:p>
    <!--Topic unique_1642-->
    <w:p>
      <w:pPr>
        <w:pStyle w:val="Heading4"/>
      </w:pPr>
      <w:bookmarkStart w:id="1417" w:name="_Refd19e56322"/>
      <w:bookmarkStart w:id="1418" w:name="_Tocd19e56322"/>
      <w:r>
        <w:t/>
      </w:r>
      <w:r>
        <w:t>PGI 247.001</w:t>
      </w:r>
      <w:r>
        <w:t xml:space="preserve"> Definitions.</w:t>
      </w:r>
      <w:bookmarkEnd w:id="1417"/>
      <w:bookmarkEnd w:id="1418"/>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3-->
    <w:p>
      <w:pPr>
        <w:pStyle w:val="Heading4"/>
      </w:pPr>
      <w:bookmarkStart w:id="1419" w:name="_Refd19e56334"/>
      <w:bookmarkStart w:id="1420" w:name="_Tocd19e56334"/>
      <w:r>
        <w:t/>
      </w:r>
      <w:r>
        <w:t>PGI 247.2</w:t>
      </w:r>
      <w:r>
        <w:t xml:space="preserve"> —CONTRACTS FOR TRANSPORTATION OR FOR TRANSPORTATION-RELATED SERVICES</w:t>
      </w:r>
      <w:bookmarkEnd w:id="1419"/>
      <w:bookmarkEnd w:id="1420"/>
    </w:p>
    <!--Topic unique_1644-->
    <w:p>
      <w:pPr>
        <w:pStyle w:val="Heading5"/>
      </w:pPr>
      <w:bookmarkStart w:id="1421" w:name="_Refd19e56342"/>
      <w:bookmarkStart w:id="1422" w:name="_Tocd19e56342"/>
      <w:r>
        <w:t/>
      </w:r>
      <w:r>
        <w:t>PGI 247.200</w:t>
      </w:r>
      <w:r>
        <w:t xml:space="preserve"> Scope of subpart.</w:t>
      </w:r>
      <w:bookmarkEnd w:id="1421"/>
      <w:bookmarkEnd w:id="1422"/>
    </w:p>
    <w:p>
      <w:pPr>
        <w:pStyle w:val="BodyText"/>
      </w:pPr>
      <w:r>
        <w:t>For general cargo provisions, see DTR 4500.9-R, Defense Transportation Regulation (DTR), Part II, Chapter 201, paragraphs L, M, N, and S (available at http://www.transcom.mil/dtr/part-ii/dtr_part_ii_201.pdf).</w:t>
      </w:r>
    </w:p>
    <!--Topic unique_1645-->
    <w:p>
      <w:pPr>
        <w:pStyle w:val="Heading5"/>
      </w:pPr>
      <w:bookmarkStart w:id="1423" w:name="_Refd19e56354"/>
      <w:bookmarkStart w:id="1424" w:name="_Tocd19e56354"/>
      <w:r>
        <w:t/>
      </w:r>
      <w:r>
        <w:t>PGI 247.271</w:t>
      </w:r>
      <w:r>
        <w:t xml:space="preserve"> RESERVED</w:t>
      </w:r>
      <w:bookmarkEnd w:id="1423"/>
      <w:bookmarkEnd w:id="1424"/>
    </w:p>
    <!--Topic unique_1646-->
    <w:p>
      <w:pPr>
        <w:pStyle w:val="Heading6"/>
      </w:pPr>
      <w:bookmarkStart w:id="1425" w:name="_Refd19e56362"/>
      <w:bookmarkStart w:id="1426" w:name="_Tocd19e56362"/>
      <w:r>
        <w:t/>
      </w:r>
      <w:r>
        <w:t>PGI 247.271-2</w:t>
      </w:r>
      <w:r>
        <w:t xml:space="preserve"> Procedures.</w:t>
      </w:r>
      <w:bookmarkEnd w:id="1425"/>
      <w:bookmarkEnd w:id="1426"/>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7-->
    <w:p>
      <w:pPr>
        <w:pStyle w:val="Heading6"/>
      </w:pPr>
      <w:bookmarkStart w:id="1427" w:name="_Refd19e56440"/>
      <w:bookmarkStart w:id="1428" w:name="_Tocd19e56440"/>
      <w:r>
        <w:t/>
      </w:r>
      <w:r>
        <w:t>PGI 247.271-3</w:t>
      </w:r>
      <w:r>
        <w:t xml:space="preserve"> Solicitation provisions, schedule formats, and contract clauses.</w:t>
      </w:r>
      <w:bookmarkEnd w:id="1427"/>
      <w:bookmarkEnd w:id="1428"/>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48-->
    <w:p>
      <w:pPr>
        <w:pStyle w:val="Heading4"/>
      </w:pPr>
      <w:bookmarkStart w:id="1429" w:name="_Refd19e56469"/>
      <w:bookmarkStart w:id="1430" w:name="_Tocd19e56469"/>
      <w:r>
        <w:t/>
      </w:r>
      <w:r>
        <w:t>PGI 247.3</w:t>
      </w:r>
      <w:r>
        <w:t xml:space="preserve"> —TRANSPORTATION IN SUPPLY CONTRACTS</w:t>
      </w:r>
      <w:bookmarkEnd w:id="1429"/>
      <w:bookmarkEnd w:id="1430"/>
    </w:p>
    <!--Topic unique_1649-->
    <w:p>
      <w:pPr>
        <w:pStyle w:val="Heading5"/>
      </w:pPr>
      <w:bookmarkStart w:id="1431" w:name="_Refd19e56477"/>
      <w:bookmarkStart w:id="1432" w:name="_Tocd19e56477"/>
      <w:r>
        <w:t/>
      </w:r>
      <w:r>
        <w:t>PGI 247.301</w:t>
      </w:r>
      <w:r>
        <w:t xml:space="preserve"> General. Transportation guidance relating to Governmentwide commercial purchase card purchases is available in the Department of Defense Government Charge</w:t>
      </w:r>
      <w:bookmarkEnd w:id="1431"/>
      <w:bookmarkEnd w:id="1432"/>
    </w:p>
    <w:p>
      <w:pPr>
        <w:pStyle w:val="BodyText"/>
      </w:pPr>
      <w:r>
        <w:t>Card Guidebook for Establishing and Managing Purchase, Travel, and Fuel Card Programs,</w:t>
      </w:r>
    </w:p>
    <w:p>
      <w:pPr>
        <w:pStyle w:val="BodyText"/>
      </w:pPr>
      <w:r>
        <w:t>Appendix C, at http://www.acq.osd.mil/dpap/pdi/pc/policy_documents.html.</w:t>
      </w:r>
    </w:p>
    <!--Topic unique_1650-->
    <w:p>
      <w:pPr>
        <w:pStyle w:val="Heading5"/>
      </w:pPr>
      <w:bookmarkStart w:id="1433" w:name="_Refd19e56491"/>
      <w:bookmarkStart w:id="1434" w:name="_Tocd19e56491"/>
      <w:r>
        <w:t/>
      </w:r>
      <w:r>
        <w:t>PGI 247.305</w:t>
      </w:r>
      <w:r>
        <w:t xml:space="preserve"> Solicitation provisions, contract clauses, and transportation factors.</w:t>
      </w:r>
      <w:bookmarkEnd w:id="1433"/>
      <w:bookmarkEnd w:id="1434"/>
    </w:p>
    <!--Topic unique_1651-->
    <w:p>
      <w:pPr>
        <w:pStyle w:val="Heading6"/>
      </w:pPr>
      <w:bookmarkStart w:id="1435" w:name="_Refd19e56499"/>
      <w:bookmarkStart w:id="1436" w:name="_Tocd19e56499"/>
      <w:r>
        <w:t/>
      </w:r>
      <w:r>
        <w:t>PGI 247.305-10</w:t>
      </w:r>
      <w:r>
        <w:t xml:space="preserve"> Packing, marking, and consignment instructions.</w:t>
      </w:r>
      <w:bookmarkEnd w:id="1435"/>
      <w:bookmarkEnd w:id="1436"/>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2-->
    <w:p>
      <w:pPr>
        <w:pStyle w:val="Heading5"/>
      </w:pPr>
      <w:bookmarkStart w:id="1437" w:name="_Refd19e56515"/>
      <w:bookmarkStart w:id="1438" w:name="_Tocd19e56515"/>
      <w:r>
        <w:t/>
      </w:r>
      <w:r>
        <w:t>PGI 247.370</w:t>
      </w:r>
      <w:r>
        <w:t xml:space="preserve"> DD Form 1384, Transportation Control and Movement.</w:t>
      </w:r>
      <w:bookmarkEnd w:id="1437"/>
      <w:bookmarkEnd w:id="1438"/>
    </w:p>
    <w:p>
      <w:pPr>
        <w:pStyle w:val="BodyText"/>
      </w:pPr>
      <w:r>
        <w:t>DTR 4500.9-R, Defense Transportation Regulation, Part II, Chapter 203 is available at http://www.transcom.mil/dtr/part-ii/dtr_part_ii_203.pdf.</w:t>
      </w:r>
    </w:p>
    <!--Topic unique_1653-->
    <w:p>
      <w:pPr>
        <w:pStyle w:val="Heading4"/>
      </w:pPr>
      <w:bookmarkStart w:id="1439" w:name="_Refd19e56527"/>
      <w:bookmarkStart w:id="1440" w:name="_Tocd19e56527"/>
      <w:r>
        <w:t/>
      </w:r>
      <w:r>
        <w:t>PGI 247.5</w:t>
      </w:r>
      <w:r>
        <w:t xml:space="preserve"> —OCEAN TRANSPORTATION BY U.S.-FLAG VESSELS</w:t>
      </w:r>
      <w:bookmarkEnd w:id="1439"/>
      <w:bookmarkEnd w:id="1440"/>
    </w:p>
    <!--Topic unique_1654-->
    <w:p>
      <w:pPr>
        <w:pStyle w:val="Heading5"/>
      </w:pPr>
      <w:bookmarkStart w:id="1441" w:name="_Refd19e56535"/>
      <w:bookmarkStart w:id="1442" w:name="_Tocd19e56535"/>
      <w:r>
        <w:t/>
      </w:r>
      <w:r>
        <w:t>PGI 247.573</w:t>
      </w:r>
      <w:r>
        <w:t xml:space="preserve"> General.</w:t>
      </w:r>
      <w:bookmarkEnd w:id="1441"/>
      <w:bookmarkEnd w:id="1442"/>
    </w:p>
    <w:p>
      <w:pPr>
        <w:pStyle w:val="BodyText"/>
      </w:pPr>
      <w:r>
        <w:t xml:space="preserve">(a) </w:t>
      </w:r>
      <w:r>
        <w:rPr>
          <w:i/>
        </w:rPr>
        <w:t>Delegated Authority.</w:t>
      </w:r>
      <w:r>
        <w:t xml:space="preserve"> 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w:t>
      </w:r>
      <w:r>
        <w:t xml:space="preserve"> </w:t>
      </w:r>
      <w:hyperlink r:id="rIdHyperlink165">
        <w:r>
          <w:t>MSC_N103_FFW@us.navy.mil</w:t>
        </w:r>
      </w:hyperlink>
      <w:r>
        <w:t xml:space="preserve"> </w:t>
      </w:r>
      <w:r>
        <w:t>),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1-->
    <w:p>
      <w:pPr>
        <w:pStyle w:val="Heading3"/>
      </w:pPr>
      <w:bookmarkStart w:id="1443" w:name="_Refd19e56842"/>
      <w:bookmarkStart w:id="1444" w:name="_Tocd19e56842"/>
      <w:r>
        <w:t/>
      </w:r>
      <w:r>
        <w:t>PGI PART 249</w:t>
      </w:r>
      <w:r>
        <w:t xml:space="preserve"> - TERMINATION OF CONTRACTS</w:t>
      </w:r>
      <w:bookmarkEnd w:id="1443"/>
      <w:bookmarkEnd w:id="1444"/>
    </w:p>
    <w:p>
      <w:pPr>
        <w:pStyle w:val="ListBullet"/>
        <!--depth 1-->
        <w:numPr>
          <w:ilvl w:val="0"/>
          <w:numId w:val="387"/>
        </w:numPr>
      </w:pPr>
      <w:r>
        <w:t/>
      </w:r>
      <w:r>
        <w:t>PGI 249.1 —GENERAL PRINCIPLES</w:t>
      </w:r>
      <w:r>
        <w:t/>
      </w:r>
    </w:p>
    <w:p>
      <w:pPr>
        <w:pStyle w:val="ListBullet2"/>
        <!--depth 2-->
        <w:numPr>
          <w:ilvl w:val="1"/>
          <w:numId w:val="388"/>
        </w:numPr>
      </w:pPr>
      <w:r>
        <w:t/>
      </w:r>
      <w:r>
        <w:t>PGI 249.105 Duties of termination contracting officer after issuance of notice of termination.</w:t>
      </w:r>
      <w:r>
        <w:t/>
      </w:r>
    </w:p>
    <w:p>
      <w:pPr>
        <w:pStyle w:val="ListBullet3"/>
        <!--depth 3-->
        <w:numPr>
          <w:ilvl w:val="2"/>
          <w:numId w:val="389"/>
        </w:numPr>
      </w:pPr>
      <w:r>
        <w:t/>
      </w:r>
      <w:r>
        <w:t>PGI 249.105-1 Termination status reports.</w:t>
      </w:r>
      <w:r>
        <w:t/>
      </w:r>
    </w:p>
    <w:p>
      <w:pPr>
        <w:pStyle w:val="ListBullet3"/>
        <!--depth 3-->
        <w:numPr>
          <w:ilvl w:val="2"/>
          <w:numId w:val="389"/>
        </w:numPr>
      </w:pPr>
      <w:r>
        <w:t/>
      </w:r>
      <w:r>
        <w:t>PGI 249.105-2 Release of excess funds.</w:t>
      </w:r>
      <w:r>
        <w:t/>
      </w:r>
    </w:p>
    <w:p>
      <w:pPr>
        <w:pStyle w:val="ListBullet2"/>
        <!--depth 2-->
        <w:numPr>
          <w:ilvl w:val="1"/>
          <w:numId w:val="388"/>
        </w:numPr>
      </w:pPr>
      <w:r>
        <w:t/>
      </w:r>
      <w:r>
        <w:t>PGI 249.109 Settlement agreements.</w:t>
      </w:r>
      <w:r>
        <w:t/>
      </w:r>
    </w:p>
    <w:p>
      <w:pPr>
        <w:pStyle w:val="ListBullet3"/>
        <!--depth 3-->
        <w:numPr>
          <w:ilvl w:val="2"/>
          <w:numId w:val="390"/>
        </w:numPr>
      </w:pPr>
      <w:r>
        <w:t/>
      </w:r>
      <w:r>
        <w:t>PGI 249.109-7 Settlement by determination.</w:t>
      </w:r>
      <w:r>
        <w:t/>
      </w:r>
    </w:p>
    <w:p>
      <w:pPr>
        <w:pStyle w:val="ListBullet3"/>
        <!--depth 3-->
        <w:numPr>
          <w:ilvl w:val="2"/>
          <w:numId w:val="390"/>
        </w:numPr>
      </w:pPr>
      <w:r>
        <w:t/>
      </w:r>
      <w:r>
        <w:t>PGI 249.109-70 Limitation on pricing of the terminated effort.</w:t>
      </w:r>
      <w:r>
        <w:t/>
      </w:r>
    </w:p>
    <w:p>
      <w:pPr>
        <w:pStyle w:val="ListBullet2"/>
        <!--depth 2-->
        <w:numPr>
          <w:ilvl w:val="1"/>
          <w:numId w:val="388"/>
        </w:numPr>
      </w:pPr>
      <w:r>
        <w:t/>
      </w:r>
      <w:r>
        <w:t>PGI 249.110 Settlement negotiation memorandum.</w:t>
      </w:r>
      <w:r>
        <w:t/>
      </w:r>
    </w:p>
    <w:p>
      <w:pPr>
        <w:pStyle w:val="ListBullet"/>
        <!--depth 1-->
        <w:numPr>
          <w:ilvl w:val="0"/>
          <w:numId w:val="387"/>
        </w:numPr>
      </w:pPr>
      <w:r>
        <w:t/>
      </w:r>
      <w:r>
        <w:t>PGI 249.4 —TERMINATION FOR DEFAULT</w:t>
      </w:r>
      <w:r>
        <w:t/>
      </w:r>
    </w:p>
    <w:p>
      <w:pPr>
        <w:pStyle w:val="ListBullet"/>
        <!--depth 1-->
        <w:numPr>
          <w:ilvl w:val="0"/>
          <w:numId w:val="387"/>
        </w:numPr>
      </w:pPr>
      <w:r>
        <w:t/>
      </w:r>
      <w:r>
        <w:t>PGI 249.70 — SPECIAL TERMINATION REQUIREMENTS</w:t>
      </w:r>
      <w:r>
        <w:t/>
      </w:r>
    </w:p>
    <w:p>
      <w:pPr>
        <w:pStyle w:val="ListBullet2"/>
        <!--depth 2-->
        <w:numPr>
          <w:ilvl w:val="1"/>
          <w:numId w:val="391"/>
        </w:numPr>
      </w:pPr>
      <w:r>
        <w:t/>
      </w:r>
      <w:r>
        <w:t>PGI 249.7001 Congressional notification on significant contract terminations.</w:t>
      </w:r>
      <w:r>
        <w:t/>
      </w:r>
    </w:p>
    <!--Topic unique_1672-->
    <w:p>
      <w:pPr>
        <w:pStyle w:val="Heading4"/>
      </w:pPr>
      <w:bookmarkStart w:id="1445" w:name="_Refd19e56950"/>
      <w:bookmarkStart w:id="1446" w:name="_Tocd19e56950"/>
      <w:r>
        <w:t/>
      </w:r>
      <w:r>
        <w:t>PGI 249.1</w:t>
      </w:r>
      <w:r>
        <w:t xml:space="preserve"> —GENERAL PRINCIPLES</w:t>
      </w:r>
      <w:bookmarkEnd w:id="1445"/>
      <w:bookmarkEnd w:id="1446"/>
    </w:p>
    <!--Topic unique_1673-->
    <w:p>
      <w:pPr>
        <w:pStyle w:val="Heading5"/>
      </w:pPr>
      <w:bookmarkStart w:id="1447" w:name="_Refd19e56958"/>
      <w:bookmarkStart w:id="1448" w:name="_Tocd19e56958"/>
      <w:r>
        <w:t/>
      </w:r>
      <w:r>
        <w:t>PGI 249.105</w:t>
      </w:r>
      <w:r>
        <w:t xml:space="preserve"> Duties of termination contracting officer after issuance of notice of termination.</w:t>
      </w:r>
      <w:bookmarkEnd w:id="1447"/>
      <w:bookmarkEnd w:id="1448"/>
    </w:p>
    <!--Topic unique_1674-->
    <w:p>
      <w:pPr>
        <w:pStyle w:val="Heading6"/>
      </w:pPr>
      <w:bookmarkStart w:id="1449" w:name="_Refd19e56966"/>
      <w:bookmarkStart w:id="1450" w:name="_Tocd19e56966"/>
      <w:r>
        <w:t/>
      </w:r>
      <w:r>
        <w:t>PGI 249.105-1</w:t>
      </w:r>
      <w:r>
        <w:t xml:space="preserve"> Termination status reports.</w:t>
      </w:r>
      <w:bookmarkEnd w:id="1449"/>
      <w:bookmarkEnd w:id="1450"/>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5-->
    <w:p>
      <w:pPr>
        <w:pStyle w:val="Heading6"/>
      </w:pPr>
      <w:bookmarkStart w:id="1451" w:name="_Refd19e56986"/>
      <w:bookmarkStart w:id="1452" w:name="_Tocd19e56986"/>
      <w:r>
        <w:t/>
      </w:r>
      <w:r>
        <w:t>PGI 249.105-2</w:t>
      </w:r>
      <w:r>
        <w:t xml:space="preserve"> Release of excess funds.</w:t>
      </w:r>
      <w:bookmarkEnd w:id="1451"/>
      <w:bookmarkEnd w:id="1452"/>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6-->
    <w:p>
      <w:pPr>
        <w:pStyle w:val="Heading5"/>
      </w:pPr>
      <w:bookmarkStart w:id="1453" w:name="_Refd19e56998"/>
      <w:bookmarkStart w:id="1454" w:name="_Tocd19e56998"/>
      <w:r>
        <w:t/>
      </w:r>
      <w:r>
        <w:t>PGI 249.109</w:t>
      </w:r>
      <w:r>
        <w:t xml:space="preserve"> Settlement agreements.</w:t>
      </w:r>
      <w:bookmarkEnd w:id="1453"/>
      <w:bookmarkEnd w:id="1454"/>
    </w:p>
    <!--Topic unique_1677-->
    <w:p>
      <w:pPr>
        <w:pStyle w:val="Heading6"/>
      </w:pPr>
      <w:bookmarkStart w:id="1455" w:name="_Refd19e57006"/>
      <w:bookmarkStart w:id="1456" w:name="_Tocd19e57006"/>
      <w:r>
        <w:t/>
      </w:r>
      <w:r>
        <w:t>PGI 249.109-7</w:t>
      </w:r>
      <w:r>
        <w:t xml:space="preserve"> Settlement by determination.</w:t>
      </w:r>
      <w:bookmarkEnd w:id="1455"/>
      <w:bookmarkEnd w:id="1456"/>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78-->
    <w:p>
      <w:pPr>
        <w:pStyle w:val="Heading6"/>
      </w:pPr>
      <w:bookmarkStart w:id="1457" w:name="_Refd19e57024"/>
      <w:bookmarkStart w:id="1458" w:name="_Tocd19e57024"/>
      <w:r>
        <w:t/>
      </w:r>
      <w:r>
        <w:t>PGI 249.109-70</w:t>
      </w:r>
      <w:r>
        <w:t xml:space="preserve"> Limitation on pricing of the terminated effort.</w:t>
      </w:r>
      <w:bookmarkEnd w:id="1457"/>
      <w:bookmarkEnd w:id="1458"/>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79-->
    <w:p>
      <w:pPr>
        <w:pStyle w:val="Heading5"/>
      </w:pPr>
      <w:bookmarkStart w:id="1459" w:name="_Refd19e57036"/>
      <w:bookmarkStart w:id="1460" w:name="_Tocd19e57036"/>
      <w:r>
        <w:t/>
      </w:r>
      <w:r>
        <w:t>PGI 249.110</w:t>
      </w:r>
      <w:r>
        <w:t xml:space="preserve"> Settlement negotiation memorandum.</w:t>
      </w:r>
      <w:bookmarkEnd w:id="1459"/>
      <w:bookmarkEnd w:id="1460"/>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0-->
    <w:p>
      <w:pPr>
        <w:pStyle w:val="Heading4"/>
      </w:pPr>
      <w:bookmarkStart w:id="1461" w:name="_Refd19e59399"/>
      <w:bookmarkStart w:id="1462" w:name="_Tocd19e59399"/>
      <w:r>
        <w:t/>
      </w:r>
      <w:r>
        <w:t>PGI 249.4</w:t>
      </w:r>
      <w:r>
        <w:t xml:space="preserve"> —TERMINATION FOR DEFAULT</w:t>
      </w:r>
      <w:bookmarkEnd w:id="1461"/>
      <w:bookmarkEnd w:id="1462"/>
    </w:p>
    <!--Topic unique_1681-->
    <w:p>
      <w:pPr>
        <w:pStyle w:val="Heading4"/>
      </w:pPr>
      <w:bookmarkStart w:id="1463" w:name="_Refd19e59409"/>
      <w:bookmarkStart w:id="1464" w:name="_Tocd19e59409"/>
      <w:r>
        <w:t/>
      </w:r>
      <w:r>
        <w:t>PGI 249.70</w:t>
      </w:r>
      <w:r>
        <w:t xml:space="preserve"> — SPECIAL TERMINATION REQUIREMENTS</w:t>
      </w:r>
      <w:bookmarkEnd w:id="1463"/>
      <w:bookmarkEnd w:id="1464"/>
    </w:p>
    <!--Topic unique_1682-->
    <w:p>
      <w:pPr>
        <w:pStyle w:val="Heading5"/>
      </w:pPr>
      <w:bookmarkStart w:id="1465" w:name="_Refd19e59417"/>
      <w:bookmarkStart w:id="1466" w:name="_Tocd19e59417"/>
      <w:r>
        <w:t/>
      </w:r>
      <w:r>
        <w:t>PGI 249.7001</w:t>
      </w:r>
      <w:r>
        <w:t xml:space="preserve"> Congressional notification on significant contract terminations.</w:t>
      </w:r>
      <w:bookmarkEnd w:id="1465"/>
      <w:bookmarkEnd w:id="1466"/>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5-->
    <w:p>
      <w:pPr>
        <w:pStyle w:val="Heading3"/>
      </w:pPr>
      <w:bookmarkStart w:id="1467" w:name="_Refd19e59479"/>
      <w:bookmarkStart w:id="1468" w:name="_Tocd19e59479"/>
      <w:r>
        <w:t/>
      </w:r>
      <w:r>
        <w:t>PGI PART 250</w:t>
      </w:r>
      <w:r>
        <w:t xml:space="preserve"> - EXTRAORDINARY CONTRACTUAL ACTIONS</w:t>
      </w:r>
      <w:bookmarkEnd w:id="1467"/>
      <w:bookmarkEnd w:id="1468"/>
    </w:p>
    <w:p>
      <w:pPr>
        <w:pStyle w:val="ListBullet"/>
        <!--depth 1-->
        <w:numPr>
          <w:ilvl w:val="0"/>
          <w:numId w:val="392"/>
        </w:numPr>
      </w:pPr>
      <w:r>
        <w:t/>
      </w:r>
      <w:r>
        <w:t>PGI 250.1 —EXTRAORDINARY CONTRACTUAL ACTIONS</w:t>
      </w:r>
      <w:r>
        <w:t/>
      </w:r>
    </w:p>
    <w:p>
      <w:pPr>
        <w:pStyle w:val="ListBullet2"/>
        <!--depth 2-->
        <w:numPr>
          <w:ilvl w:val="1"/>
          <w:numId w:val="393"/>
        </w:numPr>
      </w:pPr>
      <w:r>
        <w:t/>
      </w:r>
      <w:r>
        <w:t>PGI 250.101 General.</w:t>
      </w:r>
      <w:r>
        <w:t/>
      </w:r>
    </w:p>
    <w:p>
      <w:pPr>
        <w:pStyle w:val="ListBullet3"/>
        <!--depth 3-->
        <w:numPr>
          <w:ilvl w:val="2"/>
          <w:numId w:val="394"/>
        </w:numPr>
      </w:pPr>
      <w:r>
        <w:t/>
      </w:r>
      <w:r>
        <w:t>PGI 250.101-3 Records.</w:t>
      </w:r>
      <w:r>
        <w:t/>
      </w:r>
    </w:p>
    <w:p>
      <w:pPr>
        <w:pStyle w:val="ListBullet2"/>
        <!--depth 2-->
        <w:numPr>
          <w:ilvl w:val="1"/>
          <w:numId w:val="393"/>
        </w:numPr>
      </w:pPr>
      <w:r>
        <w:t/>
      </w:r>
      <w:r>
        <w:t>PGI 250.103 Contract adjustments.</w:t>
      </w:r>
      <w:r>
        <w:t/>
      </w:r>
    </w:p>
    <w:p>
      <w:pPr>
        <w:pStyle w:val="ListBullet3"/>
        <!--depth 3-->
        <w:numPr>
          <w:ilvl w:val="2"/>
          <w:numId w:val="395"/>
        </w:numPr>
      </w:pPr>
      <w:r>
        <w:t/>
      </w:r>
      <w:r>
        <w:t>PGI 250.103-5 Processing cases.</w:t>
      </w:r>
      <w:r>
        <w:t/>
      </w:r>
    </w:p>
    <w:p>
      <w:pPr>
        <w:pStyle w:val="ListBullet3"/>
        <!--depth 3-->
        <w:numPr>
          <w:ilvl w:val="2"/>
          <w:numId w:val="395"/>
        </w:numPr>
      </w:pPr>
      <w:r>
        <w:t/>
      </w:r>
      <w:r>
        <w:t>PGI 250.103-6 Disposition.</w:t>
      </w:r>
      <w:r>
        <w:t/>
      </w:r>
    </w:p>
    <w:p>
      <w:pPr>
        <w:pStyle w:val="ListBullet"/>
        <!--depth 1-->
        <w:numPr>
          <w:ilvl w:val="0"/>
          <w:numId w:val="392"/>
        </w:numPr>
      </w:pPr>
      <w:r>
        <w:t/>
      </w:r>
      <w:r>
        <w:t>PGI 250.3 Reserved</w:t>
      </w:r>
      <w:r>
        <w:t/>
      </w:r>
    </w:p>
    <!--Topic unique_1696-->
    <w:p>
      <w:pPr>
        <w:pStyle w:val="Heading4"/>
      </w:pPr>
      <w:bookmarkStart w:id="1469" w:name="_Refd19e59553"/>
      <w:bookmarkStart w:id="1470" w:name="_Tocd19e59553"/>
      <w:r>
        <w:t/>
      </w:r>
      <w:r>
        <w:t>PGI 250.1</w:t>
      </w:r>
      <w:r>
        <w:t xml:space="preserve"> —EXTRAORDINARY CONTRACTUAL ACTIONS</w:t>
      </w:r>
      <w:bookmarkEnd w:id="1469"/>
      <w:bookmarkEnd w:id="1470"/>
    </w:p>
    <!--Topic unique_1697-->
    <w:p>
      <w:pPr>
        <w:pStyle w:val="Heading5"/>
      </w:pPr>
      <w:bookmarkStart w:id="1471" w:name="_Refd19e59561"/>
      <w:bookmarkStart w:id="1472" w:name="_Tocd19e59561"/>
      <w:r>
        <w:t/>
      </w:r>
      <w:r>
        <w:t>PGI 250.101</w:t>
      </w:r>
      <w:r>
        <w:t xml:space="preserve"> General.</w:t>
      </w:r>
      <w:bookmarkEnd w:id="1471"/>
      <w:bookmarkEnd w:id="1472"/>
    </w:p>
    <!--Topic unique_1698-->
    <w:p>
      <w:pPr>
        <w:pStyle w:val="Heading6"/>
      </w:pPr>
      <w:bookmarkStart w:id="1473" w:name="_Refd19e59569"/>
      <w:bookmarkStart w:id="1474" w:name="_Tocd19e59569"/>
      <w:r>
        <w:t/>
      </w:r>
      <w:r>
        <w:t>PGI 250.101-3</w:t>
      </w:r>
      <w:r>
        <w:t xml:space="preserve"> Records.</w:t>
      </w:r>
      <w:bookmarkEnd w:id="1473"/>
      <w:bookmarkEnd w:id="1474"/>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699-->
    <w:p>
      <w:pPr>
        <w:pStyle w:val="Heading5"/>
      </w:pPr>
      <w:bookmarkStart w:id="1475" w:name="_Refd19e59847"/>
      <w:bookmarkStart w:id="1476" w:name="_Tocd19e59847"/>
      <w:r>
        <w:t/>
      </w:r>
      <w:r>
        <w:t>PGI 250.103</w:t>
      </w:r>
      <w:r>
        <w:t xml:space="preserve"> Contract adjustments.</w:t>
      </w:r>
      <w:bookmarkEnd w:id="1475"/>
      <w:bookmarkEnd w:id="1476"/>
    </w:p>
    <!--Topic unique_1700-->
    <w:p>
      <w:pPr>
        <w:pStyle w:val="Heading6"/>
      </w:pPr>
      <w:bookmarkStart w:id="1477" w:name="_Refd19e59855"/>
      <w:bookmarkStart w:id="1478" w:name="_Tocd19e59855"/>
      <w:r>
        <w:t/>
      </w:r>
      <w:r>
        <w:t>PGI 250.103-5</w:t>
      </w:r>
      <w:r>
        <w:t xml:space="preserve"> Processing cases.</w:t>
      </w:r>
      <w:bookmarkEnd w:id="1477"/>
      <w:bookmarkEnd w:id="1478"/>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1-->
    <w:p>
      <w:pPr>
        <w:pStyle w:val="Heading6"/>
      </w:pPr>
      <w:bookmarkStart w:id="1479" w:name="_Refd19e59902"/>
      <w:bookmarkStart w:id="1480" w:name="_Tocd19e59902"/>
      <w:r>
        <w:t/>
      </w:r>
      <w:r>
        <w:t>PGI 250.103-6</w:t>
      </w:r>
      <w:r>
        <w:t xml:space="preserve"> Disposition.</w:t>
      </w:r>
      <w:bookmarkEnd w:id="1479"/>
      <w:bookmarkEnd w:id="1480"/>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2-->
    <w:p>
      <w:pPr>
        <w:pStyle w:val="Heading4"/>
      </w:pPr>
      <w:bookmarkStart w:id="1481" w:name="_Refd19e59926"/>
      <w:bookmarkStart w:id="1482" w:name="_Tocd19e59926"/>
      <w:r>
        <w:t/>
      </w:r>
      <w:r>
        <w:t>PGI 250.3</w:t>
      </w:r>
      <w:r>
        <w:t xml:space="preserve"> Reserved</w:t>
      </w:r>
      <w:bookmarkEnd w:id="1481"/>
      <w:bookmarkEnd w:id="1482"/>
    </w:p>
    <!--Topic unique_1713-->
    <w:p>
      <w:pPr>
        <w:pStyle w:val="Heading3"/>
      </w:pPr>
      <w:bookmarkStart w:id="1483" w:name="_Refd19e59935"/>
      <w:bookmarkStart w:id="1484" w:name="_Tocd19e59935"/>
      <w:r>
        <w:t/>
      </w:r>
      <w:r>
        <w:t>PGI PART 251</w:t>
      </w:r>
      <w:r>
        <w:t xml:space="preserve"> - USE OF GOVERNMENT SOURCES BY CONTRACTORS</w:t>
      </w:r>
      <w:bookmarkEnd w:id="1483"/>
      <w:bookmarkEnd w:id="1484"/>
    </w:p>
    <w:p>
      <w:pPr>
        <w:pStyle w:val="ListBullet"/>
        <!--depth 1-->
        <w:numPr>
          <w:ilvl w:val="0"/>
          <w:numId w:val="396"/>
        </w:numPr>
      </w:pPr>
      <w:r>
        <w:t/>
      </w:r>
      <w:r>
        <w:t>PGI 251.1 — CONTRACTOR USE OF GOVERNMENT SUPPLY SOURCES</w:t>
      </w:r>
      <w:r>
        <w:t/>
      </w:r>
    </w:p>
    <w:p>
      <w:pPr>
        <w:pStyle w:val="ListBullet2"/>
        <!--depth 2-->
        <w:numPr>
          <w:ilvl w:val="1"/>
          <w:numId w:val="397"/>
        </w:numPr>
      </w:pPr>
      <w:r>
        <w:t/>
      </w:r>
      <w:r>
        <w:t>PGI 251.101 Policy.</w:t>
      </w:r>
      <w:r>
        <w:t/>
      </w:r>
    </w:p>
    <w:p>
      <w:pPr>
        <w:pStyle w:val="ListBullet2"/>
        <!--depth 2-->
        <w:numPr>
          <w:ilvl w:val="1"/>
          <w:numId w:val="397"/>
        </w:numPr>
      </w:pPr>
      <w:r>
        <w:t/>
      </w:r>
      <w:r>
        <w:t>PGI 251.102 Authorization to use Government supply sources.</w:t>
      </w:r>
      <w:r>
        <w:t/>
      </w:r>
    </w:p>
    <w:p>
      <w:pPr>
        <w:pStyle w:val="ListBullet3"/>
        <!--depth 3-->
        <w:numPr>
          <w:ilvl w:val="2"/>
          <w:numId w:val="398"/>
        </w:numPr>
      </w:pPr>
      <w:r>
        <w:t/>
      </w:r>
      <w:r>
        <w:t>PGI 251.102-70 Contracting office responsibilities.</w:t>
      </w:r>
      <w:r>
        <w:t/>
      </w:r>
    </w:p>
    <!--Topic unique_1714-->
    <w:p>
      <w:pPr>
        <w:pStyle w:val="Heading4"/>
      </w:pPr>
      <w:bookmarkStart w:id="1485" w:name="_Refd19e59983"/>
      <w:bookmarkStart w:id="1486" w:name="_Tocd19e59983"/>
      <w:r>
        <w:t/>
      </w:r>
      <w:r>
        <w:t>PGI 251.1</w:t>
      </w:r>
      <w:r>
        <w:t>— CONTRACTOR USE OF GOVERNMENT SUPPLY SOURCES</w:t>
      </w:r>
      <w:bookmarkEnd w:id="1485"/>
      <w:bookmarkEnd w:id="1486"/>
    </w:p>
    <!--Topic unique_1715-->
    <w:p>
      <w:pPr>
        <w:pStyle w:val="Heading5"/>
      </w:pPr>
      <w:bookmarkStart w:id="1487" w:name="_Refd19e59991"/>
      <w:bookmarkStart w:id="1488" w:name="_Tocd19e59991"/>
      <w:r>
        <w:t>PGI 251.101 Policy.</w:t>
      </w:r>
      <w:bookmarkEnd w:id="1487"/>
      <w:bookmarkEnd w:id="1488"/>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66">
        <w:r>
          <w:t>51.101</w:t>
        </w:r>
      </w:hyperlink>
      <w:r>
        <w:t xml:space="preserve"> and DFARS 251.102, including the execution of a letter of authorization;</w:t>
      </w:r>
    </w:p>
    <w:p>
      <w:pPr>
        <w:pStyle w:val="BodyText"/>
      </w:pPr>
      <w:r>
        <w:t xml:space="preserve">(ii) Include FAR clause </w:t>
      </w:r>
      <w:hyperlink r:id="rIdHyperlink167">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68">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69">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6-->
    <w:p>
      <w:pPr>
        <w:pStyle w:val="Heading5"/>
      </w:pPr>
      <w:bookmarkStart w:id="1489" w:name="_Refd19e60040"/>
      <w:bookmarkStart w:id="1490" w:name="_Tocd19e60040"/>
      <w:r>
        <w:t/>
      </w:r>
      <w:r>
        <w:t>PGI 251.102</w:t>
      </w:r>
      <w:r>
        <w:t xml:space="preserve"> Authorization to use Government supply sources.</w:t>
      </w:r>
      <w:bookmarkEnd w:id="1489"/>
      <w:bookmarkEnd w:id="1490"/>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7-->
    <w:p>
      <w:pPr>
        <w:pStyle w:val="Heading6"/>
      </w:pPr>
      <w:bookmarkStart w:id="1491" w:name="_Refd19e60155"/>
      <w:bookmarkStart w:id="1492" w:name="_Tocd19e60155"/>
      <w:r>
        <w:t/>
      </w:r>
      <w:r>
        <w:t>PGI 251.102-70</w:t>
      </w:r>
      <w:r>
        <w:t xml:space="preserve"> Contracting office responsibilities.</w:t>
      </w:r>
      <w:bookmarkEnd w:id="1491"/>
      <w:bookmarkEnd w:id="1492"/>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3-->
    <w:p>
      <w:pPr>
        <w:pStyle w:val="Heading1"/>
      </w:pPr>
      <w:bookmarkStart w:id="1493" w:name="_Refd19e60173"/>
      <w:bookmarkStart w:id="1494" w:name="_Tocd19e60173"/>
      <w:r>
        <w:t>PGI SUBCHAPTER H—CONTRACT MANAGEMENT</w:t>
      </w:r>
      <w:bookmarkEnd w:id="1493"/>
      <w:bookmarkEnd w:id="1494"/>
    </w:p>
    <!--Topic unique_1725-->
    <w:p>
      <w:pPr>
        <w:pStyle w:val="Heading2"/>
      </w:pPr>
      <w:bookmarkStart w:id="1495" w:name="_Refd19e60178"/>
      <w:bookmarkStart w:id="1496" w:name="_Tocd19e60178"/>
      <w:r>
        <w:t>PGI Defense Federal Acquisition Regulation</w:t>
      </w:r>
      <w:bookmarkEnd w:id="1495"/>
      <w:bookmarkEnd w:id="1496"/>
    </w:p>
    <!--Topic unique_1727-->
    <w:p>
      <w:pPr>
        <w:pStyle w:val="Heading3"/>
      </w:pPr>
      <w:bookmarkStart w:id="1497" w:name="_Refd19e60183"/>
      <w:bookmarkStart w:id="1498" w:name="_Tocd19e60183"/>
      <w:r>
        <w:t/>
      </w:r>
      <w:r>
        <w:t>PGI PART 252</w:t>
      </w:r>
      <w:r>
        <w:t xml:space="preserve"> - CLAUSES</w:t>
      </w:r>
      <w:bookmarkEnd w:id="1497"/>
      <w:bookmarkEnd w:id="1498"/>
    </w:p>
    <w:p>
      <w:pPr>
        <w:pStyle w:val="ListBullet"/>
        <!--depth 1-->
        <w:numPr>
          <w:ilvl w:val="0"/>
          <w:numId w:val="399"/>
        </w:numPr>
      </w:pPr>
      <w:r>
        <w:t/>
      </w:r>
      <w:r>
        <w:t>PGI 252.1 —INSTRUCTIONS FOR USING PROVISIONS AND CLAUSES</w:t>
      </w:r>
      <w:r>
        <w:t/>
      </w:r>
    </w:p>
    <w:p>
      <w:pPr>
        <w:pStyle w:val="ListBullet2"/>
        <!--depth 2-->
        <w:numPr>
          <w:ilvl w:val="1"/>
          <w:numId w:val="400"/>
        </w:numPr>
      </w:pPr>
      <w:r>
        <w:t/>
      </w:r>
      <w:r>
        <w:t>PGI 252.103 Identification of provisions and clauses.</w:t>
      </w:r>
      <w:r>
        <w:t/>
      </w:r>
    </w:p>
    <!--Topic unique_1728-->
    <w:p>
      <w:pPr>
        <w:pStyle w:val="Heading4"/>
      </w:pPr>
      <w:bookmarkStart w:id="1499" w:name="_Refd19e60213"/>
      <w:bookmarkStart w:id="1500" w:name="_Tocd19e60213"/>
      <w:r>
        <w:t/>
      </w:r>
      <w:r>
        <w:t>PGI 252.1</w:t>
      </w:r>
      <w:r>
        <w:t xml:space="preserve"> —INSTRUCTIONS FOR USING PROVISIONS AND CLAUSES</w:t>
      </w:r>
      <w:bookmarkEnd w:id="1499"/>
      <w:bookmarkEnd w:id="1500"/>
    </w:p>
    <!--Topic unique_145-->
    <w:p>
      <w:pPr>
        <w:pStyle w:val="Heading5"/>
      </w:pPr>
      <w:bookmarkStart w:id="1501" w:name="_Refd19e60221"/>
      <w:bookmarkStart w:id="1502" w:name="_Tocd19e60221"/>
      <w:r>
        <w:t/>
      </w:r>
      <w:r>
        <w:t>PGI 252.103</w:t>
      </w:r>
      <w:r>
        <w:t xml:space="preserve"> Identification of provisions and clauses.</w:t>
      </w:r>
      <w:bookmarkEnd w:id="1501"/>
      <w:bookmarkEnd w:id="1502"/>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3-->
    <w:p>
      <w:pPr>
        <w:pStyle w:val="Heading3"/>
      </w:pPr>
      <w:bookmarkStart w:id="1503" w:name="_Refd19e60275"/>
      <w:bookmarkStart w:id="1504" w:name="_Tocd19e60275"/>
      <w:r>
        <w:t/>
      </w:r>
      <w:r>
        <w:t>PGI PART 253</w:t>
      </w:r>
      <w:r>
        <w:t xml:space="preserve"> - FORMS</w:t>
      </w:r>
      <w:bookmarkEnd w:id="1503"/>
      <w:bookmarkEnd w:id="1504"/>
    </w:p>
    <w:p>
      <w:pPr>
        <w:pStyle w:val="ListBullet"/>
        <!--depth 1-->
        <w:numPr>
          <w:ilvl w:val="0"/>
          <w:numId w:val="401"/>
        </w:numPr>
      </w:pPr>
      <w:r>
        <w:t/>
      </w:r>
      <w:r>
        <w:t>PGI 253.209 CONTRACTOR QUALIFICATIONS</w:t>
      </w:r>
      <w:r>
        <w:t/>
      </w:r>
    </w:p>
    <w:p>
      <w:pPr>
        <w:pStyle w:val="ListBullet"/>
        <!--depth 1-->
        <w:numPr>
          <w:ilvl w:val="0"/>
          <w:numId w:val="401"/>
        </w:numPr>
      </w:pPr>
      <w:r>
        <w:t/>
      </w:r>
      <w:r>
        <w:t>PGI 253.2 — PRESCRIPTION OF FORMS</w:t>
      </w:r>
      <w:r>
        <w:t/>
      </w:r>
    </w:p>
    <w:p>
      <w:pPr>
        <w:pStyle w:val="ListBullet2"/>
        <!--depth 2-->
        <w:numPr>
          <w:ilvl w:val="1"/>
          <w:numId w:val="402"/>
        </w:numPr>
      </w:pPr>
      <w:r>
        <w:t/>
      </w:r>
      <w:r>
        <w:t>PGI 253.204 Reserved</w:t>
      </w:r>
      <w:r>
        <w:t/>
      </w:r>
    </w:p>
    <w:p>
      <w:pPr>
        <w:pStyle w:val="ListBullet2"/>
        <!--depth 2-->
        <w:numPr>
          <w:ilvl w:val="1"/>
          <w:numId w:val="402"/>
        </w:numPr>
      </w:pPr>
      <w:r>
        <w:t/>
      </w:r>
      <w:r>
        <w:t>PGI 253.208 Required sources of supplies and services.</w:t>
      </w:r>
      <w:r>
        <w:t/>
      </w:r>
    </w:p>
    <w:p>
      <w:pPr>
        <w:pStyle w:val="ListBullet3"/>
        <!--depth 3-->
        <w:numPr>
          <w:ilvl w:val="2"/>
          <w:numId w:val="403"/>
        </w:numPr>
      </w:pPr>
      <w:r>
        <w:t/>
      </w:r>
      <w:r>
        <w:t>PGI 253.208-1 DD Form 448, Military Interdepartmental Purchase Request.</w:t>
      </w:r>
      <w:r>
        <w:t/>
      </w:r>
    </w:p>
    <w:p>
      <w:pPr>
        <w:pStyle w:val="ListBullet3"/>
        <!--depth 3-->
        <w:numPr>
          <w:ilvl w:val="2"/>
          <w:numId w:val="403"/>
        </w:numPr>
      </w:pPr>
      <w:r>
        <w:t/>
      </w:r>
      <w:r>
        <w:t>PGI 253.208-2 DD Form 448-2, Acceptance of MIPR.</w:t>
      </w:r>
      <w:r>
        <w:t/>
      </w:r>
    </w:p>
    <w:p>
      <w:pPr>
        <w:pStyle w:val="ListBullet2"/>
        <!--depth 2-->
        <w:numPr>
          <w:ilvl w:val="1"/>
          <w:numId w:val="402"/>
        </w:numPr>
      </w:pPr>
      <w:r>
        <w:t/>
      </w:r>
      <w:r>
        <w:t>PGI 253.213 Simplified acquisition procedures (SF's 18, 30, 44, 1165, 1449, and OF's 336, 347, and 348).</w:t>
      </w:r>
      <w:r>
        <w:t/>
      </w:r>
    </w:p>
    <w:p>
      <w:pPr>
        <w:pStyle w:val="ListBullet3"/>
        <!--depth 3-->
        <w:numPr>
          <w:ilvl w:val="2"/>
          <w:numId w:val="404"/>
        </w:numPr>
      </w:pPr>
      <w:r>
        <w:t/>
      </w:r>
      <w:r>
        <w:t>PGI 253.213-70 Completion of DD Form 1155, Order for Supplies or Services.</w:t>
      </w:r>
      <w:r>
        <w:t/>
      </w:r>
    </w:p>
    <w:p>
      <w:pPr>
        <w:pStyle w:val="ListBullet2"/>
        <!--depth 2-->
        <w:numPr>
          <w:ilvl w:val="1"/>
          <w:numId w:val="402"/>
        </w:numPr>
      </w:pPr>
      <w:r>
        <w:t/>
      </w:r>
      <w:r>
        <w:t>PGI 253.215 Contracting by negotiation.</w:t>
      </w:r>
      <w:r>
        <w:t/>
      </w:r>
    </w:p>
    <w:p>
      <w:pPr>
        <w:pStyle w:val="ListBullet3"/>
        <!--depth 3-->
        <w:numPr>
          <w:ilvl w:val="2"/>
          <w:numId w:val="405"/>
        </w:numPr>
      </w:pPr>
      <w:r>
        <w:t/>
      </w:r>
      <w:r>
        <w:t>PGI 253.215-70 DD Form 1547, Record of Weighted Guidelines Application.</w:t>
      </w:r>
      <w:r>
        <w:t/>
      </w:r>
    </w:p>
    <w:p>
      <w:pPr>
        <w:pStyle w:val="ListBullet2"/>
        <!--depth 2-->
        <w:numPr>
          <w:ilvl w:val="1"/>
          <w:numId w:val="402"/>
        </w:numPr>
      </w:pPr>
      <w:r>
        <w:t/>
      </w:r>
      <w:r>
        <w:t>PGI 253.219 Small Business Programs.</w:t>
      </w:r>
      <w:r>
        <w:t/>
      </w:r>
    </w:p>
    <w:p>
      <w:pPr>
        <w:pStyle w:val="ListBullet3"/>
        <!--depth 3-->
        <w:numPr>
          <w:ilvl w:val="2"/>
          <w:numId w:val="406"/>
        </w:numPr>
      </w:pPr>
      <w:r>
        <w:t/>
      </w:r>
      <w:r>
        <w:t>PGI 253.219-70 DD Form 2579, Small Business Coordination Record.</w:t>
      </w:r>
      <w:r>
        <w:t/>
      </w:r>
    </w:p>
    <w:p>
      <w:pPr>
        <w:pStyle w:val="ListBullet"/>
        <!--depth 1-->
        <w:numPr>
          <w:ilvl w:val="0"/>
          <w:numId w:val="401"/>
        </w:numPr>
      </w:pPr>
      <w:r>
        <w:t/>
      </w:r>
      <w:r>
        <w:t>PGI 253.3 — ILLUSTRATION OF FORMS</w:t>
      </w:r>
      <w:r>
        <w:t/>
      </w:r>
    </w:p>
    <!--Topic unique_1734-->
    <w:p>
      <w:pPr>
        <w:pStyle w:val="Heading4"/>
      </w:pPr>
      <w:bookmarkStart w:id="1505" w:name="_Refd19e60401"/>
      <w:bookmarkStart w:id="1506" w:name="_Tocd19e60401"/>
      <w:r>
        <w:t/>
      </w:r>
      <w:r>
        <w:t>PGI 253.209</w:t>
      </w:r>
      <w:r>
        <w:t xml:space="preserve"> CONTRACTOR QUALIFICATIONS</w:t>
      </w:r>
      <w:bookmarkEnd w:id="1505"/>
      <w:bookmarkEnd w:id="1506"/>
    </w:p>
    <w:p>
      <w:pPr>
        <w:pStyle w:val="BodyText"/>
      </w:pPr>
      <w:r>
        <w:t>NO CURRENT PGI TEXT</w:t>
      </w:r>
    </w:p>
    <!--Topic unique_1735-->
    <w:p>
      <w:pPr>
        <w:pStyle w:val="Heading4"/>
      </w:pPr>
      <w:bookmarkStart w:id="1507" w:name="_Refd19e60413"/>
      <w:bookmarkStart w:id="1508" w:name="_Tocd19e60413"/>
      <w:r>
        <w:t/>
      </w:r>
      <w:r>
        <w:t>PGI 253.2</w:t>
      </w:r>
      <w:r>
        <w:t xml:space="preserve"> — PRESCRIPTION OF FORMS</w:t>
      </w:r>
      <w:bookmarkEnd w:id="1507"/>
      <w:bookmarkEnd w:id="1508"/>
    </w:p>
    <!--Topic unique_1736-->
    <w:p>
      <w:pPr>
        <w:pStyle w:val="Heading5"/>
      </w:pPr>
      <w:bookmarkStart w:id="1509" w:name="_Refd19e60421"/>
      <w:bookmarkStart w:id="1510" w:name="_Tocd19e60421"/>
      <w:r>
        <w:t/>
      </w:r>
      <w:r>
        <w:t>PGI 253.204</w:t>
      </w:r>
      <w:r>
        <w:t xml:space="preserve"> Reserved</w:t>
      </w:r>
      <w:bookmarkEnd w:id="1509"/>
      <w:bookmarkEnd w:id="1510"/>
    </w:p>
    <!--Topic unique_1737-->
    <w:p>
      <w:pPr>
        <w:pStyle w:val="Heading5"/>
      </w:pPr>
      <w:bookmarkStart w:id="1511" w:name="_Refd19e60431"/>
      <w:bookmarkStart w:id="1512" w:name="_Tocd19e60431"/>
      <w:r>
        <w:t/>
      </w:r>
      <w:r>
        <w:t>PGI 253.208</w:t>
      </w:r>
      <w:r>
        <w:t xml:space="preserve"> Required sources of supplies and services.</w:t>
      </w:r>
      <w:bookmarkEnd w:id="1511"/>
      <w:bookmarkEnd w:id="1512"/>
    </w:p>
    <!--Topic unique_523-->
    <w:p>
      <w:pPr>
        <w:pStyle w:val="Heading6"/>
      </w:pPr>
      <w:bookmarkStart w:id="1513" w:name="_Refd19e60439"/>
      <w:bookmarkStart w:id="1514" w:name="_Tocd19e60439"/>
      <w:r>
        <w:t/>
      </w:r>
      <w:r>
        <w:t>PGI 253.208-1</w:t>
      </w:r>
      <w:r>
        <w:t xml:space="preserve"> DD Form 448, Military Interdepartmental Purchase Request.</w:t>
      </w:r>
      <w:bookmarkEnd w:id="1513"/>
      <w:bookmarkEnd w:id="1514"/>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38-->
    <w:p>
      <w:pPr>
        <w:pStyle w:val="Heading6"/>
      </w:pPr>
      <w:bookmarkStart w:id="1515" w:name="_Refd19e60559"/>
      <w:bookmarkStart w:id="1516" w:name="_Tocd19e60559"/>
      <w:r>
        <w:t/>
      </w:r>
      <w:r>
        <w:t>PGI 253.208-2</w:t>
      </w:r>
      <w:r>
        <w:t xml:space="preserve"> DD Form 448-2, Acceptance of MIPR.</w:t>
      </w:r>
      <w:bookmarkEnd w:id="1515"/>
      <w:bookmarkEnd w:id="1516"/>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39-->
    <w:p>
      <w:pPr>
        <w:pStyle w:val="Heading5"/>
      </w:pPr>
      <w:bookmarkStart w:id="1517" w:name="_Refd19e60616"/>
      <w:bookmarkStart w:id="1518" w:name="_Tocd19e60616"/>
      <w:r>
        <w:t/>
      </w:r>
      <w:r>
        <w:t>PGI 253.213</w:t>
      </w:r>
      <w:r>
        <w:t xml:space="preserve"> Simplified acquisition procedures (SF's 18, 30, 44, 1165, 1449, and OF's 336, 347, and 348).</w:t>
      </w:r>
      <w:bookmarkEnd w:id="1517"/>
      <w:bookmarkEnd w:id="1518"/>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0-->
    <w:p>
      <w:pPr>
        <w:pStyle w:val="Heading6"/>
      </w:pPr>
      <w:bookmarkStart w:id="1519" w:name="_Refd19e60630"/>
      <w:bookmarkStart w:id="1520" w:name="_Tocd19e60630"/>
      <w:r>
        <w:t/>
      </w:r>
      <w:r>
        <w:t>PGI 253.213-70</w:t>
      </w:r>
      <w:r>
        <w:t xml:space="preserve"> Completion of DD Form 1155, Order for Supplies or Services.</w:t>
      </w:r>
      <w:bookmarkEnd w:id="1519"/>
      <w:bookmarkEnd w:id="1520"/>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1-->
    <w:p>
      <w:pPr>
        <w:pStyle w:val="Heading5"/>
      </w:pPr>
      <w:bookmarkStart w:id="1521" w:name="_Refd19e60758"/>
      <w:bookmarkStart w:id="1522" w:name="_Tocd19e60758"/>
      <w:r>
        <w:t/>
      </w:r>
      <w:r>
        <w:t>PGI 253.215</w:t>
      </w:r>
      <w:r>
        <w:t xml:space="preserve"> Contracting by negotiation.</w:t>
      </w:r>
      <w:bookmarkEnd w:id="1521"/>
      <w:bookmarkEnd w:id="1522"/>
    </w:p>
    <!--Topic unique_636-->
    <w:p>
      <w:pPr>
        <w:pStyle w:val="Heading6"/>
      </w:pPr>
      <w:bookmarkStart w:id="1523" w:name="_Refd19e60766"/>
      <w:bookmarkStart w:id="1524" w:name="_Tocd19e60766"/>
      <w:r>
        <w:t/>
      </w:r>
      <w:r>
        <w:t>PGI 253.215-70</w:t>
      </w:r>
      <w:r>
        <w:t xml:space="preserve"> DD Form 1547, Record of Weighted Guidelines Application.</w:t>
      </w:r>
      <w:bookmarkEnd w:id="1523"/>
      <w:bookmarkEnd w:id="1524"/>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2-->
    <w:p>
      <w:pPr>
        <w:pStyle w:val="Heading5"/>
      </w:pPr>
      <w:bookmarkStart w:id="1525" w:name="_Refd19e61056"/>
      <w:bookmarkStart w:id="1526" w:name="_Tocd19e61056"/>
      <w:r>
        <w:t/>
      </w:r>
      <w:r>
        <w:t>PGI 253.219</w:t>
      </w:r>
      <w:r>
        <w:t xml:space="preserve"> Small Business Programs.</w:t>
      </w:r>
      <w:bookmarkEnd w:id="1525"/>
      <w:bookmarkEnd w:id="1526"/>
    </w:p>
    <!--Topic unique_1743-->
    <w:p>
      <w:pPr>
        <w:pStyle w:val="Heading6"/>
      </w:pPr>
      <w:bookmarkStart w:id="1527" w:name="_Refd19e61064"/>
      <w:bookmarkStart w:id="1528" w:name="_Tocd19e61064"/>
      <w:r>
        <w:t/>
      </w:r>
      <w:r>
        <w:t>PGI 253.219-70</w:t>
      </w:r>
      <w:r>
        <w:t xml:space="preserve"> DD Form 2579, Small Business Coordination Record.</w:t>
      </w:r>
      <w:bookmarkEnd w:id="1527"/>
      <w:bookmarkEnd w:id="1528"/>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4-->
    <w:p>
      <w:pPr>
        <w:pStyle w:val="Heading4"/>
      </w:pPr>
      <w:bookmarkStart w:id="1529" w:name="_Refd19e61197"/>
      <w:bookmarkStart w:id="1530" w:name="_Tocd19e61197"/>
      <w:r>
        <w:t/>
      </w:r>
      <w:r>
        <w:t>PGI 253.3</w:t>
      </w:r>
      <w:r>
        <w:t xml:space="preserve"> — ILLUSTRATION OF FORMS</w:t>
      </w:r>
      <w:bookmarkEnd w:id="1529"/>
      <w:bookmarkEnd w:id="15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piee.eb.mil" TargetMode="External"/><Relationship Id="rIdHyperlink112" Type="http://schemas.openxmlformats.org/officeDocument/2006/relationships/hyperlink" Target="https://www.acquisition.gov/far/part-2#FAR_2_101" TargetMode="External"/><Relationship Id="rIdHyperlink113" Type="http://schemas.openxmlformats.org/officeDocument/2006/relationships/hyperlink" Target="http://uscode.house.gov/view.xhtml?req=granuleid:USC-prelim-title10-section2380&amp;num=0&amp;edition=prelim" TargetMode="External"/><Relationship Id="rIdHyperlink114" Type="http://schemas.openxmlformats.org/officeDocument/2006/relationships/hyperlink" Target="mailto:dcma.boston-ma.eastern-rc.mbx.Commercial@mail.mil" TargetMode="External"/><Relationship Id="rIdHyperlink115" Type="http://schemas.openxmlformats.org/officeDocument/2006/relationships/hyperlink" Target="https://www.acquisition.gov/far/part-2#FAR_2_101" TargetMode="External"/><Relationship Id="rIdHyperlink116" Type="http://schemas.openxmlformats.org/officeDocument/2006/relationships/hyperlink" Target="https://www.acquisition.gov/far/part-2#FAR_2_101" TargetMode="External"/><Relationship Id="rIdHyperlink117" Type="http://schemas.openxmlformats.org/officeDocument/2006/relationships/hyperlink" Target="mailto:dcma.boston-ma.eastern-rc.mbx.Commercial@mail.mil" TargetMode="External"/><Relationship Id="rIdHyperlink118" Type="http://schemas.openxmlformats.org/officeDocument/2006/relationships/hyperlink" Target="https://www.acquisition.gov/far/part-2#FAR_2_101" TargetMode="External"/><Relationship Id="rIdHyperlink119" Type="http://schemas.openxmlformats.org/officeDocument/2006/relationships/hyperlink" Target="http://uscode.house.gov/view.xhtml?req=granuleid:USC-prelim-title10-section2380&amp;num=0&amp;edition=prelim" TargetMode="External"/><Relationship Id="rIdHyperlink120" Type="http://schemas.openxmlformats.org/officeDocument/2006/relationships/hyperlink" Target="https://www.acquisition.gov/far/part-2#FAR_2_101" TargetMode="External"/><Relationship Id="rIdHyperlink121" Type="http://schemas.openxmlformats.org/officeDocument/2006/relationships/hyperlink" Target="https://piee.eb.mil" TargetMode="External"/><Relationship Id="rIdHyperlink122" Type="http://schemas.openxmlformats.org/officeDocument/2006/relationships/hyperlink" Target="https://www.acquisition.gov/far/part-2#FAR_2_101" TargetMode="External"/><Relationship Id="rIdHyperlink123" Type="http://schemas.openxmlformats.org/officeDocument/2006/relationships/hyperlink" Target="https://www.acquisition.gov/far/part-2#FAR_2_101" TargetMode="External"/><Relationship Id="rIdHyperlink124" Type="http://schemas.openxmlformats.org/officeDocument/2006/relationships/hyperlink" Target="https://www.acquisition.gov/far/part-2#FAR_2_101" TargetMode="External"/><Relationship Id="rIdHyperlink125" Type="http://schemas.openxmlformats.org/officeDocument/2006/relationships/hyperlink" Target="https://www.acq.osd.mil/dpap/dars/pgi/docs/DoD_Guidebook_PartA_Commercial_Item_Determination_07_10_19.pdf" TargetMode="External"/><Relationship Id="rIdHyperlink126" Type="http://schemas.openxmlformats.org/officeDocument/2006/relationships/hyperlink" Target="https://www.acq.osd.mil/dpap/policy/policyvault/USA004370-14-DPAP.pdf" TargetMode="External"/><Relationship Id="rIdHyperlink127" Type="http://schemas.openxmlformats.org/officeDocument/2006/relationships/hyperlink" Target="https://www.acq.osd.mil/dpap/cpic/cp/docs/Guidebook_Part_B_Commercial_Item_Pricing_20180126.pdf" TargetMode="External"/><Relationship Id="rIdHyperlink128" Type="http://schemas.openxmlformats.org/officeDocument/2006/relationships/hyperlink" Target="https://www.acq.osd.mil/dpap/cpic/cp/docs/Guidebook_Part_B_Commercial_Item_Pricing_20180126.pdf" TargetMode="External"/><Relationship Id="rIdHyperlink129" Type="http://schemas.openxmlformats.org/officeDocument/2006/relationships/hyperlink" Target="http://www.acq.osd.mil/dpap/policy/policyvault/2007-0195-DPAP.pdf" TargetMode="External"/><Relationship Id="rIdHyperlink130" Type="http://schemas.openxmlformats.org/officeDocument/2006/relationships/hyperlink" Target="http://www.acq.osd.mil/dpap/dars/pgi/memos/20091204%20Resolving%20Contract%20Audit%20Recommendations.pdf" TargetMode="External"/><Relationship Id="rIdHyperlink131" Type="http://schemas.openxmlformats.org/officeDocument/2006/relationships/hyperlink" Target="http://www.dtic.mil/whs/directives/corres/pdf/520001_vol4.pdf" TargetMode="External"/><Relationship Id="rIdHyperlink132" Type="http://schemas.openxmlformats.org/officeDocument/2006/relationships/hyperlink" Target="http://www.acq.osd.mil/dpap/dars/pgi/docs/Director_DCMA_memo_April_2_2013.pdf" TargetMode="External"/><Relationship Id="rIdHyperlink133" Type="http://schemas.openxmlformats.org/officeDocument/2006/relationships/hyperlink" Target="http://www.acq.osd.mil/dpap/dars/dfars/changenotice/2010/20100621/2008-D006%20PGI%20Template.doc" TargetMode="External"/><Relationship Id="rIdHyperlink134" Type="http://schemas.openxmlformats.org/officeDocument/2006/relationships/hyperlink" Target="mailto:osd.pentagon.ousd-a-s.mbx.asda-dp-c-contractpolicy@mail.mil" TargetMode="External"/><Relationship Id="rIdHyperlink135" Type="http://schemas.openxmlformats.org/officeDocument/2006/relationships/hyperlink" Target="https://www.acq.osd.mil/dpap/dars/pgi/docs/uca_management_report_01Sep2021.xlsx" TargetMode="External"/><Relationship Id="rIdHyperlink136" Type="http://schemas.openxmlformats.org/officeDocument/2006/relationships/hyperlink" Target="https://www.acq.osd.mil/dpap/dars/pgi/docs/faq_01Sep2021.docx" TargetMode="External"/><Relationship Id="rIdHyperlink137" Type="http://schemas.openxmlformats.org/officeDocument/2006/relationships/hyperlink" Target="https://www.acq.osd.mil/dpap/policy/policyvault/8(a)_Partnership_Agreement.pdf" TargetMode="External"/><Relationship Id="rIdHyperlink138" Type="http://schemas.openxmlformats.org/officeDocument/2006/relationships/hyperlink" Target="https://www.acq.osd.mil/dpap/policy/policyvault/USA004346-12-DPAP.pdf" TargetMode="External"/><Relationship Id="rIdHyperlink139" Type="http://schemas.openxmlformats.org/officeDocument/2006/relationships/hyperlink" Target="mailto:osd.pentagon.ousd-a-s.mbx.dpc-cp@mail.mil" TargetMode="External"/><Relationship Id="rIdHyperlink140" Type="http://schemas.openxmlformats.org/officeDocument/2006/relationships/hyperlink" Target="https://www.acq.osd.mil/dpap/policy/policyvault/Class_Deviation_2020-O0002.pdf" TargetMode="External"/><Relationship Id="rIdHyperlink141" Type="http://schemas.openxmlformats.org/officeDocument/2006/relationships/hyperlink" Target="https://www.acq.osd.mil/dpap/policy/policyvault/Class_Deviation_2020-O0002.pdf" TargetMode="External"/><Relationship Id="rIdHyperlink142" Type="http://schemas.openxmlformats.org/officeDocument/2006/relationships/hyperlink" Target="https://www.acq.osd.mil/dpap/policy/policyvault/Class_Deviation_2020-O0002.pdf" TargetMode="External"/><Relationship Id="rIdHyperlink143" Type="http://schemas.openxmlformats.org/officeDocument/2006/relationships/hyperlink" Target="https://www.acq.osd.mil/dpap/policy/policyvault/Class_Deviation_2020-O0002.pdf" TargetMode="External"/><Relationship Id="rIdHyperlink144" Type="http://schemas.openxmlformats.org/officeDocument/2006/relationships/hyperlink" Target="https://www.acq.osd.mil/dpap/policy/policyvault/Class_Deviation_2020-O0002.pdf" TargetMode="External"/><Relationship Id="rIdHyperlink145" Type="http://schemas.openxmlformats.org/officeDocument/2006/relationships/hyperlink" Target="https://www.acq.osd.mil/dpap/policy/policyvault/Class_Deviation_2020-O0002.pdf" TargetMode="External"/><Relationship Id="rIdHyperlink146" Type="http://schemas.openxmlformats.org/officeDocument/2006/relationships/hyperlink" Target="https://www.acq.osd.mil/dpap/policy/policyvault/Class_Deviation_2020-O0002.pdf" TargetMode="External"/><Relationship Id="rIdHyperlink147" Type="http://schemas.openxmlformats.org/officeDocument/2006/relationships/hyperlink" Target="https://www.acq.osd.mil/dpap/policy/policyvault/Class_Deviation_2020-O0002.pdf" TargetMode="External"/><Relationship Id="rIdHyperlink148" Type="http://schemas.openxmlformats.org/officeDocument/2006/relationships/hyperlink" Target="https://www.acq.osd.mil/dpap/policy/policyvault/Class_Deviation_2020-O0002.pdf" TargetMode="External"/><Relationship Id="rIdHyperlink149" Type="http://schemas.openxmlformats.org/officeDocument/2006/relationships/hyperlink" Target="https://www.acq.osd.mil/dpap/policy/policyvault/Class_Deviation_2020-O0002.pdf" TargetMode="External"/><Relationship Id="rIdHyperlink150" Type="http://schemas.openxmlformats.org/officeDocument/2006/relationships/hyperlink" Target="http://www.acq.osd.mil/dpap/dars/pgi/docs/policy_docs/Procurement_Support_of_Theater_Security_Cooperation_Efforts.pdf" TargetMode="External"/><Relationship Id="rIdHyperlink151" Type="http://schemas.openxmlformats.org/officeDocument/2006/relationships/hyperlink" Target="https://piee.eb.mil/" TargetMode="External"/><Relationship Id="rIdHyperlink152" Type="http://schemas.openxmlformats.org/officeDocument/2006/relationships/hyperlink" Target="https://piee.eb.mil/" TargetMode="External"/><Relationship Id="rIdHyperlink153" Type="http://schemas.openxmlformats.org/officeDocument/2006/relationships/hyperlink" Target="https://www.daas.dla.mil/daasinq/" TargetMode="External"/><Relationship Id="rIdHyperlink154" Type="http://schemas.openxmlformats.org/officeDocument/2006/relationships/hyperlink" Target="https://www.acq.osd.mil/dpap/cpic/cp/docs/Guidebook_Part_B_Commercial_Item_Pricing_20180126" TargetMode="External"/><Relationship Id="rIdHyperlink155" Type="http://schemas.openxmlformats.org/officeDocument/2006/relationships/hyperlink" Target="http://www.acq.osd.mil/dpap/dars/docs/SeniorMentorPolicy.pdf" TargetMode="External"/><Relationship Id="rIdHyperlink156" Type="http://schemas.openxmlformats.org/officeDocument/2006/relationships/hyperlink" Target="http://www.acq.osd.mil/dpap/dars/docs/Updated%20Conversion%20Guidance%208%20Jul%202010.pdf" TargetMode="External"/><Relationship Id="rIdHyperlink157" Type="http://schemas.openxmlformats.org/officeDocument/2006/relationships/hyperlink" Target="http://www.acq.osd.mil/dpap/policy/policyvault/USA004219-12-DPAP.pdf" TargetMode="External"/><Relationship Id="rIdHyperlink158" Type="http://schemas.openxmlformats.org/officeDocument/2006/relationships/hyperlink" Target="http://www.acq.osd.mil/dpap/dars/pgi/docs/Acquisition_services_taxonomy.xlsx" TargetMode="External"/><Relationship Id="rIdHyperlink159" Type="http://schemas.openxmlformats.org/officeDocument/2006/relationships/hyperlink" Target="http://www.acq.osd.mil/dpap/dars/pgi/docs/Criteria_for_Acquisition_of_Services_(Pre_and_Postaward).doc" TargetMode="External"/><Relationship Id="rIdHyperlink160" Type="http://schemas.openxmlformats.org/officeDocument/2006/relationships/hyperlink" Target="http://www.acq.osd.mil/dpap/dars/pgi/docs/Private_Sector_Notificaton_Requirements_in_Support_of_In-sourcing_Actions.pdf" TargetMode="External"/><Relationship Id="rIdHyperlink161" Type="http://schemas.openxmlformats.org/officeDocument/2006/relationships/hyperlink" Target="http://www.dtic.mil/whs/directives/corres/pdf/510519p.pdf" TargetMode="External"/><Relationship Id="rIdHyperlink162" Type="http://schemas.openxmlformats.org/officeDocument/2006/relationships/hyperlink" Target="http://www.acq.osd.mil/dpap/dars/pgi/pgi_pdf/supplemental/2003d055.pdf" TargetMode="External"/><Relationship Id="rIdHyperlink163" Type="http://schemas.openxmlformats.org/officeDocument/2006/relationships/hyperlink" Target="https://piee.eb.mil/piee-landing" TargetMode="External"/><Relationship Id="rIdHyperlink164" Type="http://schemas.openxmlformats.org/officeDocument/2006/relationships/hyperlink" Target="https://dodprocurementtoolbox.com/site-pages/gfp-attachments" TargetMode="External"/><Relationship Id="rIdHyperlink165" Type="http://schemas.openxmlformats.org/officeDocument/2006/relationships/hyperlink" Target="mailto:MSC_N103_FFW@us.navy.mil" TargetMode="External"/><Relationship Id="rIdHyperlink166" Type="http://schemas.openxmlformats.org/officeDocument/2006/relationships/hyperlink" Target="https://www.acquisition.gov/far/51.101" TargetMode="External"/><Relationship Id="rIdHyperlink167" Type="http://schemas.openxmlformats.org/officeDocument/2006/relationships/hyperlink" Target="https://www.acquisition.gov/far/52.251-1" TargetMode="External"/><Relationship Id="rIdHyperlink168" Type="http://schemas.openxmlformats.org/officeDocument/2006/relationships/hyperlink" Target="mailto:dlaenergyfpa@dla.mil" TargetMode="External"/><Relationship Id="rIdHyperlink169"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2021-11-12T08:37:21-05:00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